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6D7" w:rsidRPr="00E2583C" w:rsidRDefault="00376A4E" w:rsidP="008F16D7">
      <w:pPr>
        <w:tabs>
          <w:tab w:val="left" w:pos="4500"/>
        </w:tabs>
        <w:spacing w:line="360" w:lineRule="auto"/>
        <w:ind w:left="4111"/>
        <w:rPr>
          <w:b/>
          <w:sz w:val="28"/>
          <w:szCs w:val="28"/>
          <w:lang w:val="uk-UA"/>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5639979</wp:posOffset>
                </wp:positionH>
                <wp:positionV relativeFrom="paragraph">
                  <wp:posOffset>-422729</wp:posOffset>
                </wp:positionV>
                <wp:extent cx="595086" cy="464458"/>
                <wp:effectExtent l="0" t="0" r="0" b="0"/>
                <wp:wrapNone/>
                <wp:docPr id="1" name="Овал 1"/>
                <wp:cNvGraphicFramePr/>
                <a:graphic xmlns:a="http://schemas.openxmlformats.org/drawingml/2006/main">
                  <a:graphicData uri="http://schemas.microsoft.com/office/word/2010/wordprocessingShape">
                    <wps:wsp>
                      <wps:cNvSpPr/>
                      <wps:spPr>
                        <a:xfrm>
                          <a:off x="0" y="0"/>
                          <a:ext cx="595086" cy="464458"/>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 o:spid="_x0000_s1026" style="position:absolute;margin-left:444.1pt;margin-top:-33.3pt;width:46.85pt;height:36.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" filled="f" stroked="f" strokeweight="2pt"/>
            </w:pict>
          </mc:Fallback>
        </mc:AlternateContent>
      </w:r>
      <w:r w:rsidR="008F16D7" w:rsidRPr="00E2583C">
        <w:rPr>
          <w:b/>
          <w:sz w:val="28"/>
          <w:szCs w:val="28"/>
          <w:lang w:val="uk-UA"/>
        </w:rPr>
        <w:t>ЗАТВЕРДЖЕНО</w:t>
      </w:r>
    </w:p>
    <w:p w:rsidR="008F16D7" w:rsidRPr="00E2583C" w:rsidRDefault="008F16D7" w:rsidP="008F16D7">
      <w:pPr>
        <w:tabs>
          <w:tab w:val="left" w:pos="4500"/>
        </w:tabs>
        <w:spacing w:line="360" w:lineRule="auto"/>
        <w:ind w:left="4111"/>
        <w:rPr>
          <w:sz w:val="28"/>
          <w:szCs w:val="28"/>
          <w:lang w:val="uk-UA"/>
        </w:rPr>
      </w:pPr>
      <w:r w:rsidRPr="00E2583C">
        <w:rPr>
          <w:sz w:val="28"/>
          <w:szCs w:val="28"/>
          <w:lang w:val="uk-UA"/>
        </w:rPr>
        <w:t>Наказ Міністерства освіти і науки України</w:t>
      </w:r>
    </w:p>
    <w:p w:rsidR="008F16D7" w:rsidRPr="00E2583C" w:rsidRDefault="008F16D7" w:rsidP="008F16D7">
      <w:pPr>
        <w:spacing w:line="360" w:lineRule="auto"/>
        <w:ind w:left="4111"/>
        <w:rPr>
          <w:sz w:val="28"/>
          <w:szCs w:val="28"/>
          <w:lang w:val="uk-UA"/>
        </w:rPr>
      </w:pPr>
      <w:r w:rsidRPr="00E2583C">
        <w:rPr>
          <w:sz w:val="28"/>
          <w:szCs w:val="28"/>
          <w:lang w:val="uk-UA"/>
        </w:rPr>
        <w:t xml:space="preserve">від «___» __________2021 р. №_____ </w:t>
      </w:r>
    </w:p>
    <w:p w:rsidR="008F16D7" w:rsidRPr="00E2583C" w:rsidRDefault="008F16D7" w:rsidP="008F16D7">
      <w:pPr>
        <w:pStyle w:val="2"/>
        <w:spacing w:line="360" w:lineRule="auto"/>
        <w:ind w:left="4111"/>
        <w:jc w:val="left"/>
        <w:rPr>
          <w:szCs w:val="28"/>
          <w:lang w:val="uk-UA"/>
        </w:rPr>
      </w:pPr>
    </w:p>
    <w:p w:rsidR="008F16D7" w:rsidRPr="00E2583C" w:rsidRDefault="008F16D7" w:rsidP="008F16D7">
      <w:pPr>
        <w:pStyle w:val="2"/>
        <w:spacing w:line="360" w:lineRule="auto"/>
        <w:ind w:left="4111"/>
        <w:jc w:val="left"/>
        <w:rPr>
          <w:szCs w:val="28"/>
          <w:lang w:val="uk-UA"/>
        </w:rPr>
      </w:pPr>
      <w:r w:rsidRPr="00E2583C">
        <w:rPr>
          <w:szCs w:val="28"/>
          <w:lang w:val="uk-UA"/>
        </w:rPr>
        <w:t>Міністр  _________Сергій ШКАРЛЕТ</w:t>
      </w:r>
    </w:p>
    <w:p w:rsidR="008F16D7" w:rsidRPr="00E2583C" w:rsidRDefault="008F16D7" w:rsidP="008F16D7">
      <w:pPr>
        <w:pStyle w:val="2"/>
        <w:spacing w:line="360" w:lineRule="auto"/>
        <w:rPr>
          <w:szCs w:val="28"/>
          <w:lang w:val="uk-UA"/>
        </w:rPr>
      </w:pPr>
    </w:p>
    <w:p w:rsidR="008F16D7" w:rsidRPr="00E2583C" w:rsidRDefault="008F16D7" w:rsidP="008F16D7">
      <w:pPr>
        <w:pStyle w:val="2"/>
        <w:spacing w:line="360" w:lineRule="auto"/>
        <w:rPr>
          <w:szCs w:val="28"/>
          <w:lang w:val="uk-UA"/>
        </w:rPr>
      </w:pPr>
    </w:p>
    <w:p w:rsidR="008F16D7" w:rsidRPr="00E2583C" w:rsidRDefault="008F16D7" w:rsidP="008F16D7">
      <w:pPr>
        <w:pStyle w:val="2"/>
        <w:spacing w:line="360" w:lineRule="auto"/>
        <w:rPr>
          <w:szCs w:val="28"/>
          <w:lang w:val="uk-UA"/>
        </w:rPr>
      </w:pPr>
    </w:p>
    <w:p w:rsidR="008F16D7" w:rsidRPr="00E2583C" w:rsidRDefault="008F16D7" w:rsidP="008F16D7">
      <w:pPr>
        <w:pStyle w:val="2"/>
        <w:spacing w:line="360" w:lineRule="auto"/>
        <w:rPr>
          <w:szCs w:val="28"/>
          <w:lang w:val="uk-UA"/>
        </w:rPr>
      </w:pPr>
    </w:p>
    <w:p w:rsidR="008F16D7" w:rsidRPr="00E2583C" w:rsidRDefault="008F16D7" w:rsidP="008F16D7">
      <w:pPr>
        <w:pStyle w:val="2"/>
        <w:spacing w:line="360" w:lineRule="auto"/>
        <w:jc w:val="center"/>
        <w:rPr>
          <w:szCs w:val="28"/>
          <w:lang w:val="uk-UA"/>
        </w:rPr>
      </w:pPr>
    </w:p>
    <w:p w:rsidR="008F16D7" w:rsidRPr="00E2583C" w:rsidRDefault="008F16D7" w:rsidP="008F16D7">
      <w:pPr>
        <w:pStyle w:val="2"/>
        <w:spacing w:line="360" w:lineRule="auto"/>
        <w:ind w:right="1255"/>
        <w:jc w:val="center"/>
        <w:rPr>
          <w:b/>
          <w:sz w:val="36"/>
          <w:szCs w:val="36"/>
          <w:lang w:val="uk-UA"/>
        </w:rPr>
      </w:pPr>
      <w:r w:rsidRPr="00E2583C">
        <w:rPr>
          <w:b/>
          <w:sz w:val="36"/>
          <w:szCs w:val="36"/>
          <w:lang w:val="uk-UA"/>
        </w:rPr>
        <w:t>СТАТУТ</w:t>
      </w:r>
    </w:p>
    <w:p w:rsidR="008F16D7" w:rsidRPr="00E2583C" w:rsidRDefault="008F16D7" w:rsidP="008F16D7">
      <w:pPr>
        <w:pStyle w:val="2"/>
        <w:spacing w:line="360" w:lineRule="auto"/>
        <w:ind w:left="426" w:right="1615"/>
        <w:jc w:val="center"/>
        <w:rPr>
          <w:sz w:val="32"/>
          <w:szCs w:val="32"/>
          <w:lang w:val="uk-UA"/>
        </w:rPr>
      </w:pPr>
      <w:r w:rsidRPr="00E2583C">
        <w:rPr>
          <w:b/>
          <w:sz w:val="32"/>
          <w:szCs w:val="32"/>
          <w:lang w:val="uk-UA"/>
        </w:rPr>
        <w:t>НАЦІОНАЛЬНОГО   УНІВЕРСИТЕТУ</w:t>
      </w:r>
    </w:p>
    <w:p w:rsidR="008F16D7" w:rsidRPr="00E2583C" w:rsidRDefault="008F16D7" w:rsidP="008F16D7">
      <w:pPr>
        <w:pStyle w:val="2"/>
        <w:spacing w:line="360" w:lineRule="auto"/>
        <w:ind w:left="851" w:right="2155"/>
        <w:jc w:val="center"/>
        <w:rPr>
          <w:b/>
          <w:sz w:val="32"/>
          <w:szCs w:val="32"/>
          <w:lang w:val="uk-UA"/>
        </w:rPr>
      </w:pPr>
      <w:r w:rsidRPr="00E2583C">
        <w:rPr>
          <w:b/>
          <w:sz w:val="32"/>
          <w:szCs w:val="32"/>
          <w:lang w:val="uk-UA"/>
        </w:rPr>
        <w:t>«ЗАПОРІЗЬКА ПОЛІТЕХНІКА»</w:t>
      </w:r>
    </w:p>
    <w:p w:rsidR="008F16D7" w:rsidRPr="00E2583C" w:rsidRDefault="008F16D7" w:rsidP="008F16D7">
      <w:pPr>
        <w:pStyle w:val="2"/>
        <w:tabs>
          <w:tab w:val="left" w:pos="3060"/>
          <w:tab w:val="left" w:pos="3600"/>
        </w:tabs>
        <w:spacing w:line="360" w:lineRule="auto"/>
        <w:ind w:left="2832" w:firstLine="48"/>
        <w:rPr>
          <w:b/>
          <w:szCs w:val="28"/>
          <w:lang w:val="uk-UA"/>
        </w:rPr>
      </w:pPr>
      <w:r w:rsidRPr="00E2583C">
        <w:rPr>
          <w:b/>
          <w:szCs w:val="28"/>
          <w:lang w:val="uk-UA"/>
        </w:rPr>
        <w:t>(нова редакція)</w:t>
      </w:r>
    </w:p>
    <w:p w:rsidR="008F16D7" w:rsidRPr="00E2583C" w:rsidRDefault="008F16D7" w:rsidP="008F16D7">
      <w:pPr>
        <w:pStyle w:val="2"/>
        <w:tabs>
          <w:tab w:val="left" w:pos="3240"/>
        </w:tabs>
        <w:spacing w:line="360" w:lineRule="auto"/>
        <w:ind w:left="2160" w:right="1615" w:hanging="1734"/>
        <w:jc w:val="center"/>
        <w:rPr>
          <w:b/>
          <w:szCs w:val="28"/>
          <w:lang w:val="uk-UA"/>
        </w:rPr>
      </w:pPr>
      <w:r w:rsidRPr="00E2583C">
        <w:rPr>
          <w:b/>
          <w:szCs w:val="28"/>
          <w:lang w:val="uk-UA"/>
        </w:rPr>
        <w:t>ЄДРПОУ 02070849</w:t>
      </w:r>
    </w:p>
    <w:p w:rsidR="008F16D7" w:rsidRPr="00E2583C" w:rsidRDefault="008F16D7" w:rsidP="008F16D7">
      <w:pPr>
        <w:pStyle w:val="2"/>
        <w:spacing w:line="360" w:lineRule="auto"/>
        <w:rPr>
          <w:szCs w:val="28"/>
          <w:lang w:val="uk-UA"/>
        </w:rPr>
      </w:pPr>
    </w:p>
    <w:p w:rsidR="008F16D7" w:rsidRPr="00E2583C" w:rsidRDefault="008F16D7" w:rsidP="008F16D7">
      <w:pPr>
        <w:pStyle w:val="2"/>
        <w:spacing w:line="360" w:lineRule="auto"/>
        <w:rPr>
          <w:szCs w:val="28"/>
          <w:lang w:val="uk-UA"/>
        </w:rPr>
      </w:pPr>
    </w:p>
    <w:p w:rsidR="008F16D7" w:rsidRPr="00E2583C" w:rsidRDefault="008F16D7" w:rsidP="008F16D7">
      <w:pPr>
        <w:pStyle w:val="2"/>
        <w:tabs>
          <w:tab w:val="left" w:pos="4680"/>
        </w:tabs>
        <w:spacing w:line="360" w:lineRule="auto"/>
        <w:ind w:left="4248" w:firstLine="708"/>
        <w:rPr>
          <w:szCs w:val="28"/>
          <w:lang w:val="uk-UA"/>
        </w:rPr>
      </w:pPr>
    </w:p>
    <w:p w:rsidR="008F16D7" w:rsidRPr="00E2583C" w:rsidRDefault="008F16D7" w:rsidP="008F16D7">
      <w:pPr>
        <w:pStyle w:val="2"/>
        <w:spacing w:line="360" w:lineRule="auto"/>
        <w:ind w:left="4248" w:firstLine="708"/>
        <w:rPr>
          <w:szCs w:val="28"/>
          <w:lang w:val="uk-UA"/>
        </w:rPr>
      </w:pPr>
    </w:p>
    <w:p w:rsidR="008F16D7" w:rsidRPr="00E2583C" w:rsidRDefault="008F16D7" w:rsidP="008F16D7">
      <w:pPr>
        <w:pStyle w:val="2"/>
        <w:spacing w:line="360" w:lineRule="auto"/>
        <w:ind w:left="4248" w:firstLine="708"/>
        <w:rPr>
          <w:szCs w:val="28"/>
          <w:lang w:val="uk-UA"/>
        </w:rPr>
      </w:pPr>
    </w:p>
    <w:p w:rsidR="008F16D7" w:rsidRPr="00E2583C" w:rsidRDefault="008F16D7" w:rsidP="008F16D7">
      <w:pPr>
        <w:pStyle w:val="2"/>
        <w:spacing w:line="360" w:lineRule="auto"/>
        <w:ind w:left="4678" w:firstLine="708"/>
        <w:rPr>
          <w:szCs w:val="28"/>
          <w:lang w:val="uk-UA"/>
        </w:rPr>
      </w:pPr>
    </w:p>
    <w:p w:rsidR="008F16D7" w:rsidRPr="00E2583C" w:rsidRDefault="008F16D7" w:rsidP="008F16D7">
      <w:pPr>
        <w:pStyle w:val="2"/>
        <w:ind w:left="4678"/>
        <w:rPr>
          <w:szCs w:val="28"/>
          <w:lang w:val="uk-UA"/>
        </w:rPr>
      </w:pPr>
      <w:r w:rsidRPr="00E2583C">
        <w:rPr>
          <w:szCs w:val="28"/>
          <w:lang w:val="uk-UA"/>
        </w:rPr>
        <w:t xml:space="preserve">Погоджено </w:t>
      </w:r>
    </w:p>
    <w:p w:rsidR="008F16D7" w:rsidRPr="00E2583C" w:rsidRDefault="008F16D7" w:rsidP="008F16D7">
      <w:pPr>
        <w:pStyle w:val="2"/>
        <w:ind w:left="4678"/>
        <w:rPr>
          <w:szCs w:val="28"/>
          <w:lang w:val="uk-UA"/>
        </w:rPr>
      </w:pPr>
      <w:r w:rsidRPr="00E2583C">
        <w:rPr>
          <w:szCs w:val="28"/>
          <w:lang w:val="uk-UA"/>
        </w:rPr>
        <w:t>конференцією трудового колективу</w:t>
      </w:r>
    </w:p>
    <w:p w:rsidR="008F16D7" w:rsidRPr="00E2583C" w:rsidRDefault="008F16D7" w:rsidP="008F16D7">
      <w:pPr>
        <w:pStyle w:val="2"/>
        <w:ind w:left="4678"/>
        <w:rPr>
          <w:szCs w:val="28"/>
          <w:lang w:val="uk-UA"/>
        </w:rPr>
      </w:pPr>
      <w:r w:rsidRPr="00E2583C">
        <w:rPr>
          <w:szCs w:val="28"/>
          <w:lang w:val="uk-UA"/>
        </w:rPr>
        <w:t>Національного університету</w:t>
      </w:r>
    </w:p>
    <w:p w:rsidR="008F16D7" w:rsidRPr="00E2583C" w:rsidRDefault="008F16D7" w:rsidP="008F16D7">
      <w:pPr>
        <w:pStyle w:val="2"/>
        <w:ind w:left="4678"/>
        <w:rPr>
          <w:szCs w:val="28"/>
          <w:lang w:val="uk-UA"/>
        </w:rPr>
      </w:pPr>
      <w:r w:rsidRPr="00E2583C">
        <w:rPr>
          <w:szCs w:val="28"/>
          <w:lang w:val="uk-UA"/>
        </w:rPr>
        <w:t>«Запорізька політехніка»</w:t>
      </w:r>
    </w:p>
    <w:p w:rsidR="008F16D7" w:rsidRPr="00E2583C" w:rsidRDefault="008F16D7" w:rsidP="008F16D7">
      <w:pPr>
        <w:pStyle w:val="2"/>
        <w:ind w:left="4678"/>
        <w:rPr>
          <w:szCs w:val="28"/>
          <w:lang w:val="uk-UA"/>
        </w:rPr>
      </w:pPr>
      <w:r w:rsidRPr="00E2583C">
        <w:rPr>
          <w:szCs w:val="28"/>
          <w:lang w:val="uk-UA"/>
        </w:rPr>
        <w:t>Протокол №___</w:t>
      </w:r>
    </w:p>
    <w:p w:rsidR="008F16D7" w:rsidRPr="00E2583C" w:rsidRDefault="008F16D7" w:rsidP="008F16D7">
      <w:pPr>
        <w:pStyle w:val="2"/>
        <w:ind w:left="4678"/>
        <w:rPr>
          <w:szCs w:val="28"/>
          <w:lang w:val="uk-UA"/>
        </w:rPr>
      </w:pPr>
      <w:r w:rsidRPr="00E2583C">
        <w:rPr>
          <w:szCs w:val="28"/>
          <w:lang w:val="uk-UA"/>
        </w:rPr>
        <w:t>від «____» _______ 2021 р.</w:t>
      </w:r>
    </w:p>
    <w:p w:rsidR="008F16D7" w:rsidRPr="00E2583C" w:rsidRDefault="008F16D7" w:rsidP="008F16D7">
      <w:pPr>
        <w:pStyle w:val="2"/>
        <w:ind w:left="4678"/>
        <w:jc w:val="center"/>
        <w:rPr>
          <w:szCs w:val="28"/>
          <w:lang w:val="uk-UA"/>
        </w:rPr>
      </w:pPr>
    </w:p>
    <w:p w:rsidR="008F16D7" w:rsidRPr="00E2583C" w:rsidRDefault="008F16D7" w:rsidP="008F16D7">
      <w:pPr>
        <w:pStyle w:val="2"/>
        <w:jc w:val="center"/>
        <w:rPr>
          <w:szCs w:val="28"/>
          <w:lang w:val="uk-UA"/>
        </w:rPr>
      </w:pPr>
    </w:p>
    <w:p w:rsidR="008F16D7" w:rsidRPr="00E2583C" w:rsidRDefault="008F16D7" w:rsidP="008F16D7">
      <w:pPr>
        <w:pStyle w:val="2"/>
        <w:rPr>
          <w:szCs w:val="28"/>
          <w:lang w:val="uk-UA"/>
        </w:rPr>
      </w:pPr>
    </w:p>
    <w:p w:rsidR="008F16D7" w:rsidRPr="00E2583C" w:rsidRDefault="008F16D7" w:rsidP="008F16D7">
      <w:pPr>
        <w:pStyle w:val="2"/>
        <w:rPr>
          <w:szCs w:val="28"/>
          <w:lang w:val="uk-UA"/>
        </w:rPr>
      </w:pPr>
    </w:p>
    <w:p w:rsidR="008F16D7" w:rsidRPr="00E2583C" w:rsidRDefault="008F16D7" w:rsidP="008F16D7">
      <w:pPr>
        <w:pStyle w:val="2"/>
        <w:rPr>
          <w:szCs w:val="28"/>
          <w:lang w:val="uk-UA"/>
        </w:rPr>
      </w:pPr>
    </w:p>
    <w:p w:rsidR="008F16D7" w:rsidRPr="00E2583C" w:rsidRDefault="008F16D7" w:rsidP="008F16D7">
      <w:pPr>
        <w:pStyle w:val="2"/>
        <w:jc w:val="center"/>
        <w:rPr>
          <w:szCs w:val="28"/>
          <w:lang w:val="uk-UA"/>
        </w:rPr>
      </w:pPr>
      <w:r w:rsidRPr="00E2583C">
        <w:rPr>
          <w:szCs w:val="28"/>
          <w:lang w:val="uk-UA"/>
        </w:rPr>
        <w:t>м. Запоріжжя 2021</w:t>
      </w:r>
    </w:p>
    <w:p w:rsidR="008F16D7" w:rsidRPr="00E2583C" w:rsidRDefault="008F16D7" w:rsidP="008F16D7">
      <w:pPr>
        <w:pStyle w:val="2"/>
        <w:jc w:val="center"/>
        <w:rPr>
          <w:szCs w:val="28"/>
          <w:lang w:val="uk-UA"/>
        </w:rPr>
      </w:pPr>
      <w:r w:rsidRPr="00E2583C">
        <w:rPr>
          <w:b/>
          <w:szCs w:val="28"/>
          <w:lang w:val="uk-UA"/>
        </w:rPr>
        <w:lastRenderedPageBreak/>
        <w:t>1.ЗАГАЛЬНІ ПОЛОЖЕННЯ</w:t>
      </w:r>
    </w:p>
    <w:p w:rsidR="008F16D7" w:rsidRPr="00E2583C" w:rsidRDefault="008F16D7" w:rsidP="008F16D7">
      <w:pPr>
        <w:pStyle w:val="2"/>
        <w:tabs>
          <w:tab w:val="left" w:pos="900"/>
        </w:tabs>
        <w:ind w:left="720"/>
        <w:jc w:val="center"/>
        <w:rPr>
          <w:b/>
          <w:szCs w:val="28"/>
          <w:lang w:val="uk-UA"/>
        </w:rPr>
      </w:pPr>
    </w:p>
    <w:p w:rsidR="008F16D7" w:rsidRPr="00E2583C" w:rsidRDefault="008F16D7" w:rsidP="008F16D7">
      <w:pPr>
        <w:pStyle w:val="2"/>
        <w:tabs>
          <w:tab w:val="left" w:pos="900"/>
        </w:tabs>
        <w:jc w:val="center"/>
        <w:rPr>
          <w:b/>
          <w:szCs w:val="28"/>
          <w:lang w:val="uk-UA"/>
        </w:rPr>
      </w:pPr>
    </w:p>
    <w:p w:rsidR="008F16D7" w:rsidRPr="00E2583C" w:rsidRDefault="008F16D7" w:rsidP="008F16D7">
      <w:pPr>
        <w:tabs>
          <w:tab w:val="left" w:pos="900"/>
        </w:tabs>
        <w:ind w:firstLine="851"/>
        <w:jc w:val="both"/>
        <w:rPr>
          <w:sz w:val="28"/>
          <w:szCs w:val="28"/>
          <w:lang w:val="uk-UA"/>
        </w:rPr>
      </w:pPr>
      <w:r w:rsidRPr="00E2583C">
        <w:rPr>
          <w:sz w:val="28"/>
          <w:szCs w:val="28"/>
          <w:lang w:val="uk-UA"/>
        </w:rPr>
        <w:t>1.1. Цей Статут закладу вищої освіти регламентує діяльність Національного університету «Запорізька політехніка» (далі - НУ «Запорізька політехніка», Університет).</w:t>
      </w:r>
    </w:p>
    <w:p w:rsidR="008F16D7" w:rsidRPr="00E2583C" w:rsidRDefault="008F16D7" w:rsidP="008F16D7">
      <w:pPr>
        <w:pStyle w:val="3"/>
        <w:tabs>
          <w:tab w:val="left" w:pos="900"/>
        </w:tabs>
        <w:ind w:firstLine="851"/>
        <w:rPr>
          <w:b w:val="0"/>
          <w:sz w:val="28"/>
          <w:szCs w:val="28"/>
        </w:rPr>
      </w:pPr>
      <w:r w:rsidRPr="00E2583C">
        <w:rPr>
          <w:b w:val="0"/>
          <w:sz w:val="28"/>
          <w:szCs w:val="28"/>
        </w:rPr>
        <w:t>1.2. Заклад освіти створено в 1900 році як семикласне технічне училище, яке готувало фахівців середньої кваліфікації – техніків-механіків.</w:t>
      </w:r>
    </w:p>
    <w:p w:rsidR="008F16D7" w:rsidRPr="00E2583C" w:rsidRDefault="008F16D7" w:rsidP="008F16D7">
      <w:pPr>
        <w:pStyle w:val="3"/>
        <w:tabs>
          <w:tab w:val="left" w:pos="900"/>
        </w:tabs>
        <w:ind w:firstLine="851"/>
        <w:rPr>
          <w:b w:val="0"/>
          <w:sz w:val="28"/>
          <w:szCs w:val="28"/>
        </w:rPr>
      </w:pPr>
      <w:r w:rsidRPr="00E2583C">
        <w:rPr>
          <w:b w:val="0"/>
          <w:sz w:val="28"/>
          <w:szCs w:val="28"/>
        </w:rPr>
        <w:t xml:space="preserve">У 1920 році </w:t>
      </w:r>
      <w:proofErr w:type="spellStart"/>
      <w:r w:rsidRPr="00E2583C">
        <w:rPr>
          <w:b w:val="0"/>
          <w:sz w:val="28"/>
          <w:szCs w:val="28"/>
        </w:rPr>
        <w:t>Олександрі</w:t>
      </w:r>
      <w:bookmarkStart w:id="0" w:name="_GoBack"/>
      <w:bookmarkEnd w:id="0"/>
      <w:r w:rsidRPr="00E2583C">
        <w:rPr>
          <w:b w:val="0"/>
          <w:sz w:val="28"/>
          <w:szCs w:val="28"/>
        </w:rPr>
        <w:t>вське</w:t>
      </w:r>
      <w:proofErr w:type="spellEnd"/>
      <w:r w:rsidRPr="00E2583C">
        <w:rPr>
          <w:b w:val="0"/>
          <w:sz w:val="28"/>
          <w:szCs w:val="28"/>
        </w:rPr>
        <w:t xml:space="preserve"> училище було перетворено в індустріальний технікум з чотирирічним навчанням (з правами вищого навчального закладу), який готував інженерів-механіків та інженерів машинобудування.</w:t>
      </w:r>
    </w:p>
    <w:p w:rsidR="008F16D7" w:rsidRPr="00E2583C" w:rsidRDefault="008F16D7" w:rsidP="008F16D7">
      <w:pPr>
        <w:pStyle w:val="3"/>
        <w:tabs>
          <w:tab w:val="left" w:pos="900"/>
        </w:tabs>
        <w:ind w:firstLine="851"/>
        <w:rPr>
          <w:b w:val="0"/>
          <w:sz w:val="28"/>
          <w:szCs w:val="28"/>
        </w:rPr>
      </w:pPr>
      <w:r w:rsidRPr="00E2583C">
        <w:rPr>
          <w:b w:val="0"/>
          <w:sz w:val="28"/>
          <w:szCs w:val="28"/>
        </w:rPr>
        <w:t>У 1930 році технікум був реорганізований в інститут сільгоспмашинобудування.</w:t>
      </w:r>
    </w:p>
    <w:p w:rsidR="008F16D7" w:rsidRPr="00E2583C" w:rsidRDefault="008F16D7" w:rsidP="008F16D7">
      <w:pPr>
        <w:pStyle w:val="3"/>
        <w:tabs>
          <w:tab w:val="left" w:pos="900"/>
        </w:tabs>
        <w:ind w:firstLine="851"/>
        <w:rPr>
          <w:b w:val="0"/>
          <w:sz w:val="28"/>
          <w:szCs w:val="28"/>
        </w:rPr>
      </w:pPr>
      <w:r w:rsidRPr="00E2583C">
        <w:rPr>
          <w:b w:val="0"/>
          <w:sz w:val="28"/>
          <w:szCs w:val="28"/>
        </w:rPr>
        <w:t>У 1944 році на базі інституту сільгоспмашинобудування був організований Запорізький автомеханічний інститут, який через три роки став Запорізьким інститутом сільськогосподарського машинобудування.</w:t>
      </w:r>
    </w:p>
    <w:p w:rsidR="008F16D7" w:rsidRPr="00E2583C" w:rsidRDefault="008F16D7" w:rsidP="008F16D7">
      <w:pPr>
        <w:pStyle w:val="3"/>
        <w:tabs>
          <w:tab w:val="left" w:pos="900"/>
        </w:tabs>
        <w:ind w:firstLine="851"/>
        <w:rPr>
          <w:b w:val="0"/>
          <w:sz w:val="28"/>
          <w:szCs w:val="28"/>
        </w:rPr>
      </w:pPr>
      <w:r w:rsidRPr="00E2583C">
        <w:rPr>
          <w:b w:val="0"/>
          <w:sz w:val="28"/>
          <w:szCs w:val="28"/>
        </w:rPr>
        <w:t>У 1957 році Запорізький інститут сільськогосподарського машинобудування перейменований на Машинобудівний інститут.</w:t>
      </w:r>
    </w:p>
    <w:p w:rsidR="008F16D7" w:rsidRPr="00E2583C" w:rsidRDefault="008F16D7" w:rsidP="008F16D7">
      <w:pPr>
        <w:pStyle w:val="3"/>
        <w:tabs>
          <w:tab w:val="left" w:pos="900"/>
        </w:tabs>
        <w:ind w:firstLine="851"/>
        <w:rPr>
          <w:b w:val="0"/>
          <w:sz w:val="28"/>
          <w:szCs w:val="28"/>
        </w:rPr>
      </w:pPr>
      <w:r w:rsidRPr="00E2583C">
        <w:rPr>
          <w:b w:val="0"/>
          <w:sz w:val="28"/>
          <w:szCs w:val="28"/>
        </w:rPr>
        <w:t xml:space="preserve">Запорізький державний технічний університет створено Постановою Кабінету Міністрів України від 20 квітня 1994 р. № 244 «Про вдосконалення мережі вищих навчальних закладів» на базі Запорізького машинобудівного інституту ім. В.Я. Чубаря, який було ліквідовано. </w:t>
      </w:r>
    </w:p>
    <w:p w:rsidR="008F16D7" w:rsidRPr="00E2583C" w:rsidRDefault="008F16D7" w:rsidP="008F16D7">
      <w:pPr>
        <w:pStyle w:val="3"/>
        <w:tabs>
          <w:tab w:val="left" w:pos="720"/>
        </w:tabs>
        <w:ind w:firstLine="851"/>
        <w:rPr>
          <w:b w:val="0"/>
          <w:sz w:val="28"/>
          <w:szCs w:val="28"/>
        </w:rPr>
      </w:pPr>
      <w:r w:rsidRPr="00E2583C">
        <w:rPr>
          <w:b w:val="0"/>
          <w:sz w:val="28"/>
          <w:szCs w:val="28"/>
        </w:rPr>
        <w:t>Указом Президента України від 7 серпня 2001 року № 591 «Питання надання вищим  навчальним закладам статусу  національного» Запорізькому державному технічному університету надано статус «національного». Наказом Міністерства освіти і науки України від 22.08.2001 р. № 605 «Про оголошення Указу Президента України «Питання надання вищим навчальним закладам статусу національного», Запорізький національний технічний університет є правонаступником Запорізького державного технічного університету. Наказом Міністерства освіти і науки України від 01 квітня 2019 року № 420 Запорізький національний технічний університет перейменовано у Національний університет «Запорізька політехніка».</w:t>
      </w:r>
    </w:p>
    <w:p w:rsidR="008F16D7" w:rsidRPr="00E2583C" w:rsidRDefault="008F16D7" w:rsidP="008F16D7">
      <w:pPr>
        <w:pStyle w:val="2"/>
        <w:tabs>
          <w:tab w:val="left" w:pos="0"/>
          <w:tab w:val="left" w:pos="900"/>
        </w:tabs>
        <w:ind w:firstLine="900"/>
        <w:rPr>
          <w:lang w:val="uk-UA"/>
        </w:rPr>
      </w:pPr>
      <w:r w:rsidRPr="00E2583C">
        <w:rPr>
          <w:szCs w:val="28"/>
          <w:lang w:val="uk-UA"/>
        </w:rPr>
        <w:t xml:space="preserve">1.3. Університет є </w:t>
      </w:r>
      <w:r w:rsidRPr="00E2583C">
        <w:rPr>
          <w:lang w:val="uk-UA"/>
        </w:rPr>
        <w:t>багатогалузевим, автономним та самоврядним закладом вищої освіти зі статусом національного, який  провадить освітню, наукову, науково-технічну, інноваційну, навчально-виробничу, експертно-аналітичну, інформаційну, консультаційну, фінансово-господарську та міжнародну діяльність. Університет здійснює цивільну правоздатність у повному обсязі для виконання завдань і функцій, передбачених цим Статутом.</w:t>
      </w:r>
    </w:p>
    <w:p w:rsidR="008F16D7" w:rsidRPr="00E2583C" w:rsidRDefault="008F16D7" w:rsidP="008F16D7">
      <w:pPr>
        <w:pStyle w:val="2"/>
        <w:tabs>
          <w:tab w:val="left" w:pos="0"/>
          <w:tab w:val="left" w:pos="900"/>
        </w:tabs>
        <w:ind w:firstLine="900"/>
        <w:rPr>
          <w:lang w:val="uk-UA"/>
        </w:rPr>
      </w:pPr>
      <w:r w:rsidRPr="00E2583C">
        <w:rPr>
          <w:lang w:val="uk-UA"/>
        </w:rPr>
        <w:t>1.4. Університет є юридичною особою публічного права, утворений у формі  установи, що фінансується за рахунок коштів державного бюджету і належить до сфери управління Міністерства освіти і науки України.</w:t>
      </w:r>
    </w:p>
    <w:p w:rsidR="008F16D7" w:rsidRPr="00E2583C" w:rsidRDefault="008F16D7" w:rsidP="008F16D7">
      <w:pPr>
        <w:pStyle w:val="2"/>
        <w:tabs>
          <w:tab w:val="left" w:pos="0"/>
          <w:tab w:val="left" w:pos="900"/>
        </w:tabs>
        <w:ind w:firstLine="900"/>
        <w:rPr>
          <w:lang w:val="uk-UA"/>
        </w:rPr>
      </w:pPr>
      <w:r w:rsidRPr="00E2583C">
        <w:rPr>
          <w:lang w:val="uk-UA"/>
        </w:rPr>
        <w:lastRenderedPageBreak/>
        <w:t>1.5. Університет веде са</w:t>
      </w:r>
      <w:r w:rsidR="00710CE4" w:rsidRPr="00E2583C">
        <w:rPr>
          <w:lang w:val="uk-UA"/>
        </w:rPr>
        <w:t>мостійний баланс, має</w:t>
      </w:r>
      <w:r w:rsidRPr="00E2583C">
        <w:rPr>
          <w:lang w:val="uk-UA"/>
        </w:rPr>
        <w:t xml:space="preserve"> реєстраційні рахунки, відкриті в територіальному органі центрального органу виконавчої влади у сфері казначейського обслуговування бюджетних коштів та/або вкладні (депозитні рахунки) в установах державних банків, печатку із зображенням Державного Герба України та своїм найменуванням, інші печатки зі своєю назвою, офіційні бланки, штампи, сайт, власну газету та наукові журнали.</w:t>
      </w:r>
    </w:p>
    <w:p w:rsidR="008F16D7" w:rsidRPr="00E2583C" w:rsidRDefault="008F16D7" w:rsidP="008F16D7">
      <w:pPr>
        <w:pStyle w:val="3"/>
        <w:tabs>
          <w:tab w:val="left" w:pos="720"/>
        </w:tabs>
        <w:ind w:firstLine="851"/>
        <w:rPr>
          <w:b w:val="0"/>
          <w:sz w:val="28"/>
          <w:szCs w:val="28"/>
        </w:rPr>
      </w:pPr>
      <w:r w:rsidRPr="00E2583C">
        <w:rPr>
          <w:b w:val="0"/>
        </w:rPr>
        <w:t>1.6.</w:t>
      </w:r>
      <w:r w:rsidRPr="00E2583C">
        <w:rPr>
          <w:b w:val="0"/>
          <w:sz w:val="28"/>
          <w:szCs w:val="28"/>
        </w:rPr>
        <w:t xml:space="preserve"> У своїй  діяльності  Університет керується принципами: автономії та самоврядування; розмежування прав, повноважень і відповідальності Міністерства освіти і науки України, органів управління Університету та його структурних підрозділів; поєднання колегіальних та єдиноначальних засад; незалежності від політичних партій, громадських і релігійних організацій; свободи слова; поваги до прав власності.</w:t>
      </w:r>
    </w:p>
    <w:p w:rsidR="008F16D7" w:rsidRPr="00E2583C" w:rsidRDefault="008F16D7" w:rsidP="008F16D7">
      <w:pPr>
        <w:tabs>
          <w:tab w:val="left" w:pos="900"/>
        </w:tabs>
        <w:ind w:firstLine="851"/>
        <w:jc w:val="both"/>
        <w:rPr>
          <w:sz w:val="28"/>
          <w:szCs w:val="28"/>
          <w:lang w:val="uk-UA"/>
        </w:rPr>
      </w:pPr>
      <w:r w:rsidRPr="00E2583C">
        <w:rPr>
          <w:sz w:val="28"/>
          <w:szCs w:val="28"/>
          <w:lang w:val="uk-UA"/>
        </w:rPr>
        <w:t>1.7.Статут Університету (далі – Статут) розроблений згідно з Конституцією України, законами України «Про освіту», «Про вищу освіту», «Про фахову передвищу освіту», «Про наукову і науково-технічну діяльність» та іншими нормативно-правовими актами, чинними міжнародними договорами України, укладеними у встановленому законом порядку, Великою Хартією університетів (</w:t>
      </w:r>
      <w:proofErr w:type="spellStart"/>
      <w:r w:rsidRPr="00E2583C">
        <w:rPr>
          <w:sz w:val="28"/>
          <w:szCs w:val="28"/>
          <w:lang w:val="uk-UA"/>
        </w:rPr>
        <w:t>MagnaCharta</w:t>
      </w:r>
      <w:proofErr w:type="spellEnd"/>
      <w:r w:rsidRPr="00E2583C">
        <w:rPr>
          <w:sz w:val="28"/>
          <w:szCs w:val="28"/>
          <w:lang w:val="uk-UA"/>
        </w:rPr>
        <w:t>). Статут регламентує основні засади діяльності Національного університету «Запорізька політехніка».</w:t>
      </w:r>
    </w:p>
    <w:p w:rsidR="008F16D7" w:rsidRPr="00E2583C" w:rsidRDefault="008F16D7" w:rsidP="008F16D7">
      <w:pPr>
        <w:tabs>
          <w:tab w:val="left" w:pos="900"/>
        </w:tabs>
        <w:ind w:firstLine="851"/>
        <w:jc w:val="both"/>
        <w:rPr>
          <w:sz w:val="28"/>
          <w:szCs w:val="28"/>
          <w:lang w:val="uk-UA"/>
        </w:rPr>
      </w:pPr>
      <w:r w:rsidRPr="00E2583C">
        <w:rPr>
          <w:sz w:val="28"/>
          <w:szCs w:val="28"/>
          <w:lang w:val="uk-UA"/>
        </w:rPr>
        <w:t>1.8. Університет є неприбутковою ор</w:t>
      </w:r>
      <w:r w:rsidR="00D54040" w:rsidRPr="00E2583C">
        <w:rPr>
          <w:sz w:val="28"/>
          <w:szCs w:val="28"/>
          <w:lang w:val="uk-UA"/>
        </w:rPr>
        <w:t>ганізацією</w:t>
      </w:r>
      <w:r w:rsidRPr="00E2583C">
        <w:rPr>
          <w:sz w:val="28"/>
          <w:szCs w:val="28"/>
          <w:lang w:val="uk-UA"/>
        </w:rPr>
        <w:t xml:space="preserve">. </w:t>
      </w:r>
    </w:p>
    <w:p w:rsidR="008F16D7" w:rsidRPr="00E2583C" w:rsidRDefault="008F16D7" w:rsidP="008F16D7">
      <w:pPr>
        <w:tabs>
          <w:tab w:val="left" w:pos="900"/>
        </w:tabs>
        <w:ind w:firstLine="851"/>
        <w:jc w:val="both"/>
        <w:rPr>
          <w:sz w:val="28"/>
          <w:szCs w:val="28"/>
          <w:lang w:val="uk-UA"/>
        </w:rPr>
      </w:pPr>
      <w:r w:rsidRPr="00E2583C">
        <w:rPr>
          <w:sz w:val="28"/>
          <w:szCs w:val="28"/>
          <w:lang w:val="uk-UA"/>
        </w:rPr>
        <w:t xml:space="preserve">1.9. Повне найменування Університету українською мовою: Національний університет «Запорізька політехніка». Скорочене найменування українською мовою: НУ «Запорізька політехніка». Повне найменування Університету англійською мовою: </w:t>
      </w:r>
      <w:proofErr w:type="spellStart"/>
      <w:r w:rsidRPr="00E2583C">
        <w:rPr>
          <w:sz w:val="28"/>
          <w:szCs w:val="28"/>
          <w:shd w:val="clear" w:color="auto" w:fill="FFFFFF"/>
          <w:lang w:val="uk-UA"/>
        </w:rPr>
        <w:t>NationalUniversity</w:t>
      </w:r>
      <w:proofErr w:type="spellEnd"/>
      <w:r w:rsidRPr="00E2583C">
        <w:rPr>
          <w:sz w:val="28"/>
          <w:szCs w:val="28"/>
          <w:shd w:val="clear" w:color="auto" w:fill="FFFFFF"/>
          <w:lang w:val="uk-UA"/>
        </w:rPr>
        <w:t xml:space="preserve"> «</w:t>
      </w:r>
      <w:proofErr w:type="spellStart"/>
      <w:r w:rsidRPr="00E2583C">
        <w:rPr>
          <w:sz w:val="28"/>
          <w:szCs w:val="28"/>
          <w:shd w:val="clear" w:color="auto" w:fill="FFFFFF"/>
          <w:lang w:val="uk-UA"/>
        </w:rPr>
        <w:t>ZaporizhzhiaPolytechnic</w:t>
      </w:r>
      <w:proofErr w:type="spellEnd"/>
      <w:r w:rsidRPr="00E2583C">
        <w:rPr>
          <w:sz w:val="28"/>
          <w:szCs w:val="28"/>
          <w:shd w:val="clear" w:color="auto" w:fill="FFFFFF"/>
          <w:lang w:val="uk-UA"/>
        </w:rPr>
        <w:t>»</w:t>
      </w:r>
      <w:r w:rsidRPr="00E2583C">
        <w:rPr>
          <w:sz w:val="28"/>
          <w:szCs w:val="28"/>
          <w:lang w:val="uk-UA"/>
        </w:rPr>
        <w:t>. Скорочене найменування англійською мовою: NU «Zaporizhzhia Polytechnic».</w:t>
      </w:r>
    </w:p>
    <w:p w:rsidR="008F16D7" w:rsidRPr="00E2583C" w:rsidRDefault="008F16D7" w:rsidP="008F16D7">
      <w:pPr>
        <w:pStyle w:val="3"/>
        <w:tabs>
          <w:tab w:val="left" w:pos="720"/>
        </w:tabs>
        <w:ind w:firstLine="851"/>
        <w:rPr>
          <w:b w:val="0"/>
          <w:sz w:val="28"/>
          <w:szCs w:val="28"/>
        </w:rPr>
      </w:pPr>
      <w:r w:rsidRPr="00E2583C">
        <w:rPr>
          <w:b w:val="0"/>
          <w:sz w:val="28"/>
          <w:szCs w:val="28"/>
        </w:rPr>
        <w:t xml:space="preserve">1.10. Місце знаходження: вул. Жуковського, </w:t>
      </w:r>
      <w:smartTag w:uri="urn:schemas-microsoft-com:office:smarttags" w:element="metricconverter">
        <w:smartTagPr>
          <w:attr w:name="ProductID" w:val="64, м"/>
        </w:smartTagPr>
        <w:r w:rsidRPr="00E2583C">
          <w:rPr>
            <w:b w:val="0"/>
            <w:sz w:val="28"/>
            <w:szCs w:val="28"/>
          </w:rPr>
          <w:t>64, м</w:t>
        </w:r>
      </w:smartTag>
      <w:r w:rsidRPr="00E2583C">
        <w:rPr>
          <w:b w:val="0"/>
          <w:sz w:val="28"/>
          <w:szCs w:val="28"/>
        </w:rPr>
        <w:t>. Запоріжжя 69063.  Веб-сайт: www.zp.edu.ua, e-</w:t>
      </w:r>
      <w:proofErr w:type="spellStart"/>
      <w:r w:rsidRPr="00E2583C">
        <w:rPr>
          <w:b w:val="0"/>
          <w:sz w:val="28"/>
          <w:szCs w:val="28"/>
        </w:rPr>
        <w:t>mail</w:t>
      </w:r>
      <w:proofErr w:type="spellEnd"/>
      <w:r w:rsidRPr="00E2583C">
        <w:t xml:space="preserve">: </w:t>
      </w:r>
      <w:hyperlink r:id="rId9" w:history="1">
        <w:r w:rsidRPr="00E2583C">
          <w:rPr>
            <w:rStyle w:val="a3"/>
            <w:b w:val="0"/>
            <w:color w:val="auto"/>
            <w:szCs w:val="28"/>
          </w:rPr>
          <w:t>r</w:t>
        </w:r>
        <w:bookmarkStart w:id="1" w:name="_Hlt75064316"/>
        <w:r w:rsidRPr="00E2583C">
          <w:rPr>
            <w:rStyle w:val="a3"/>
            <w:b w:val="0"/>
            <w:color w:val="auto"/>
            <w:szCs w:val="28"/>
          </w:rPr>
          <w:t>e</w:t>
        </w:r>
        <w:bookmarkEnd w:id="1"/>
        <w:r w:rsidRPr="00E2583C">
          <w:rPr>
            <w:rStyle w:val="a3"/>
            <w:b w:val="0"/>
            <w:color w:val="auto"/>
            <w:szCs w:val="28"/>
          </w:rPr>
          <w:t>ctor@z</w:t>
        </w:r>
        <w:bookmarkStart w:id="2" w:name="_Hlt72742086"/>
        <w:r w:rsidRPr="00E2583C">
          <w:rPr>
            <w:rStyle w:val="a3"/>
            <w:b w:val="0"/>
            <w:color w:val="auto"/>
            <w:szCs w:val="28"/>
          </w:rPr>
          <w:t>p</w:t>
        </w:r>
        <w:bookmarkEnd w:id="2"/>
        <w:r w:rsidRPr="00E2583C">
          <w:rPr>
            <w:rStyle w:val="a3"/>
            <w:b w:val="0"/>
            <w:color w:val="auto"/>
            <w:szCs w:val="28"/>
          </w:rPr>
          <w:t>.edu.ua</w:t>
        </w:r>
      </w:hyperlink>
      <w:r w:rsidRPr="00E2583C">
        <w:t>.</w:t>
      </w:r>
    </w:p>
    <w:p w:rsidR="008F16D7" w:rsidRPr="00E2583C" w:rsidRDefault="008F16D7" w:rsidP="008F16D7">
      <w:pPr>
        <w:tabs>
          <w:tab w:val="left" w:pos="720"/>
        </w:tabs>
        <w:ind w:firstLine="851"/>
        <w:jc w:val="both"/>
        <w:rPr>
          <w:sz w:val="28"/>
          <w:szCs w:val="28"/>
          <w:lang w:val="uk-UA"/>
        </w:rPr>
      </w:pPr>
    </w:p>
    <w:p w:rsidR="008F16D7" w:rsidRPr="00E2583C" w:rsidRDefault="008F16D7" w:rsidP="008F16D7">
      <w:pPr>
        <w:tabs>
          <w:tab w:val="left" w:pos="900"/>
          <w:tab w:val="left" w:pos="993"/>
          <w:tab w:val="left" w:pos="1440"/>
        </w:tabs>
        <w:ind w:firstLine="284"/>
        <w:rPr>
          <w:b/>
          <w:sz w:val="28"/>
          <w:szCs w:val="28"/>
          <w:lang w:val="uk-UA"/>
        </w:rPr>
      </w:pPr>
      <w:r w:rsidRPr="00E2583C">
        <w:rPr>
          <w:sz w:val="28"/>
          <w:szCs w:val="28"/>
          <w:lang w:val="uk-UA"/>
        </w:rPr>
        <w:tab/>
      </w:r>
      <w:r w:rsidRPr="00E2583C">
        <w:rPr>
          <w:b/>
          <w:sz w:val="28"/>
          <w:szCs w:val="28"/>
          <w:lang w:val="uk-UA"/>
        </w:rPr>
        <w:t>2. КОНЦЕПЦІЯ ОСВІТНЬОЇ ДІЯЛЬНОСТІ УНІВЕРСИТЕТУ</w:t>
      </w:r>
    </w:p>
    <w:p w:rsidR="008F16D7" w:rsidRPr="00E2583C" w:rsidRDefault="008F16D7" w:rsidP="008F16D7">
      <w:pPr>
        <w:tabs>
          <w:tab w:val="left" w:pos="900"/>
          <w:tab w:val="left" w:pos="993"/>
          <w:tab w:val="left" w:pos="1440"/>
        </w:tabs>
        <w:ind w:firstLine="284"/>
        <w:jc w:val="both"/>
        <w:rPr>
          <w:sz w:val="28"/>
          <w:szCs w:val="28"/>
          <w:lang w:val="uk-UA"/>
        </w:rPr>
      </w:pPr>
    </w:p>
    <w:p w:rsidR="008F16D7" w:rsidRPr="00E2583C" w:rsidRDefault="008F16D7" w:rsidP="008F16D7">
      <w:pPr>
        <w:pStyle w:val="2"/>
        <w:tabs>
          <w:tab w:val="left" w:pos="720"/>
          <w:tab w:val="left" w:pos="1440"/>
        </w:tabs>
        <w:ind w:firstLine="709"/>
        <w:rPr>
          <w:szCs w:val="28"/>
          <w:lang w:val="uk-UA"/>
        </w:rPr>
      </w:pPr>
      <w:r w:rsidRPr="00E2583C">
        <w:rPr>
          <w:szCs w:val="28"/>
          <w:lang w:val="uk-UA"/>
        </w:rPr>
        <w:t>2.1. Мета, принципи та напрями освітньої діяльності НУ  «Запорізька політехніка» відповідають концептуальним ідеям Закону України «Про освіту», Закону України «Про вищу освіту», Закону України «Про наукову і науково-технічну діяльність», стратегічним документам України щодо економічного, соціального і культурного розвитку, зокрема щодо розвитку освіти і науки, документам міністерських конференцій Європейського простору вищої освіти.</w:t>
      </w:r>
    </w:p>
    <w:p w:rsidR="008F16D7" w:rsidRPr="00E2583C" w:rsidRDefault="008F16D7" w:rsidP="008F16D7">
      <w:pPr>
        <w:pStyle w:val="2"/>
        <w:tabs>
          <w:tab w:val="left" w:pos="720"/>
        </w:tabs>
        <w:ind w:firstLine="709"/>
        <w:rPr>
          <w:szCs w:val="28"/>
          <w:lang w:val="uk-UA"/>
        </w:rPr>
      </w:pPr>
      <w:r w:rsidRPr="00E2583C">
        <w:rPr>
          <w:szCs w:val="28"/>
          <w:lang w:val="uk-UA"/>
        </w:rPr>
        <w:t xml:space="preserve">2.2. Основною метою освітньої діяльності Університету є підготовка висококваліфікованих і конкурентоспроможних на національному та міжнародному ринку праці фахівців для підприємств усіх форм власності, наукових та освітніх установ, органів державної влади та управління за всіма рівнями вищої та фахової передвищої освіти на засадах утвердження </w:t>
      </w:r>
      <w:r w:rsidRPr="00E2583C">
        <w:rPr>
          <w:szCs w:val="28"/>
          <w:lang w:val="uk-UA"/>
        </w:rPr>
        <w:lastRenderedPageBreak/>
        <w:t>національних і загальнолюдських цінностей, забезпечення освітніх потреб громадян у сфері освіти дорослих.</w:t>
      </w:r>
    </w:p>
    <w:p w:rsidR="008F16D7" w:rsidRPr="00E2583C" w:rsidRDefault="008F16D7" w:rsidP="008F16D7">
      <w:pPr>
        <w:pStyle w:val="2"/>
        <w:tabs>
          <w:tab w:val="left" w:pos="720"/>
        </w:tabs>
        <w:ind w:firstLine="709"/>
        <w:rPr>
          <w:szCs w:val="28"/>
          <w:lang w:val="uk-UA"/>
        </w:rPr>
      </w:pPr>
      <w:r w:rsidRPr="00E2583C">
        <w:rPr>
          <w:szCs w:val="28"/>
          <w:lang w:val="uk-UA"/>
        </w:rPr>
        <w:t>2.3. Освітня діяльність базується на принципах:</w:t>
      </w:r>
    </w:p>
    <w:p w:rsidR="008F16D7" w:rsidRPr="00E2583C" w:rsidRDefault="008F16D7" w:rsidP="008F16D7">
      <w:pPr>
        <w:pStyle w:val="2"/>
        <w:numPr>
          <w:ilvl w:val="0"/>
          <w:numId w:val="2"/>
        </w:numPr>
        <w:tabs>
          <w:tab w:val="left" w:pos="180"/>
          <w:tab w:val="left" w:pos="360"/>
        </w:tabs>
        <w:rPr>
          <w:szCs w:val="28"/>
          <w:lang w:val="uk-UA"/>
        </w:rPr>
      </w:pPr>
      <w:proofErr w:type="spellStart"/>
      <w:r w:rsidRPr="00E2583C">
        <w:rPr>
          <w:szCs w:val="28"/>
          <w:lang w:val="uk-UA"/>
        </w:rPr>
        <w:t>багатопрофільності</w:t>
      </w:r>
      <w:proofErr w:type="spellEnd"/>
      <w:r w:rsidRPr="00E2583C">
        <w:rPr>
          <w:szCs w:val="28"/>
          <w:lang w:val="uk-UA"/>
        </w:rPr>
        <w:t>;</w:t>
      </w:r>
    </w:p>
    <w:p w:rsidR="008F16D7" w:rsidRPr="00E2583C" w:rsidRDefault="008F16D7" w:rsidP="008F16D7">
      <w:pPr>
        <w:pStyle w:val="2"/>
        <w:numPr>
          <w:ilvl w:val="0"/>
          <w:numId w:val="2"/>
        </w:numPr>
        <w:tabs>
          <w:tab w:val="left" w:pos="180"/>
          <w:tab w:val="left" w:pos="360"/>
        </w:tabs>
        <w:rPr>
          <w:szCs w:val="28"/>
          <w:lang w:val="uk-UA"/>
        </w:rPr>
      </w:pPr>
      <w:r w:rsidRPr="00E2583C">
        <w:rPr>
          <w:szCs w:val="28"/>
          <w:lang w:val="uk-UA"/>
        </w:rPr>
        <w:t>академічної доброчесності;</w:t>
      </w:r>
    </w:p>
    <w:p w:rsidR="008F16D7" w:rsidRPr="00E2583C" w:rsidRDefault="008F16D7" w:rsidP="008F16D7">
      <w:pPr>
        <w:pStyle w:val="2"/>
        <w:numPr>
          <w:ilvl w:val="0"/>
          <w:numId w:val="2"/>
        </w:numPr>
        <w:tabs>
          <w:tab w:val="left" w:pos="180"/>
          <w:tab w:val="left" w:pos="360"/>
        </w:tabs>
        <w:rPr>
          <w:szCs w:val="28"/>
          <w:lang w:val="uk-UA"/>
        </w:rPr>
      </w:pPr>
      <w:r w:rsidRPr="00E2583C">
        <w:rPr>
          <w:szCs w:val="28"/>
          <w:lang w:val="uk-UA"/>
        </w:rPr>
        <w:t>сприяння сталому розвитку суспільства шляхом підготовки конкурентоспроможного людського капіталу і створення умов для освіти протягом життя;</w:t>
      </w:r>
    </w:p>
    <w:p w:rsidR="008F16D7" w:rsidRPr="00E2583C" w:rsidRDefault="008F16D7" w:rsidP="008F16D7">
      <w:pPr>
        <w:pStyle w:val="2"/>
        <w:numPr>
          <w:ilvl w:val="0"/>
          <w:numId w:val="2"/>
        </w:numPr>
        <w:tabs>
          <w:tab w:val="left" w:pos="180"/>
          <w:tab w:val="left" w:pos="360"/>
        </w:tabs>
        <w:rPr>
          <w:szCs w:val="28"/>
          <w:lang w:val="uk-UA"/>
        </w:rPr>
      </w:pPr>
      <w:r w:rsidRPr="00E2583C">
        <w:rPr>
          <w:szCs w:val="28"/>
          <w:lang w:val="uk-UA"/>
        </w:rPr>
        <w:t>доступності та якості освітніх послуг;</w:t>
      </w:r>
    </w:p>
    <w:p w:rsidR="008F16D7" w:rsidRPr="00E2583C" w:rsidRDefault="008F16D7" w:rsidP="008F16D7">
      <w:pPr>
        <w:pStyle w:val="2"/>
        <w:numPr>
          <w:ilvl w:val="0"/>
          <w:numId w:val="2"/>
        </w:numPr>
        <w:tabs>
          <w:tab w:val="left" w:pos="180"/>
          <w:tab w:val="left" w:pos="360"/>
        </w:tabs>
        <w:rPr>
          <w:szCs w:val="28"/>
          <w:lang w:val="uk-UA"/>
        </w:rPr>
      </w:pPr>
      <w:r w:rsidRPr="00E2583C">
        <w:rPr>
          <w:szCs w:val="28"/>
          <w:lang w:val="uk-UA"/>
        </w:rPr>
        <w:t>міжнародної інтеграції, зокрема до Європейського простору вищої освіти, зі збереженням і розвитком досягнень та прогресивних традицій Університету та національної вищої школи;</w:t>
      </w:r>
    </w:p>
    <w:p w:rsidR="008F16D7" w:rsidRPr="00E2583C" w:rsidRDefault="008F16D7" w:rsidP="008F16D7">
      <w:pPr>
        <w:pStyle w:val="2"/>
        <w:numPr>
          <w:ilvl w:val="0"/>
          <w:numId w:val="2"/>
        </w:numPr>
        <w:tabs>
          <w:tab w:val="left" w:pos="180"/>
          <w:tab w:val="left" w:pos="360"/>
        </w:tabs>
        <w:rPr>
          <w:szCs w:val="28"/>
          <w:lang w:val="uk-UA"/>
        </w:rPr>
      </w:pPr>
      <w:r w:rsidRPr="00E2583C">
        <w:rPr>
          <w:szCs w:val="28"/>
          <w:lang w:val="uk-UA"/>
        </w:rPr>
        <w:t>наступності процесу здобуття вищої освіти;</w:t>
      </w:r>
    </w:p>
    <w:p w:rsidR="008F16D7" w:rsidRPr="00E2583C" w:rsidRDefault="008F16D7" w:rsidP="008F16D7">
      <w:pPr>
        <w:pStyle w:val="2"/>
        <w:numPr>
          <w:ilvl w:val="0"/>
          <w:numId w:val="2"/>
        </w:numPr>
        <w:tabs>
          <w:tab w:val="left" w:pos="180"/>
          <w:tab w:val="left" w:pos="360"/>
        </w:tabs>
        <w:rPr>
          <w:szCs w:val="28"/>
          <w:lang w:val="uk-UA"/>
        </w:rPr>
      </w:pPr>
      <w:r w:rsidRPr="00E2583C">
        <w:rPr>
          <w:szCs w:val="28"/>
          <w:lang w:val="uk-UA"/>
        </w:rPr>
        <w:t>забезпечення потреб регіону і пріоритетних галузей економічної діяльності у фахівцях з вищою та фаховою передвищою освітою;</w:t>
      </w:r>
    </w:p>
    <w:p w:rsidR="008F16D7" w:rsidRPr="00E2583C" w:rsidRDefault="008F16D7" w:rsidP="008F16D7">
      <w:pPr>
        <w:pStyle w:val="2"/>
        <w:numPr>
          <w:ilvl w:val="0"/>
          <w:numId w:val="2"/>
        </w:numPr>
        <w:tabs>
          <w:tab w:val="left" w:pos="180"/>
          <w:tab w:val="left" w:pos="360"/>
        </w:tabs>
        <w:rPr>
          <w:szCs w:val="28"/>
          <w:lang w:val="uk-UA"/>
        </w:rPr>
      </w:pPr>
      <w:r w:rsidRPr="00E2583C">
        <w:rPr>
          <w:szCs w:val="28"/>
          <w:lang w:val="uk-UA"/>
        </w:rPr>
        <w:t>розвитку державно-приватного партнерства у сфері вищої та фахової передвищої освіти і освіти дорослих;</w:t>
      </w:r>
    </w:p>
    <w:p w:rsidR="008F16D7" w:rsidRPr="00E2583C" w:rsidRDefault="008F16D7" w:rsidP="008F16D7">
      <w:pPr>
        <w:pStyle w:val="2"/>
        <w:numPr>
          <w:ilvl w:val="0"/>
          <w:numId w:val="2"/>
        </w:numPr>
        <w:tabs>
          <w:tab w:val="left" w:pos="180"/>
          <w:tab w:val="left" w:pos="360"/>
        </w:tabs>
        <w:rPr>
          <w:szCs w:val="28"/>
          <w:lang w:val="uk-UA"/>
        </w:rPr>
      </w:pPr>
      <w:r w:rsidRPr="00E2583C">
        <w:rPr>
          <w:szCs w:val="28"/>
          <w:lang w:val="uk-UA"/>
        </w:rPr>
        <w:t>відкритості інформації про освітній процес, освітні програми, правила прийому.</w:t>
      </w:r>
    </w:p>
    <w:p w:rsidR="008F16D7" w:rsidRPr="00E2583C" w:rsidRDefault="008F16D7" w:rsidP="008F16D7">
      <w:pPr>
        <w:pStyle w:val="2"/>
        <w:tabs>
          <w:tab w:val="left" w:pos="720"/>
        </w:tabs>
        <w:ind w:firstLine="709"/>
        <w:rPr>
          <w:szCs w:val="28"/>
          <w:lang w:val="uk-UA"/>
        </w:rPr>
      </w:pPr>
      <w:r w:rsidRPr="00E2583C">
        <w:rPr>
          <w:szCs w:val="28"/>
          <w:lang w:val="uk-UA"/>
        </w:rPr>
        <w:t>2.4. Основними напрямами освітньої діяльності Університету є:</w:t>
      </w:r>
    </w:p>
    <w:p w:rsidR="008F16D7" w:rsidRPr="00E2583C" w:rsidRDefault="008F16D7" w:rsidP="008F16D7">
      <w:pPr>
        <w:pStyle w:val="2"/>
        <w:numPr>
          <w:ilvl w:val="0"/>
          <w:numId w:val="4"/>
        </w:numPr>
        <w:tabs>
          <w:tab w:val="left" w:pos="720"/>
        </w:tabs>
        <w:rPr>
          <w:szCs w:val="28"/>
          <w:lang w:val="uk-UA"/>
        </w:rPr>
      </w:pPr>
      <w:r w:rsidRPr="00E2583C">
        <w:rPr>
          <w:szCs w:val="28"/>
          <w:lang w:val="uk-UA"/>
        </w:rPr>
        <w:t>підготовка фахівців за освітніми програмами всіх рівнів вищої та фахової передвищої освіти;</w:t>
      </w:r>
    </w:p>
    <w:p w:rsidR="008F16D7" w:rsidRPr="00E2583C" w:rsidRDefault="008F16D7" w:rsidP="008F16D7">
      <w:pPr>
        <w:pStyle w:val="2"/>
        <w:numPr>
          <w:ilvl w:val="0"/>
          <w:numId w:val="4"/>
        </w:numPr>
        <w:tabs>
          <w:tab w:val="left" w:pos="720"/>
        </w:tabs>
        <w:rPr>
          <w:szCs w:val="28"/>
          <w:lang w:val="uk-UA"/>
        </w:rPr>
      </w:pPr>
      <w:r w:rsidRPr="00E2583C">
        <w:rPr>
          <w:szCs w:val="28"/>
          <w:lang w:val="uk-UA"/>
        </w:rPr>
        <w:t>реалізація освітніх програм неформальної освіти, у тому числі позашкільної та післядипломної освіти;</w:t>
      </w:r>
    </w:p>
    <w:p w:rsidR="008F16D7" w:rsidRPr="00E2583C" w:rsidRDefault="008F16D7" w:rsidP="008F16D7">
      <w:pPr>
        <w:pStyle w:val="2"/>
        <w:numPr>
          <w:ilvl w:val="0"/>
          <w:numId w:val="4"/>
        </w:numPr>
        <w:tabs>
          <w:tab w:val="left" w:pos="720"/>
        </w:tabs>
        <w:rPr>
          <w:szCs w:val="28"/>
          <w:lang w:val="uk-UA"/>
        </w:rPr>
      </w:pPr>
      <w:r w:rsidRPr="00E2583C">
        <w:rPr>
          <w:szCs w:val="28"/>
          <w:lang w:val="uk-UA"/>
        </w:rPr>
        <w:t>інформатизація освітньої діяльності Університету;</w:t>
      </w:r>
    </w:p>
    <w:p w:rsidR="008F16D7" w:rsidRPr="00E2583C" w:rsidRDefault="008F16D7" w:rsidP="008F16D7">
      <w:pPr>
        <w:pStyle w:val="2"/>
        <w:numPr>
          <w:ilvl w:val="0"/>
          <w:numId w:val="4"/>
        </w:numPr>
        <w:tabs>
          <w:tab w:val="left" w:pos="720"/>
        </w:tabs>
        <w:rPr>
          <w:szCs w:val="28"/>
          <w:lang w:val="uk-UA"/>
        </w:rPr>
      </w:pPr>
      <w:r w:rsidRPr="00E2583C">
        <w:rPr>
          <w:szCs w:val="28"/>
          <w:lang w:val="uk-UA"/>
        </w:rPr>
        <w:t>міжнародна співпраця та інтеграція в міжнародний освітній простір.</w:t>
      </w:r>
    </w:p>
    <w:p w:rsidR="008F16D7" w:rsidRPr="00E2583C" w:rsidRDefault="008F16D7" w:rsidP="008F16D7">
      <w:pPr>
        <w:pStyle w:val="2"/>
        <w:tabs>
          <w:tab w:val="left" w:pos="720"/>
        </w:tabs>
        <w:ind w:firstLine="709"/>
        <w:rPr>
          <w:szCs w:val="28"/>
          <w:lang w:val="uk-UA"/>
        </w:rPr>
      </w:pPr>
      <w:r w:rsidRPr="00E2583C">
        <w:rPr>
          <w:szCs w:val="28"/>
          <w:lang w:val="uk-UA"/>
        </w:rPr>
        <w:t>2.5. Реалізація концепції освітньої діяльності Університету здійснюється через відповідне кадрове, матеріально-технічне, інформаційне і фінансове забезпечення.</w:t>
      </w:r>
    </w:p>
    <w:p w:rsidR="008F16D7" w:rsidRPr="00E2583C" w:rsidRDefault="008F16D7" w:rsidP="008F16D7">
      <w:pPr>
        <w:pStyle w:val="2"/>
        <w:tabs>
          <w:tab w:val="left" w:pos="720"/>
        </w:tabs>
        <w:ind w:firstLine="709"/>
        <w:rPr>
          <w:szCs w:val="28"/>
          <w:lang w:val="uk-UA"/>
        </w:rPr>
      </w:pPr>
      <w:r w:rsidRPr="00E2583C">
        <w:rPr>
          <w:szCs w:val="28"/>
          <w:lang w:val="uk-UA"/>
        </w:rPr>
        <w:t>2.6. Концепція освітньої діяльності доповнюється та деталізується нормативними документами НУ «Запорізька політехніка» та його відокремлених структурних підрозділів, освітніми програмами.</w:t>
      </w:r>
    </w:p>
    <w:p w:rsidR="008F16D7" w:rsidRPr="00E2583C" w:rsidRDefault="008F16D7" w:rsidP="008F16D7">
      <w:pPr>
        <w:pStyle w:val="2"/>
        <w:tabs>
          <w:tab w:val="left" w:pos="720"/>
        </w:tabs>
        <w:ind w:firstLine="709"/>
        <w:rPr>
          <w:szCs w:val="28"/>
          <w:lang w:val="uk-UA"/>
        </w:rPr>
      </w:pPr>
      <w:r w:rsidRPr="00E2583C">
        <w:rPr>
          <w:szCs w:val="28"/>
          <w:lang w:val="uk-UA"/>
        </w:rPr>
        <w:t>2.7. Концепція освітньої діяльності Університету схвалена вченою радою Університету та прийнята конференцією трудового колективу НУ «Запорізька політехніка».</w:t>
      </w:r>
    </w:p>
    <w:p w:rsidR="008F16D7" w:rsidRPr="00E2583C" w:rsidRDefault="008F16D7" w:rsidP="008F16D7">
      <w:pPr>
        <w:pStyle w:val="2"/>
        <w:tabs>
          <w:tab w:val="left" w:pos="720"/>
        </w:tabs>
        <w:ind w:firstLine="851"/>
        <w:jc w:val="center"/>
        <w:rPr>
          <w:b/>
          <w:szCs w:val="28"/>
          <w:lang w:val="uk-UA"/>
        </w:rPr>
      </w:pPr>
    </w:p>
    <w:p w:rsidR="008F16D7" w:rsidRPr="00E2583C" w:rsidRDefault="008F16D7" w:rsidP="008F16D7">
      <w:pPr>
        <w:pStyle w:val="2"/>
        <w:tabs>
          <w:tab w:val="left" w:pos="720"/>
        </w:tabs>
        <w:ind w:firstLine="851"/>
        <w:jc w:val="center"/>
        <w:rPr>
          <w:b/>
          <w:szCs w:val="28"/>
          <w:lang w:val="uk-UA"/>
        </w:rPr>
      </w:pPr>
      <w:r w:rsidRPr="00E2583C">
        <w:rPr>
          <w:b/>
          <w:szCs w:val="28"/>
          <w:lang w:val="uk-UA"/>
        </w:rPr>
        <w:t>3. ПОВНОВАЖЕННЯ</w:t>
      </w:r>
    </w:p>
    <w:p w:rsidR="008F16D7" w:rsidRPr="00E2583C" w:rsidRDefault="008F16D7" w:rsidP="008F16D7">
      <w:pPr>
        <w:pStyle w:val="2"/>
        <w:tabs>
          <w:tab w:val="left" w:pos="720"/>
        </w:tabs>
        <w:ind w:firstLine="851"/>
        <w:jc w:val="center"/>
        <w:rPr>
          <w:b/>
          <w:szCs w:val="28"/>
          <w:lang w:val="uk-UA"/>
        </w:rPr>
      </w:pPr>
      <w:r w:rsidRPr="00E2583C">
        <w:rPr>
          <w:b/>
          <w:szCs w:val="28"/>
          <w:lang w:val="uk-UA"/>
        </w:rPr>
        <w:t>МІНІСТЕРСТВА ОСВІТИ І НАУКИ УКРАЇНИ</w:t>
      </w:r>
    </w:p>
    <w:p w:rsidR="008F16D7" w:rsidRPr="00E2583C" w:rsidRDefault="008F16D7" w:rsidP="008F16D7">
      <w:pPr>
        <w:pStyle w:val="2"/>
        <w:tabs>
          <w:tab w:val="left" w:pos="720"/>
        </w:tabs>
        <w:ind w:firstLine="851"/>
        <w:jc w:val="center"/>
        <w:rPr>
          <w:szCs w:val="28"/>
          <w:lang w:val="uk-UA"/>
        </w:rPr>
      </w:pPr>
    </w:p>
    <w:p w:rsidR="008F16D7" w:rsidRPr="00E2583C" w:rsidRDefault="008F16D7" w:rsidP="008F16D7">
      <w:pPr>
        <w:pStyle w:val="2"/>
        <w:tabs>
          <w:tab w:val="left" w:pos="720"/>
        </w:tabs>
        <w:ind w:firstLine="709"/>
        <w:rPr>
          <w:szCs w:val="28"/>
          <w:lang w:val="uk-UA"/>
        </w:rPr>
      </w:pPr>
      <w:r w:rsidRPr="00E2583C">
        <w:rPr>
          <w:szCs w:val="28"/>
          <w:lang w:val="uk-UA"/>
        </w:rPr>
        <w:t>3.1. Міністерство освіти і науки України  (далі – МОН України) реалізує права та обов’язки уповноваженого Кабінетом Міністрів України органу стосовно Університету, як центральний орган виконавчої влади у  сфері освіти і науки, у підпорядкуванні та сфері управління якого перебуває Університет.</w:t>
      </w:r>
    </w:p>
    <w:p w:rsidR="008F16D7" w:rsidRPr="00E2583C" w:rsidRDefault="008F16D7" w:rsidP="008F16D7">
      <w:pPr>
        <w:pStyle w:val="2"/>
        <w:tabs>
          <w:tab w:val="left" w:pos="720"/>
        </w:tabs>
        <w:ind w:firstLine="709"/>
        <w:rPr>
          <w:szCs w:val="28"/>
          <w:lang w:val="uk-UA"/>
        </w:rPr>
      </w:pPr>
      <w:r w:rsidRPr="00E2583C">
        <w:rPr>
          <w:szCs w:val="28"/>
          <w:lang w:val="uk-UA"/>
        </w:rPr>
        <w:lastRenderedPageBreak/>
        <w:t xml:space="preserve">3.2. МОН України може делегувати окремі свої повноваження ректору або іншому органу управління Університету. </w:t>
      </w:r>
    </w:p>
    <w:p w:rsidR="008F16D7" w:rsidRPr="00E2583C" w:rsidRDefault="008F16D7" w:rsidP="008F16D7">
      <w:pPr>
        <w:pStyle w:val="2"/>
        <w:tabs>
          <w:tab w:val="left" w:pos="720"/>
        </w:tabs>
        <w:ind w:firstLine="709"/>
        <w:rPr>
          <w:lang w:val="uk-UA"/>
        </w:rPr>
      </w:pPr>
      <w:r w:rsidRPr="00E2583C">
        <w:rPr>
          <w:lang w:val="uk-UA"/>
        </w:rPr>
        <w:t>3.3. Міністерство освіти і науки України:</w:t>
      </w:r>
    </w:p>
    <w:p w:rsidR="008F16D7" w:rsidRPr="00E2583C" w:rsidRDefault="008F16D7" w:rsidP="008F16D7">
      <w:pPr>
        <w:pStyle w:val="2"/>
        <w:tabs>
          <w:tab w:val="left" w:pos="720"/>
        </w:tabs>
        <w:rPr>
          <w:lang w:val="uk-UA"/>
        </w:rPr>
      </w:pPr>
      <w:r w:rsidRPr="00E2583C">
        <w:rPr>
          <w:lang w:val="uk-UA"/>
        </w:rPr>
        <w:t xml:space="preserve">1) затверджує Статут Університету та за поданням конференції трудового колективу Університету вносить до нього зміни шляхом затвердження нової редакції; </w:t>
      </w:r>
    </w:p>
    <w:p w:rsidR="008F16D7" w:rsidRPr="00E2583C" w:rsidRDefault="008F16D7" w:rsidP="008F16D7">
      <w:pPr>
        <w:tabs>
          <w:tab w:val="left" w:pos="900"/>
          <w:tab w:val="left" w:pos="1260"/>
          <w:tab w:val="left" w:pos="1440"/>
        </w:tabs>
        <w:jc w:val="both"/>
        <w:textAlignment w:val="baseline"/>
        <w:rPr>
          <w:sz w:val="28"/>
          <w:szCs w:val="28"/>
          <w:lang w:val="uk-UA"/>
        </w:rPr>
      </w:pPr>
      <w:r w:rsidRPr="00E2583C">
        <w:rPr>
          <w:sz w:val="28"/>
          <w:szCs w:val="28"/>
          <w:lang w:val="uk-UA"/>
        </w:rPr>
        <w:t xml:space="preserve">2) укладає в місячний строк контракт з ректором Університету, обраним за конкурсом у порядку, встановленому Законом України «Про вищу освіту»; </w:t>
      </w:r>
    </w:p>
    <w:p w:rsidR="008F16D7" w:rsidRPr="00E2583C" w:rsidRDefault="008F16D7" w:rsidP="008F16D7">
      <w:pPr>
        <w:tabs>
          <w:tab w:val="left" w:pos="900"/>
          <w:tab w:val="left" w:pos="1260"/>
          <w:tab w:val="left" w:pos="1440"/>
        </w:tabs>
        <w:jc w:val="both"/>
        <w:textAlignment w:val="baseline"/>
        <w:rPr>
          <w:sz w:val="28"/>
          <w:szCs w:val="28"/>
          <w:lang w:val="uk-UA"/>
        </w:rPr>
      </w:pPr>
      <w:r w:rsidRPr="00E2583C">
        <w:rPr>
          <w:sz w:val="28"/>
          <w:szCs w:val="28"/>
          <w:lang w:val="uk-UA"/>
        </w:rPr>
        <w:t>3) за поданням конференції трудового колективу Університету достроково розриває контракт з ректором Університету з підстав, визначених законодавством про працю, чи за порушення цього Статуту та умов контракту;</w:t>
      </w:r>
    </w:p>
    <w:p w:rsidR="008F16D7" w:rsidRPr="00E2583C" w:rsidRDefault="008F16D7" w:rsidP="008F16D7">
      <w:pPr>
        <w:tabs>
          <w:tab w:val="left" w:pos="900"/>
          <w:tab w:val="left" w:pos="1260"/>
          <w:tab w:val="left" w:pos="1440"/>
        </w:tabs>
        <w:jc w:val="both"/>
        <w:textAlignment w:val="baseline"/>
        <w:rPr>
          <w:sz w:val="28"/>
          <w:szCs w:val="28"/>
          <w:lang w:val="uk-UA"/>
        </w:rPr>
      </w:pPr>
      <w:r w:rsidRPr="00E2583C">
        <w:rPr>
          <w:sz w:val="28"/>
          <w:szCs w:val="28"/>
          <w:lang w:val="uk-UA"/>
        </w:rPr>
        <w:t>4) здійснює контроль за фінансово-господарською діяльністю Університету;</w:t>
      </w:r>
    </w:p>
    <w:p w:rsidR="008F16D7" w:rsidRPr="00E2583C" w:rsidRDefault="008F16D7" w:rsidP="008F16D7">
      <w:pPr>
        <w:tabs>
          <w:tab w:val="left" w:pos="900"/>
          <w:tab w:val="left" w:pos="1260"/>
          <w:tab w:val="left" w:pos="1440"/>
        </w:tabs>
        <w:jc w:val="both"/>
        <w:textAlignment w:val="baseline"/>
        <w:rPr>
          <w:sz w:val="28"/>
          <w:szCs w:val="28"/>
          <w:lang w:val="uk-UA"/>
        </w:rPr>
      </w:pPr>
      <w:r w:rsidRPr="00E2583C">
        <w:rPr>
          <w:sz w:val="28"/>
          <w:szCs w:val="28"/>
          <w:lang w:val="uk-UA"/>
        </w:rPr>
        <w:t>5) здійснює контроль за дотриманням  Статуту Університету;</w:t>
      </w:r>
    </w:p>
    <w:p w:rsidR="008F16D7" w:rsidRPr="00E2583C" w:rsidRDefault="008F16D7" w:rsidP="008F16D7">
      <w:pPr>
        <w:tabs>
          <w:tab w:val="left" w:pos="900"/>
          <w:tab w:val="left" w:pos="1260"/>
          <w:tab w:val="left" w:pos="1440"/>
        </w:tabs>
        <w:jc w:val="both"/>
        <w:textAlignment w:val="baseline"/>
        <w:rPr>
          <w:sz w:val="28"/>
          <w:szCs w:val="28"/>
          <w:lang w:val="uk-UA"/>
        </w:rPr>
      </w:pPr>
      <w:r w:rsidRPr="00E2583C">
        <w:rPr>
          <w:sz w:val="28"/>
          <w:szCs w:val="28"/>
          <w:lang w:val="uk-UA"/>
        </w:rPr>
        <w:t>6) здійснює інші повноваження, передбачені Законом і цим Статутом.</w:t>
      </w:r>
    </w:p>
    <w:p w:rsidR="008F16D7" w:rsidRPr="00E2583C" w:rsidRDefault="008F16D7" w:rsidP="008F16D7">
      <w:pPr>
        <w:tabs>
          <w:tab w:val="left" w:pos="567"/>
          <w:tab w:val="left" w:pos="1260"/>
          <w:tab w:val="left" w:pos="1440"/>
        </w:tabs>
        <w:jc w:val="both"/>
        <w:textAlignment w:val="baseline"/>
        <w:rPr>
          <w:sz w:val="28"/>
          <w:szCs w:val="28"/>
          <w:lang w:val="uk-UA"/>
        </w:rPr>
      </w:pPr>
      <w:r w:rsidRPr="00E2583C">
        <w:rPr>
          <w:sz w:val="28"/>
          <w:szCs w:val="28"/>
          <w:lang w:val="uk-UA"/>
        </w:rPr>
        <w:tab/>
      </w:r>
    </w:p>
    <w:p w:rsidR="008F16D7" w:rsidRPr="00E2583C" w:rsidRDefault="008F16D7" w:rsidP="008F16D7">
      <w:pPr>
        <w:tabs>
          <w:tab w:val="left" w:pos="900"/>
          <w:tab w:val="left" w:pos="1260"/>
          <w:tab w:val="left" w:pos="1440"/>
        </w:tabs>
        <w:jc w:val="both"/>
        <w:textAlignment w:val="baseline"/>
        <w:rPr>
          <w:sz w:val="28"/>
          <w:szCs w:val="28"/>
          <w:lang w:val="uk-UA"/>
        </w:rPr>
      </w:pPr>
      <w:r w:rsidRPr="00E2583C">
        <w:rPr>
          <w:sz w:val="28"/>
          <w:szCs w:val="28"/>
          <w:lang w:val="uk-UA"/>
        </w:rPr>
        <w:tab/>
      </w:r>
    </w:p>
    <w:p w:rsidR="008F16D7" w:rsidRPr="00E2583C" w:rsidRDefault="008F16D7" w:rsidP="008F16D7">
      <w:pPr>
        <w:tabs>
          <w:tab w:val="left" w:pos="900"/>
          <w:tab w:val="left" w:pos="1260"/>
          <w:tab w:val="left" w:pos="1440"/>
        </w:tabs>
        <w:jc w:val="center"/>
        <w:textAlignment w:val="baseline"/>
        <w:rPr>
          <w:b/>
          <w:sz w:val="28"/>
          <w:szCs w:val="28"/>
          <w:bdr w:val="none" w:sz="0" w:space="0" w:color="auto" w:frame="1"/>
          <w:lang w:val="uk-UA"/>
        </w:rPr>
      </w:pPr>
      <w:r w:rsidRPr="00E2583C">
        <w:rPr>
          <w:b/>
          <w:sz w:val="28"/>
          <w:szCs w:val="28"/>
          <w:bdr w:val="none" w:sz="0" w:space="0" w:color="auto" w:frame="1"/>
          <w:lang w:val="uk-UA"/>
        </w:rPr>
        <w:t>4. ЗАВДАННЯ, НАПРЯМИ ДІЯЛЬНОСТІ, ПРАВА</w:t>
      </w:r>
    </w:p>
    <w:p w:rsidR="008F16D7" w:rsidRPr="00E2583C" w:rsidRDefault="008F16D7" w:rsidP="008F16D7">
      <w:pPr>
        <w:tabs>
          <w:tab w:val="left" w:pos="900"/>
          <w:tab w:val="left" w:pos="1260"/>
          <w:tab w:val="left" w:pos="1440"/>
        </w:tabs>
        <w:jc w:val="center"/>
        <w:textAlignment w:val="baseline"/>
        <w:rPr>
          <w:b/>
          <w:sz w:val="28"/>
          <w:szCs w:val="28"/>
          <w:bdr w:val="none" w:sz="0" w:space="0" w:color="auto" w:frame="1"/>
          <w:lang w:val="uk-UA"/>
        </w:rPr>
      </w:pPr>
      <w:r w:rsidRPr="00E2583C">
        <w:rPr>
          <w:b/>
          <w:sz w:val="28"/>
          <w:szCs w:val="28"/>
          <w:bdr w:val="none" w:sz="0" w:space="0" w:color="auto" w:frame="1"/>
          <w:lang w:val="uk-UA"/>
        </w:rPr>
        <w:t>ТА ОБОВ’ЯЗКИ УНІВЕРСИТЕТУ</w:t>
      </w:r>
    </w:p>
    <w:p w:rsidR="008F16D7" w:rsidRPr="00E2583C" w:rsidRDefault="008F16D7" w:rsidP="008F16D7">
      <w:pPr>
        <w:tabs>
          <w:tab w:val="left" w:pos="900"/>
          <w:tab w:val="left" w:pos="1260"/>
          <w:tab w:val="left" w:pos="1440"/>
        </w:tabs>
        <w:jc w:val="both"/>
        <w:textAlignment w:val="baseline"/>
        <w:rPr>
          <w:b/>
          <w:sz w:val="28"/>
          <w:szCs w:val="28"/>
          <w:bdr w:val="none" w:sz="0" w:space="0" w:color="auto" w:frame="1"/>
          <w:lang w:val="uk-UA"/>
        </w:rPr>
      </w:pPr>
    </w:p>
    <w:p w:rsidR="008F16D7" w:rsidRPr="00E2583C" w:rsidRDefault="008F16D7" w:rsidP="008F16D7">
      <w:pPr>
        <w:tabs>
          <w:tab w:val="left" w:pos="709"/>
          <w:tab w:val="left" w:pos="900"/>
        </w:tabs>
        <w:jc w:val="both"/>
        <w:rPr>
          <w:sz w:val="28"/>
          <w:szCs w:val="28"/>
          <w:lang w:val="uk-UA"/>
        </w:rPr>
      </w:pPr>
      <w:r w:rsidRPr="00E2583C">
        <w:rPr>
          <w:bCs/>
          <w:sz w:val="28"/>
          <w:szCs w:val="28"/>
          <w:bdr w:val="none" w:sz="0" w:space="0" w:color="auto" w:frame="1"/>
          <w:lang w:val="uk-UA"/>
        </w:rPr>
        <w:tab/>
        <w:t xml:space="preserve">4.1. </w:t>
      </w:r>
      <w:r w:rsidRPr="00E2583C">
        <w:rPr>
          <w:sz w:val="28"/>
          <w:szCs w:val="28"/>
          <w:lang w:val="uk-UA"/>
        </w:rPr>
        <w:t>Цивільна правоздатність Національного університету «Запорізька політехніка» виникає з моменту його створення  і  припиняється з дня внесення до Єдиного державного реєстру юридичних осіб, фізичних осіб-підприємців та громадських формувань запису про його припинення.</w:t>
      </w:r>
    </w:p>
    <w:p w:rsidR="008F16D7" w:rsidRPr="00E2583C" w:rsidRDefault="008F16D7" w:rsidP="008F16D7">
      <w:pPr>
        <w:tabs>
          <w:tab w:val="left" w:pos="709"/>
          <w:tab w:val="left" w:pos="900"/>
        </w:tabs>
        <w:jc w:val="both"/>
        <w:rPr>
          <w:sz w:val="28"/>
          <w:szCs w:val="28"/>
          <w:lang w:val="uk-UA"/>
        </w:rPr>
      </w:pPr>
      <w:r w:rsidRPr="00E2583C">
        <w:rPr>
          <w:sz w:val="28"/>
          <w:szCs w:val="28"/>
          <w:lang w:val="uk-UA"/>
        </w:rPr>
        <w:tab/>
        <w:t>4.2. Основними завданнями Університету є:</w:t>
      </w:r>
    </w:p>
    <w:p w:rsidR="008F16D7" w:rsidRPr="00E2583C" w:rsidRDefault="008F16D7" w:rsidP="008F16D7">
      <w:pPr>
        <w:tabs>
          <w:tab w:val="left" w:pos="709"/>
          <w:tab w:val="left" w:pos="900"/>
        </w:tabs>
        <w:jc w:val="both"/>
        <w:rPr>
          <w:sz w:val="28"/>
          <w:szCs w:val="28"/>
          <w:lang w:val="uk-UA"/>
        </w:rPr>
      </w:pPr>
      <w:r w:rsidRPr="00E2583C">
        <w:rPr>
          <w:sz w:val="28"/>
          <w:szCs w:val="28"/>
          <w:lang w:val="uk-UA"/>
        </w:rPr>
        <w:t>1) провадження на високому рівні освітньої діяльності, яка забезпечує здобуття особами освіти відповідного ступеня за обраними ними рівнями та видами освіти, спеціальностями, освітніми програмами;</w:t>
      </w:r>
    </w:p>
    <w:p w:rsidR="008F16D7" w:rsidRPr="00E2583C" w:rsidRDefault="008F16D7" w:rsidP="008F16D7">
      <w:pPr>
        <w:tabs>
          <w:tab w:val="left" w:pos="709"/>
          <w:tab w:val="left" w:pos="900"/>
        </w:tabs>
        <w:jc w:val="both"/>
        <w:rPr>
          <w:sz w:val="28"/>
          <w:szCs w:val="28"/>
          <w:lang w:val="uk-UA"/>
        </w:rPr>
      </w:pPr>
      <w:r w:rsidRPr="00E2583C">
        <w:rPr>
          <w:sz w:val="28"/>
          <w:szCs w:val="28"/>
          <w:lang w:val="uk-UA"/>
        </w:rPr>
        <w:t>2) провадження наукової діяльності шляхом проведення фундаментальних і прикладних наукових досліджень і забезпечення творчої діяльності учасників освітнього процесу, підготовки наукових кадрів вищої кваліфікації;</w:t>
      </w:r>
    </w:p>
    <w:p w:rsidR="008F16D7" w:rsidRPr="00E2583C" w:rsidRDefault="008F16D7" w:rsidP="008F16D7">
      <w:pPr>
        <w:tabs>
          <w:tab w:val="left" w:pos="709"/>
          <w:tab w:val="left" w:pos="900"/>
        </w:tabs>
        <w:jc w:val="both"/>
        <w:rPr>
          <w:sz w:val="28"/>
          <w:szCs w:val="28"/>
          <w:lang w:val="uk-UA"/>
        </w:rPr>
      </w:pPr>
      <w:r w:rsidRPr="00E2583C">
        <w:rPr>
          <w:sz w:val="28"/>
          <w:szCs w:val="28"/>
          <w:lang w:val="uk-UA"/>
        </w:rPr>
        <w:t>3) участь у забезпеченні суспільного та економічного розвитку держави через формування людського капіталу, наукову і науково-технічну діяльність, створення і впровадження нових технологій, інструментів, методик та інших інновацій, надання експертно-аналітичних, консультаційних та інформаційних послуг;</w:t>
      </w:r>
    </w:p>
    <w:p w:rsidR="008F16D7" w:rsidRPr="00E2583C" w:rsidRDefault="008F16D7" w:rsidP="008F16D7">
      <w:pPr>
        <w:tabs>
          <w:tab w:val="left" w:pos="709"/>
          <w:tab w:val="left" w:pos="900"/>
        </w:tabs>
        <w:jc w:val="both"/>
        <w:rPr>
          <w:sz w:val="28"/>
          <w:szCs w:val="28"/>
          <w:lang w:val="uk-UA"/>
        </w:rPr>
      </w:pPr>
      <w:r w:rsidRPr="00E2583C">
        <w:rPr>
          <w:sz w:val="28"/>
          <w:szCs w:val="28"/>
          <w:lang w:val="uk-UA"/>
        </w:rPr>
        <w:t xml:space="preserve">4) формування особистості шляхом формування її громадянських, правових, екологічних та цифрових компетентностей, утвердження в учасників освітнього процесу моральних цінностей, соціальної активності, громадянської позиції та відповідальності, здорового способу життя, здатності вільно мислити та </w:t>
      </w:r>
      <w:proofErr w:type="spellStart"/>
      <w:r w:rsidRPr="00E2583C">
        <w:rPr>
          <w:sz w:val="28"/>
          <w:szCs w:val="28"/>
          <w:lang w:val="uk-UA"/>
        </w:rPr>
        <w:t>самоорганізовуватися</w:t>
      </w:r>
      <w:proofErr w:type="spellEnd"/>
      <w:r w:rsidRPr="00E2583C">
        <w:rPr>
          <w:sz w:val="28"/>
          <w:szCs w:val="28"/>
          <w:lang w:val="uk-UA"/>
        </w:rPr>
        <w:t xml:space="preserve"> в сучасних умовах;</w:t>
      </w:r>
    </w:p>
    <w:p w:rsidR="008F16D7" w:rsidRPr="00E2583C" w:rsidRDefault="008F16D7" w:rsidP="008F16D7">
      <w:pPr>
        <w:tabs>
          <w:tab w:val="left" w:pos="709"/>
          <w:tab w:val="left" w:pos="900"/>
        </w:tabs>
        <w:jc w:val="both"/>
        <w:rPr>
          <w:sz w:val="28"/>
          <w:szCs w:val="28"/>
          <w:lang w:val="uk-UA"/>
        </w:rPr>
      </w:pPr>
      <w:r w:rsidRPr="00E2583C">
        <w:rPr>
          <w:sz w:val="28"/>
          <w:szCs w:val="28"/>
          <w:lang w:val="uk-UA"/>
        </w:rPr>
        <w:t>5) забезпечення органічного поєднання в освітньому процесі освітньої, наукової/творчої та інноваційної діяльності;</w:t>
      </w:r>
    </w:p>
    <w:p w:rsidR="008F16D7" w:rsidRPr="00E2583C" w:rsidRDefault="008F16D7" w:rsidP="008F16D7">
      <w:pPr>
        <w:tabs>
          <w:tab w:val="left" w:pos="709"/>
          <w:tab w:val="left" w:pos="900"/>
        </w:tabs>
        <w:jc w:val="both"/>
        <w:rPr>
          <w:sz w:val="28"/>
          <w:szCs w:val="28"/>
          <w:lang w:val="uk-UA"/>
        </w:rPr>
      </w:pPr>
      <w:r w:rsidRPr="00E2583C">
        <w:rPr>
          <w:sz w:val="28"/>
          <w:szCs w:val="28"/>
          <w:lang w:val="uk-UA"/>
        </w:rPr>
        <w:lastRenderedPageBreak/>
        <w:t>6) створення необхідних умов для реалізації учасниками освітнього процесу їхніх здібностей і талантів;</w:t>
      </w:r>
    </w:p>
    <w:p w:rsidR="008F16D7" w:rsidRPr="00E2583C" w:rsidRDefault="008F16D7" w:rsidP="008F16D7">
      <w:pPr>
        <w:tabs>
          <w:tab w:val="left" w:pos="709"/>
          <w:tab w:val="left" w:pos="900"/>
        </w:tabs>
        <w:jc w:val="both"/>
        <w:rPr>
          <w:sz w:val="28"/>
          <w:szCs w:val="28"/>
          <w:lang w:val="uk-UA"/>
        </w:rPr>
      </w:pPr>
      <w:r w:rsidRPr="00E2583C">
        <w:rPr>
          <w:sz w:val="28"/>
          <w:szCs w:val="28"/>
          <w:lang w:val="uk-UA"/>
        </w:rPr>
        <w:t>7) збереження та примноження моральних, культурних, наукових цінностей і досягнень суспільства;</w:t>
      </w:r>
    </w:p>
    <w:p w:rsidR="008F16D7" w:rsidRPr="00E2583C" w:rsidRDefault="008F16D7" w:rsidP="008F16D7">
      <w:pPr>
        <w:tabs>
          <w:tab w:val="left" w:pos="709"/>
          <w:tab w:val="left" w:pos="900"/>
        </w:tabs>
        <w:jc w:val="both"/>
        <w:rPr>
          <w:sz w:val="28"/>
          <w:szCs w:val="28"/>
          <w:lang w:val="uk-UA"/>
        </w:rPr>
      </w:pPr>
      <w:r w:rsidRPr="00E2583C">
        <w:rPr>
          <w:sz w:val="28"/>
          <w:szCs w:val="28"/>
          <w:lang w:val="uk-UA"/>
        </w:rPr>
        <w:t>8) поширення знань серед населення, підвищення освітнього і культурного рівня громадян;</w:t>
      </w:r>
    </w:p>
    <w:p w:rsidR="008F16D7" w:rsidRPr="00E2583C" w:rsidRDefault="008F16D7" w:rsidP="008F16D7">
      <w:pPr>
        <w:tabs>
          <w:tab w:val="left" w:pos="709"/>
          <w:tab w:val="left" w:pos="900"/>
        </w:tabs>
        <w:jc w:val="both"/>
        <w:rPr>
          <w:sz w:val="28"/>
          <w:szCs w:val="28"/>
          <w:lang w:val="uk-UA"/>
        </w:rPr>
      </w:pPr>
      <w:r w:rsidRPr="00E2583C">
        <w:rPr>
          <w:sz w:val="28"/>
          <w:szCs w:val="28"/>
          <w:lang w:val="uk-UA"/>
        </w:rPr>
        <w:t>9) налагодження міжнародних зав’язків та провадження міжнародної діяльності в галузі освіти, науки, спорту, мистецтва і культури;</w:t>
      </w:r>
    </w:p>
    <w:p w:rsidR="008F16D7" w:rsidRPr="00E2583C" w:rsidRDefault="008F16D7" w:rsidP="008F16D7">
      <w:pPr>
        <w:tabs>
          <w:tab w:val="left" w:pos="709"/>
          <w:tab w:val="left" w:pos="900"/>
        </w:tabs>
        <w:jc w:val="both"/>
        <w:rPr>
          <w:sz w:val="28"/>
          <w:szCs w:val="28"/>
          <w:lang w:val="uk-UA"/>
        </w:rPr>
      </w:pPr>
      <w:r w:rsidRPr="00E2583C">
        <w:rPr>
          <w:sz w:val="28"/>
          <w:szCs w:val="28"/>
          <w:lang w:val="uk-UA"/>
        </w:rPr>
        <w:t>10) вивчення і прогнозування попиту на кваліфікації на ринку праці та сприяння працевлаштуванню випускників.</w:t>
      </w:r>
    </w:p>
    <w:p w:rsidR="008F16D7" w:rsidRPr="00E2583C" w:rsidRDefault="008F16D7" w:rsidP="008F16D7">
      <w:pPr>
        <w:tabs>
          <w:tab w:val="left" w:pos="720"/>
        </w:tabs>
        <w:jc w:val="both"/>
        <w:rPr>
          <w:sz w:val="28"/>
          <w:szCs w:val="28"/>
          <w:lang w:val="uk-UA"/>
        </w:rPr>
      </w:pPr>
      <w:r w:rsidRPr="00E2583C">
        <w:rPr>
          <w:sz w:val="28"/>
          <w:szCs w:val="28"/>
          <w:lang w:val="uk-UA"/>
        </w:rPr>
        <w:tab/>
        <w:t>4.3. Відповідно до завдань, основними видами діяльності НУ «Запорізька політехніка» є:</w:t>
      </w:r>
    </w:p>
    <w:p w:rsidR="008F16D7" w:rsidRPr="00E2583C" w:rsidRDefault="008F16D7" w:rsidP="008F16D7">
      <w:pPr>
        <w:pStyle w:val="2"/>
        <w:numPr>
          <w:ilvl w:val="0"/>
          <w:numId w:val="6"/>
        </w:numPr>
        <w:tabs>
          <w:tab w:val="left" w:pos="720"/>
          <w:tab w:val="left" w:pos="1080"/>
        </w:tabs>
        <w:rPr>
          <w:szCs w:val="28"/>
          <w:lang w:val="uk-UA"/>
        </w:rPr>
      </w:pPr>
      <w:r w:rsidRPr="00E2583C">
        <w:rPr>
          <w:szCs w:val="28"/>
          <w:lang w:val="uk-UA"/>
        </w:rPr>
        <w:t>провадження освітньої діяльності у сфері вищої та фахової передвищої освіти, у тому числі для іноземних громадян;</w:t>
      </w:r>
    </w:p>
    <w:p w:rsidR="008F16D7" w:rsidRPr="00E2583C" w:rsidRDefault="008F16D7" w:rsidP="008F16D7">
      <w:pPr>
        <w:pStyle w:val="2"/>
        <w:numPr>
          <w:ilvl w:val="0"/>
          <w:numId w:val="6"/>
        </w:numPr>
        <w:tabs>
          <w:tab w:val="left" w:pos="720"/>
          <w:tab w:val="left" w:pos="1080"/>
        </w:tabs>
        <w:rPr>
          <w:szCs w:val="28"/>
          <w:lang w:val="uk-UA"/>
        </w:rPr>
      </w:pPr>
      <w:r w:rsidRPr="00E2583C">
        <w:rPr>
          <w:szCs w:val="28"/>
          <w:lang w:val="uk-UA"/>
        </w:rPr>
        <w:t>провадження освітньої діяльності у сфері освіти дорослих, зокрема післядипломної освіти, перепідготовки фахівців тощо;</w:t>
      </w:r>
    </w:p>
    <w:p w:rsidR="008F16D7" w:rsidRPr="00E2583C" w:rsidRDefault="008F16D7" w:rsidP="008F16D7">
      <w:pPr>
        <w:pStyle w:val="2"/>
        <w:numPr>
          <w:ilvl w:val="0"/>
          <w:numId w:val="6"/>
        </w:numPr>
        <w:tabs>
          <w:tab w:val="left" w:pos="180"/>
          <w:tab w:val="left" w:pos="720"/>
        </w:tabs>
        <w:rPr>
          <w:szCs w:val="28"/>
          <w:lang w:val="uk-UA"/>
        </w:rPr>
      </w:pPr>
      <w:r w:rsidRPr="00E2583C">
        <w:rPr>
          <w:szCs w:val="28"/>
          <w:lang w:val="uk-UA"/>
        </w:rPr>
        <w:t>провадження освітньої діяльності у сфері неформальної освіти;</w:t>
      </w:r>
    </w:p>
    <w:p w:rsidR="008F16D7" w:rsidRPr="00E2583C" w:rsidRDefault="008F16D7" w:rsidP="008F16D7">
      <w:pPr>
        <w:pStyle w:val="2"/>
        <w:numPr>
          <w:ilvl w:val="0"/>
          <w:numId w:val="6"/>
        </w:numPr>
        <w:tabs>
          <w:tab w:val="left" w:pos="720"/>
        </w:tabs>
        <w:rPr>
          <w:szCs w:val="28"/>
          <w:lang w:val="uk-UA"/>
        </w:rPr>
      </w:pPr>
      <w:r w:rsidRPr="00E2583C">
        <w:rPr>
          <w:szCs w:val="28"/>
          <w:lang w:val="uk-UA"/>
        </w:rPr>
        <w:t>провадження допоміжної діяльності у сфері освіти;</w:t>
      </w:r>
    </w:p>
    <w:p w:rsidR="008F16D7" w:rsidRPr="00E2583C" w:rsidRDefault="000110E1" w:rsidP="008F16D7">
      <w:pPr>
        <w:pStyle w:val="2"/>
        <w:numPr>
          <w:ilvl w:val="0"/>
          <w:numId w:val="6"/>
        </w:numPr>
        <w:tabs>
          <w:tab w:val="left" w:pos="720"/>
        </w:tabs>
        <w:rPr>
          <w:szCs w:val="28"/>
          <w:lang w:val="uk-UA"/>
        </w:rPr>
      </w:pPr>
      <w:r w:rsidRPr="00E2583C">
        <w:rPr>
          <w:szCs w:val="28"/>
          <w:lang w:val="uk-UA"/>
        </w:rPr>
        <w:t>провадження наукової, науково-технічної підготовки та проведення наукових досліджень і розробок</w:t>
      </w:r>
      <w:r w:rsidR="008F16D7" w:rsidRPr="00E2583C">
        <w:rPr>
          <w:szCs w:val="28"/>
          <w:lang w:val="uk-UA"/>
        </w:rPr>
        <w:t>;</w:t>
      </w:r>
    </w:p>
    <w:p w:rsidR="008F16D7" w:rsidRPr="00E2583C" w:rsidRDefault="008F16D7" w:rsidP="008F16D7">
      <w:pPr>
        <w:pStyle w:val="2"/>
        <w:numPr>
          <w:ilvl w:val="0"/>
          <w:numId w:val="6"/>
        </w:numPr>
        <w:tabs>
          <w:tab w:val="left" w:pos="720"/>
        </w:tabs>
        <w:rPr>
          <w:szCs w:val="28"/>
          <w:lang w:val="uk-UA"/>
        </w:rPr>
      </w:pPr>
      <w:r w:rsidRPr="00E2583C">
        <w:rPr>
          <w:szCs w:val="28"/>
          <w:lang w:val="uk-UA"/>
        </w:rPr>
        <w:t>надання послуг перекладу;</w:t>
      </w:r>
    </w:p>
    <w:p w:rsidR="008F16D7" w:rsidRPr="00E2583C" w:rsidRDefault="008F16D7" w:rsidP="008F16D7">
      <w:pPr>
        <w:pStyle w:val="2"/>
        <w:numPr>
          <w:ilvl w:val="0"/>
          <w:numId w:val="6"/>
        </w:numPr>
        <w:tabs>
          <w:tab w:val="left" w:pos="720"/>
        </w:tabs>
        <w:rPr>
          <w:szCs w:val="28"/>
          <w:lang w:val="uk-UA"/>
        </w:rPr>
      </w:pPr>
      <w:r w:rsidRPr="00E2583C">
        <w:rPr>
          <w:szCs w:val="28"/>
          <w:lang w:val="uk-UA"/>
        </w:rPr>
        <w:t>спеціалізована діяльність із дизайну;</w:t>
      </w:r>
    </w:p>
    <w:p w:rsidR="008F16D7" w:rsidRPr="00E2583C" w:rsidRDefault="008F16D7" w:rsidP="008F16D7">
      <w:pPr>
        <w:pStyle w:val="2"/>
        <w:numPr>
          <w:ilvl w:val="0"/>
          <w:numId w:val="6"/>
        </w:numPr>
        <w:tabs>
          <w:tab w:val="left" w:pos="720"/>
        </w:tabs>
        <w:rPr>
          <w:szCs w:val="28"/>
          <w:lang w:val="uk-UA"/>
        </w:rPr>
      </w:pPr>
      <w:r w:rsidRPr="00E2583C">
        <w:rPr>
          <w:szCs w:val="28"/>
          <w:lang w:val="uk-UA"/>
        </w:rPr>
        <w:t>діяльність у сфері фотографії;</w:t>
      </w:r>
    </w:p>
    <w:p w:rsidR="008F16D7" w:rsidRPr="00E2583C" w:rsidRDefault="008F16D7" w:rsidP="008F16D7">
      <w:pPr>
        <w:pStyle w:val="2"/>
        <w:numPr>
          <w:ilvl w:val="0"/>
          <w:numId w:val="6"/>
        </w:numPr>
        <w:tabs>
          <w:tab w:val="left" w:pos="720"/>
        </w:tabs>
        <w:rPr>
          <w:szCs w:val="28"/>
          <w:lang w:val="uk-UA"/>
        </w:rPr>
      </w:pPr>
      <w:r w:rsidRPr="00E2583C">
        <w:rPr>
          <w:szCs w:val="28"/>
          <w:lang w:val="uk-UA"/>
        </w:rPr>
        <w:t>діяльність у сфері права;</w:t>
      </w:r>
    </w:p>
    <w:p w:rsidR="008F16D7" w:rsidRPr="00E2583C" w:rsidRDefault="008F16D7" w:rsidP="008F16D7">
      <w:pPr>
        <w:pStyle w:val="2"/>
        <w:numPr>
          <w:ilvl w:val="0"/>
          <w:numId w:val="6"/>
        </w:numPr>
        <w:tabs>
          <w:tab w:val="left" w:pos="720"/>
        </w:tabs>
        <w:rPr>
          <w:szCs w:val="28"/>
          <w:lang w:val="uk-UA"/>
        </w:rPr>
      </w:pPr>
      <w:r w:rsidRPr="00E2583C">
        <w:rPr>
          <w:szCs w:val="28"/>
          <w:lang w:val="uk-UA"/>
        </w:rPr>
        <w:t>діяльність у сфері бухгалтерського обліку й аудиту; консультування з питань оподаткування;</w:t>
      </w:r>
    </w:p>
    <w:p w:rsidR="008F16D7" w:rsidRPr="00E2583C" w:rsidRDefault="008F16D7" w:rsidP="008F16D7">
      <w:pPr>
        <w:pStyle w:val="2"/>
        <w:numPr>
          <w:ilvl w:val="0"/>
          <w:numId w:val="6"/>
        </w:numPr>
        <w:tabs>
          <w:tab w:val="left" w:pos="720"/>
        </w:tabs>
        <w:rPr>
          <w:szCs w:val="28"/>
          <w:lang w:val="uk-UA"/>
        </w:rPr>
      </w:pPr>
      <w:r w:rsidRPr="00E2583C">
        <w:rPr>
          <w:szCs w:val="28"/>
          <w:lang w:val="uk-UA"/>
        </w:rPr>
        <w:t>консультування з питань керування;</w:t>
      </w:r>
    </w:p>
    <w:p w:rsidR="008F16D7" w:rsidRPr="00E2583C" w:rsidRDefault="008F16D7" w:rsidP="008F16D7">
      <w:pPr>
        <w:pStyle w:val="2"/>
        <w:numPr>
          <w:ilvl w:val="0"/>
          <w:numId w:val="6"/>
        </w:numPr>
        <w:tabs>
          <w:tab w:val="left" w:pos="720"/>
        </w:tabs>
        <w:rPr>
          <w:szCs w:val="28"/>
          <w:lang w:val="uk-UA"/>
        </w:rPr>
      </w:pPr>
      <w:r w:rsidRPr="00E2583C">
        <w:rPr>
          <w:szCs w:val="28"/>
          <w:lang w:val="uk-UA"/>
        </w:rPr>
        <w:t>діяльність у сферах архітектури та інжинірингу, надання послуг технічного консультування;</w:t>
      </w:r>
    </w:p>
    <w:p w:rsidR="008F16D7" w:rsidRPr="00E2583C" w:rsidRDefault="008F16D7" w:rsidP="008F16D7">
      <w:pPr>
        <w:pStyle w:val="2"/>
        <w:numPr>
          <w:ilvl w:val="0"/>
          <w:numId w:val="6"/>
        </w:numPr>
        <w:tabs>
          <w:tab w:val="left" w:pos="720"/>
        </w:tabs>
        <w:rPr>
          <w:szCs w:val="28"/>
          <w:lang w:val="uk-UA"/>
        </w:rPr>
      </w:pPr>
      <w:r w:rsidRPr="00E2583C">
        <w:rPr>
          <w:szCs w:val="28"/>
          <w:lang w:val="uk-UA"/>
        </w:rPr>
        <w:t>провадження технічних випробувань та досліджень;</w:t>
      </w:r>
    </w:p>
    <w:p w:rsidR="008F16D7" w:rsidRPr="00E2583C" w:rsidRDefault="008F16D7" w:rsidP="008F16D7">
      <w:pPr>
        <w:pStyle w:val="2"/>
        <w:numPr>
          <w:ilvl w:val="0"/>
          <w:numId w:val="6"/>
        </w:numPr>
        <w:tabs>
          <w:tab w:val="left" w:pos="720"/>
        </w:tabs>
        <w:rPr>
          <w:szCs w:val="28"/>
          <w:lang w:val="uk-UA"/>
        </w:rPr>
      </w:pPr>
      <w:r w:rsidRPr="00E2583C">
        <w:rPr>
          <w:szCs w:val="28"/>
          <w:lang w:val="uk-UA"/>
        </w:rPr>
        <w:t>провадження рекламної діяльності;</w:t>
      </w:r>
    </w:p>
    <w:p w:rsidR="008F16D7" w:rsidRPr="00E2583C" w:rsidRDefault="008F16D7" w:rsidP="008F16D7">
      <w:pPr>
        <w:pStyle w:val="2"/>
        <w:numPr>
          <w:ilvl w:val="0"/>
          <w:numId w:val="6"/>
        </w:numPr>
        <w:tabs>
          <w:tab w:val="left" w:pos="720"/>
        </w:tabs>
        <w:rPr>
          <w:szCs w:val="28"/>
          <w:lang w:val="uk-UA"/>
        </w:rPr>
      </w:pPr>
      <w:r w:rsidRPr="00E2583C">
        <w:rPr>
          <w:szCs w:val="28"/>
          <w:lang w:val="uk-UA"/>
        </w:rPr>
        <w:t>дослідження кон'юнктури ринку та виявлення громадської думки;</w:t>
      </w:r>
    </w:p>
    <w:p w:rsidR="008F16D7" w:rsidRPr="00E2583C" w:rsidRDefault="008F16D7" w:rsidP="008F16D7">
      <w:pPr>
        <w:pStyle w:val="2"/>
        <w:numPr>
          <w:ilvl w:val="0"/>
          <w:numId w:val="6"/>
        </w:numPr>
        <w:tabs>
          <w:tab w:val="left" w:pos="720"/>
        </w:tabs>
        <w:rPr>
          <w:szCs w:val="28"/>
          <w:lang w:val="uk-UA"/>
        </w:rPr>
      </w:pPr>
      <w:r w:rsidRPr="00E2583C">
        <w:rPr>
          <w:szCs w:val="28"/>
          <w:lang w:val="uk-UA"/>
        </w:rPr>
        <w:t>провадження іншої професійної, наукової та технічної діяльності;</w:t>
      </w:r>
    </w:p>
    <w:p w:rsidR="008F16D7" w:rsidRPr="00E2583C" w:rsidRDefault="008F16D7" w:rsidP="008F16D7">
      <w:pPr>
        <w:pStyle w:val="2"/>
        <w:numPr>
          <w:ilvl w:val="0"/>
          <w:numId w:val="6"/>
        </w:numPr>
        <w:tabs>
          <w:tab w:val="left" w:pos="720"/>
        </w:tabs>
        <w:rPr>
          <w:szCs w:val="28"/>
          <w:lang w:val="uk-UA"/>
        </w:rPr>
      </w:pPr>
      <w:r w:rsidRPr="00E2583C">
        <w:rPr>
          <w:szCs w:val="28"/>
          <w:lang w:val="uk-UA"/>
        </w:rPr>
        <w:t>діяльність у сфері будівництва;</w:t>
      </w:r>
    </w:p>
    <w:p w:rsidR="008F16D7" w:rsidRPr="00E2583C" w:rsidRDefault="008F16D7" w:rsidP="008F16D7">
      <w:pPr>
        <w:pStyle w:val="2"/>
        <w:numPr>
          <w:ilvl w:val="0"/>
          <w:numId w:val="6"/>
        </w:numPr>
        <w:tabs>
          <w:tab w:val="left" w:pos="720"/>
        </w:tabs>
        <w:rPr>
          <w:szCs w:val="28"/>
          <w:lang w:val="uk-UA"/>
        </w:rPr>
      </w:pPr>
      <w:r w:rsidRPr="00E2583C">
        <w:rPr>
          <w:szCs w:val="28"/>
          <w:lang w:val="uk-UA"/>
        </w:rPr>
        <w:t>діяльність у сфері тимчасового розміщення та організації харчування;</w:t>
      </w:r>
    </w:p>
    <w:p w:rsidR="008F16D7" w:rsidRPr="00E2583C" w:rsidRDefault="008F16D7" w:rsidP="008F16D7">
      <w:pPr>
        <w:pStyle w:val="2"/>
        <w:numPr>
          <w:ilvl w:val="0"/>
          <w:numId w:val="6"/>
        </w:numPr>
        <w:tabs>
          <w:tab w:val="left" w:pos="720"/>
        </w:tabs>
        <w:rPr>
          <w:szCs w:val="28"/>
          <w:lang w:val="uk-UA"/>
        </w:rPr>
      </w:pPr>
      <w:r w:rsidRPr="00E2583C">
        <w:rPr>
          <w:szCs w:val="28"/>
          <w:lang w:val="uk-UA"/>
        </w:rPr>
        <w:t>провадження видавничої діяльності;</w:t>
      </w:r>
    </w:p>
    <w:p w:rsidR="008F16D7" w:rsidRPr="00E2583C" w:rsidRDefault="008F16D7" w:rsidP="008F16D7">
      <w:pPr>
        <w:pStyle w:val="2"/>
        <w:numPr>
          <w:ilvl w:val="0"/>
          <w:numId w:val="6"/>
        </w:numPr>
        <w:tabs>
          <w:tab w:val="left" w:pos="720"/>
        </w:tabs>
        <w:rPr>
          <w:szCs w:val="28"/>
          <w:lang w:val="uk-UA"/>
        </w:rPr>
      </w:pPr>
      <w:r w:rsidRPr="00E2583C">
        <w:rPr>
          <w:szCs w:val="28"/>
          <w:lang w:val="uk-UA"/>
        </w:rPr>
        <w:t>комп'ютерне програмування, консультування та пов'язана з ними діяльність;</w:t>
      </w:r>
    </w:p>
    <w:p w:rsidR="008F16D7" w:rsidRPr="00E2583C" w:rsidRDefault="008F16D7" w:rsidP="008F16D7">
      <w:pPr>
        <w:pStyle w:val="2"/>
        <w:numPr>
          <w:ilvl w:val="0"/>
          <w:numId w:val="6"/>
        </w:numPr>
        <w:tabs>
          <w:tab w:val="left" w:pos="720"/>
        </w:tabs>
        <w:rPr>
          <w:szCs w:val="28"/>
          <w:lang w:val="uk-UA"/>
        </w:rPr>
      </w:pPr>
      <w:r w:rsidRPr="00E2583C">
        <w:rPr>
          <w:szCs w:val="28"/>
          <w:lang w:val="uk-UA"/>
        </w:rPr>
        <w:t>надання інформаційних послуг;</w:t>
      </w:r>
    </w:p>
    <w:p w:rsidR="008F16D7" w:rsidRPr="00E2583C" w:rsidRDefault="008F16D7" w:rsidP="008F16D7">
      <w:pPr>
        <w:pStyle w:val="2"/>
        <w:numPr>
          <w:ilvl w:val="0"/>
          <w:numId w:val="6"/>
        </w:numPr>
        <w:tabs>
          <w:tab w:val="left" w:pos="720"/>
        </w:tabs>
        <w:rPr>
          <w:szCs w:val="28"/>
          <w:lang w:val="uk-UA"/>
        </w:rPr>
      </w:pPr>
      <w:r w:rsidRPr="00E2583C">
        <w:rPr>
          <w:szCs w:val="28"/>
          <w:lang w:val="uk-UA"/>
        </w:rPr>
        <w:t>діяльність у сфері творчості, мистецтва та розваг;</w:t>
      </w:r>
    </w:p>
    <w:p w:rsidR="008F16D7" w:rsidRPr="00E2583C" w:rsidRDefault="008F16D7" w:rsidP="008F16D7">
      <w:pPr>
        <w:pStyle w:val="2"/>
        <w:numPr>
          <w:ilvl w:val="0"/>
          <w:numId w:val="6"/>
        </w:numPr>
        <w:tabs>
          <w:tab w:val="left" w:pos="720"/>
        </w:tabs>
        <w:rPr>
          <w:szCs w:val="28"/>
          <w:lang w:val="uk-UA"/>
        </w:rPr>
      </w:pPr>
      <w:r w:rsidRPr="00E2583C">
        <w:rPr>
          <w:szCs w:val="28"/>
          <w:lang w:val="uk-UA"/>
        </w:rPr>
        <w:t>діяльність у сфері функціонування бібліотек, архівів, музеїв та інших закладів культури;</w:t>
      </w:r>
    </w:p>
    <w:p w:rsidR="008F16D7" w:rsidRPr="00E2583C" w:rsidRDefault="008F16D7" w:rsidP="008F16D7">
      <w:pPr>
        <w:pStyle w:val="2"/>
        <w:numPr>
          <w:ilvl w:val="0"/>
          <w:numId w:val="6"/>
        </w:numPr>
        <w:tabs>
          <w:tab w:val="left" w:pos="720"/>
        </w:tabs>
        <w:rPr>
          <w:szCs w:val="28"/>
          <w:lang w:val="uk-UA"/>
        </w:rPr>
      </w:pPr>
      <w:r w:rsidRPr="00E2583C">
        <w:rPr>
          <w:szCs w:val="28"/>
          <w:lang w:val="uk-UA"/>
        </w:rPr>
        <w:t>діяльність у сфері спорту, організування відпочинку та розваг;</w:t>
      </w:r>
    </w:p>
    <w:p w:rsidR="008F16D7" w:rsidRPr="00E2583C" w:rsidRDefault="008F16D7" w:rsidP="008F16D7">
      <w:pPr>
        <w:pStyle w:val="2"/>
        <w:numPr>
          <w:ilvl w:val="0"/>
          <w:numId w:val="6"/>
        </w:numPr>
        <w:tabs>
          <w:tab w:val="left" w:pos="720"/>
        </w:tabs>
        <w:rPr>
          <w:szCs w:val="28"/>
          <w:lang w:val="uk-UA"/>
        </w:rPr>
      </w:pPr>
      <w:r w:rsidRPr="00E2583C">
        <w:rPr>
          <w:szCs w:val="28"/>
          <w:lang w:val="uk-UA"/>
        </w:rPr>
        <w:lastRenderedPageBreak/>
        <w:t>військова підготовка громадян України за програмою підготовки офіцерів запасу;</w:t>
      </w:r>
    </w:p>
    <w:p w:rsidR="008F16D7" w:rsidRPr="00E2583C" w:rsidRDefault="008F16D7" w:rsidP="008F16D7">
      <w:pPr>
        <w:pStyle w:val="2"/>
        <w:numPr>
          <w:ilvl w:val="0"/>
          <w:numId w:val="6"/>
        </w:numPr>
        <w:tabs>
          <w:tab w:val="left" w:pos="720"/>
        </w:tabs>
        <w:rPr>
          <w:szCs w:val="28"/>
          <w:lang w:val="uk-UA"/>
        </w:rPr>
      </w:pPr>
      <w:r w:rsidRPr="00E2583C">
        <w:rPr>
          <w:szCs w:val="28"/>
          <w:lang w:val="uk-UA"/>
        </w:rPr>
        <w:t xml:space="preserve">підготовка, перепідготовка та підвищення кваліфікації військових спеціалістів для Збройних Сил України та Національної Гвардії України за замовленими військово-обліковими спеціальностями; </w:t>
      </w:r>
    </w:p>
    <w:p w:rsidR="008F16D7" w:rsidRPr="00E2583C" w:rsidRDefault="008F16D7" w:rsidP="008F16D7">
      <w:pPr>
        <w:pStyle w:val="2"/>
        <w:numPr>
          <w:ilvl w:val="0"/>
          <w:numId w:val="6"/>
        </w:numPr>
        <w:tabs>
          <w:tab w:val="left" w:pos="720"/>
        </w:tabs>
        <w:rPr>
          <w:szCs w:val="28"/>
          <w:lang w:val="uk-UA"/>
        </w:rPr>
      </w:pPr>
      <w:r w:rsidRPr="00E2583C">
        <w:rPr>
          <w:szCs w:val="28"/>
          <w:lang w:val="uk-UA"/>
        </w:rPr>
        <w:t xml:space="preserve">діяльність із надання інших видів послуг; </w:t>
      </w:r>
    </w:p>
    <w:p w:rsidR="008F16D7" w:rsidRPr="00E2583C" w:rsidRDefault="008F16D7" w:rsidP="008F16D7">
      <w:pPr>
        <w:pStyle w:val="2"/>
        <w:numPr>
          <w:ilvl w:val="0"/>
          <w:numId w:val="6"/>
        </w:numPr>
        <w:tabs>
          <w:tab w:val="left" w:pos="720"/>
        </w:tabs>
        <w:rPr>
          <w:szCs w:val="28"/>
          <w:lang w:val="uk-UA"/>
        </w:rPr>
      </w:pPr>
      <w:r w:rsidRPr="00E2583C">
        <w:rPr>
          <w:szCs w:val="28"/>
          <w:lang w:val="uk-UA"/>
        </w:rPr>
        <w:t xml:space="preserve">інші види діяльності, які не суперечать законодавству. </w:t>
      </w:r>
    </w:p>
    <w:p w:rsidR="008F16D7" w:rsidRPr="00E2583C" w:rsidRDefault="008F16D7" w:rsidP="008F16D7">
      <w:pPr>
        <w:tabs>
          <w:tab w:val="left" w:pos="709"/>
          <w:tab w:val="left" w:pos="900"/>
        </w:tabs>
        <w:ind w:left="720"/>
        <w:jc w:val="both"/>
        <w:rPr>
          <w:sz w:val="28"/>
          <w:szCs w:val="28"/>
          <w:lang w:val="uk-UA"/>
        </w:rPr>
      </w:pPr>
    </w:p>
    <w:p w:rsidR="008F16D7" w:rsidRPr="00E2583C" w:rsidRDefault="008F16D7" w:rsidP="008F16D7">
      <w:pPr>
        <w:tabs>
          <w:tab w:val="left" w:pos="709"/>
          <w:tab w:val="left" w:pos="900"/>
        </w:tabs>
        <w:jc w:val="both"/>
        <w:rPr>
          <w:sz w:val="28"/>
          <w:szCs w:val="28"/>
          <w:lang w:val="uk-UA"/>
        </w:rPr>
      </w:pPr>
      <w:r w:rsidRPr="00E2583C">
        <w:rPr>
          <w:sz w:val="28"/>
          <w:szCs w:val="28"/>
          <w:lang w:val="uk-UA"/>
        </w:rPr>
        <w:t>4</w:t>
      </w:r>
      <w:r w:rsidRPr="00E2583C">
        <w:rPr>
          <w:sz w:val="28"/>
          <w:szCs w:val="28"/>
          <w:bdr w:val="none" w:sz="0" w:space="0" w:color="auto" w:frame="1"/>
          <w:lang w:val="uk-UA"/>
        </w:rPr>
        <w:t>.4.  Автономія Університету визначається законодавством, цим Статутом і передбачає право :</w:t>
      </w:r>
    </w:p>
    <w:p w:rsidR="008F16D7" w:rsidRPr="00E2583C" w:rsidRDefault="008F16D7" w:rsidP="008F16D7">
      <w:pPr>
        <w:pStyle w:val="1"/>
        <w:numPr>
          <w:ilvl w:val="0"/>
          <w:numId w:val="8"/>
        </w:numPr>
        <w:tabs>
          <w:tab w:val="left" w:pos="36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 xml:space="preserve">самостійно визначати свою структуру, формувати та затверджувати власний штатний розпис відповідно до законодавства, приймати на роботу науково-педагогічних, наукових, педагогічних та інших працівників, визначати штатні нормативи, найменування та кількість посад працівників відповідно до структури НУ «Запорізька політехніка», встановлювати надбавки, доплати до заробітних плат, надавати допомогу за кошти від власних надходжень;  </w:t>
      </w:r>
    </w:p>
    <w:p w:rsidR="008F16D7" w:rsidRPr="00E2583C" w:rsidRDefault="008F16D7" w:rsidP="008F16D7">
      <w:pPr>
        <w:pStyle w:val="1"/>
        <w:numPr>
          <w:ilvl w:val="0"/>
          <w:numId w:val="8"/>
        </w:numPr>
        <w:tabs>
          <w:tab w:val="left" w:pos="36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самостійно визначати форми здобуття освіти, форми організації освітнього процесу і види навчальних занять;</w:t>
      </w:r>
    </w:p>
    <w:p w:rsidR="008F16D7" w:rsidRPr="00E2583C" w:rsidRDefault="008F16D7" w:rsidP="008F16D7">
      <w:pPr>
        <w:pStyle w:val="1"/>
        <w:numPr>
          <w:ilvl w:val="0"/>
          <w:numId w:val="8"/>
        </w:numPr>
        <w:tabs>
          <w:tab w:val="left" w:pos="36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запроваджувати рейтингове оцінювання освітніх, науково-дослідницьких, мистецьких та інноваційних досягнень учасників освітнього та наукового процесу;</w:t>
      </w:r>
    </w:p>
    <w:p w:rsidR="008F16D7" w:rsidRPr="00E2583C" w:rsidRDefault="008F16D7" w:rsidP="008F16D7">
      <w:pPr>
        <w:pStyle w:val="1"/>
        <w:numPr>
          <w:ilvl w:val="0"/>
          <w:numId w:val="8"/>
        </w:numPr>
        <w:tabs>
          <w:tab w:val="left" w:pos="36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здійснювати у визначеному порядку підготовку докторів філософії та докторів наук;</w:t>
      </w:r>
    </w:p>
    <w:p w:rsidR="008F16D7" w:rsidRPr="00E2583C" w:rsidRDefault="008F16D7" w:rsidP="008F16D7">
      <w:pPr>
        <w:pStyle w:val="1"/>
        <w:numPr>
          <w:ilvl w:val="0"/>
          <w:numId w:val="8"/>
        </w:numPr>
        <w:tabs>
          <w:tab w:val="left" w:pos="36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визначати норми часу навчальної та іншої роботи педагогічних, наукових і науково-педагогічних працівників;</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встановлювати нормативи чисельності осіб, які навчаються, на одну посаду науково-педагогічного та наукового працівника;</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самостійно видавати дипломи про вищу освіту за акредитованими освітніми програмами, дипломи про фахову передвищу освіту;</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приймати остаточне рішення щодо визнання, у тому числі встановлення еквівалентності, здобутих в іноземних закладах вищої освіти відповідних ступенів вищої освіти, наукових ступенів і вчених звань під час зарахування на навчання та/або призначення на посаду наукового чи науково-педагогічного працівника;</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ухвалювати рішення щодо присвоєння вчених звань вченою радою Університету;</w:t>
      </w:r>
    </w:p>
    <w:p w:rsidR="008F16D7" w:rsidRPr="00E2583C" w:rsidRDefault="008F16D7" w:rsidP="008F16D7">
      <w:pPr>
        <w:pStyle w:val="1"/>
        <w:numPr>
          <w:ilvl w:val="0"/>
          <w:numId w:val="8"/>
        </w:numPr>
        <w:jc w:val="both"/>
        <w:textAlignment w:val="baseline"/>
        <w:rPr>
          <w:sz w:val="28"/>
          <w:szCs w:val="28"/>
          <w:bdr w:val="none" w:sz="0" w:space="0" w:color="auto" w:frame="1"/>
          <w:lang w:val="uk-UA"/>
        </w:rPr>
      </w:pPr>
      <w:r w:rsidRPr="00E2583C">
        <w:rPr>
          <w:sz w:val="28"/>
          <w:szCs w:val="28"/>
          <w:bdr w:val="none" w:sz="0" w:space="0" w:color="auto" w:frame="1"/>
          <w:lang w:val="uk-UA"/>
        </w:rPr>
        <w:t>приймати рішення відповідно до законодавства про присудження і позбавлення ступенів доктора філософії, доктора мистецтва, самостійно утворювати разові спеціалізовані вчені ради або разові спеціалізовані ради з присудження ступеня доктора мистецтва;</w:t>
      </w:r>
    </w:p>
    <w:p w:rsidR="008F16D7" w:rsidRPr="00E2583C" w:rsidRDefault="008F16D7" w:rsidP="008F16D7">
      <w:pPr>
        <w:pStyle w:val="1"/>
        <w:numPr>
          <w:ilvl w:val="0"/>
          <w:numId w:val="8"/>
        </w:numPr>
        <w:tabs>
          <w:tab w:val="left" w:pos="360"/>
          <w:tab w:val="left" w:pos="54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розробляти та реалізовувати освітні (наукові) програми в межах ліцензованої освітньої діяльності;</w:t>
      </w:r>
    </w:p>
    <w:p w:rsidR="008F16D7" w:rsidRPr="00E2583C" w:rsidRDefault="008F16D7" w:rsidP="008F16D7">
      <w:pPr>
        <w:pStyle w:val="1"/>
        <w:numPr>
          <w:ilvl w:val="0"/>
          <w:numId w:val="8"/>
        </w:numPr>
        <w:tabs>
          <w:tab w:val="left" w:pos="36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lastRenderedPageBreak/>
        <w:t>утворювати, реорганізовувати та ліквідовувати свої структурні підрозділи;</w:t>
      </w:r>
    </w:p>
    <w:p w:rsidR="008F16D7" w:rsidRPr="00E2583C" w:rsidRDefault="008F16D7" w:rsidP="008F16D7">
      <w:pPr>
        <w:pStyle w:val="1"/>
        <w:numPr>
          <w:ilvl w:val="0"/>
          <w:numId w:val="8"/>
        </w:numPr>
        <w:tabs>
          <w:tab w:val="left" w:pos="36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бути засновником (співзасновником) інших юридичних осіб, які провадять свою діяльність відповідно до напрямів навчально-науково-виробничої, інноваційної діяльності закладу вищої освіти та/або забезпечують виконання його статутних завдань;</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утворювати навчальні, навчально-наукові та навчально-науково-виробничі комплекси, наукові парки тощо та входити до складу консорціуму, зберігаючи статус юридичної особи і фінансову самостійність;</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 xml:space="preserve">формувати на своїй базі конструкторські та конструкторсько-технологічні бюро, інноваційні структури різних типів на засадах поєднання інтересів високотехнологічних компаній, науки, освіти, бізнесу та держави з метою виконання і впровадження інноваційних проєктів; </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розміщувати свої навчальні, науково-дослідні та навчально-науково-виробничі підрозділи на підприємствах, в установах, організаціях на основі договорів;</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створювати за межами України свої структурні підрозділи відповідно до законодавства іноземних держав;</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надавати додаткові освітні та інші послуги відповідно до чинного законодавства України;</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самостійно створювати і реалізовувати програми неформальної освіти, зокрема, післядипломної і позашкільної освіти, видавати відповідні документи (сертифікати, свідоцтва, посвідчення тощо) про освіту.</w:t>
      </w:r>
    </w:p>
    <w:p w:rsidR="008F16D7" w:rsidRPr="00E2583C" w:rsidRDefault="008F16D7" w:rsidP="008F16D7">
      <w:pPr>
        <w:pStyle w:val="1"/>
        <w:numPr>
          <w:ilvl w:val="0"/>
          <w:numId w:val="8"/>
        </w:numPr>
        <w:tabs>
          <w:tab w:val="left" w:pos="54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провадити на підставі відповідних договорів спільну діяльність із закладами освіти, науковими установами та іншими юридичними особами, у тому числі й іноземними;</w:t>
      </w:r>
    </w:p>
    <w:p w:rsidR="008F16D7" w:rsidRPr="00E2583C" w:rsidRDefault="008F16D7" w:rsidP="008F16D7">
      <w:pPr>
        <w:pStyle w:val="1"/>
        <w:numPr>
          <w:ilvl w:val="0"/>
          <w:numId w:val="8"/>
        </w:numPr>
        <w:tabs>
          <w:tab w:val="left" w:pos="54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направляти учасників освітнього процесу на стажування та навчання в іноземні та вітчизняні заклади вищої освіти, наукові установи відповідно до чинного законодавства України;</w:t>
      </w:r>
    </w:p>
    <w:p w:rsidR="008F16D7" w:rsidRPr="00E2583C" w:rsidRDefault="008F16D7" w:rsidP="008F16D7">
      <w:pPr>
        <w:pStyle w:val="1"/>
        <w:numPr>
          <w:ilvl w:val="0"/>
          <w:numId w:val="8"/>
        </w:numPr>
        <w:tabs>
          <w:tab w:val="left" w:pos="54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укладати угоди про міжнародне співробітництво, налагоджувати міжнародні зв’язки з закладами освіти та науковими установами іноземних держав, міжнародними організаціями, фондами тощо та провадити міжнародну діяльність в галузі освіти, науки, спорту, мистецтва і культури, в тому числі щодо підготовки фахівців за узгодженими освітніми програмами, реалізації спільних освітніх, наукових, науково-технічних, інноваційних та інших проєктів, брати участь у роботі міжнародних організацій;</w:t>
      </w:r>
    </w:p>
    <w:p w:rsidR="008F16D7" w:rsidRPr="00E2583C" w:rsidRDefault="008F16D7" w:rsidP="008F16D7">
      <w:pPr>
        <w:pStyle w:val="1"/>
        <w:numPr>
          <w:ilvl w:val="0"/>
          <w:numId w:val="8"/>
        </w:numPr>
        <w:tabs>
          <w:tab w:val="left" w:pos="54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самостійно визначати статті та обсяги витрат власних надходжень;</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провадити фінансово-господарську та іншу діяльність в Україні та за кордоном відповідно до законодавства України та цього Статуту;</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lastRenderedPageBreak/>
        <w:t xml:space="preserve">відкривати поточні й депозитні рахунки відповідно до законодавства; </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звертатися з ініціативою до органів, що здійснюють управління у сфері вищої освіти, інших органів державної влади про внесення змін до чинних або розроблення нових нормативно-правових актів у сфері вищої освіти, а також брати участь у роботі над проєктами;</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встановлювати власні форми морального та матеріального заохочення учасників освітнього процесу;</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провадити видавничу діяльність, зокрема видавати підручники, навчальні посібники і наукові праці, а також розвивати власну поліграфічну базу;</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проводити наукові симпозіуми, конференції, круглі столи, семінари та інші наукові заходи різних рівнів;</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організовувати й проводити конкурси та олімпіади, в тому числі й міжнародні;</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отримувати послуги, майно, кошти і матеріальні цінності, зокрема будинки, споруди, обладнання, транспортні засоби від державних органів, органів місцевого самоврядування, юридичних та фізичних осіб, у тому числі й іноземних, у тому числі як благодійну допомогу, відповідно до чинного законодавства України;</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створювати власні, використовувати за договором інші матеріально-технічні бази для провадження освітньої, наукової, інноваційної або господарської діяльності;</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виготовляти та реалізовувати, в тому числі за кордон, власну наукоємну продукцію, отриману за результатами наукових і науково-технічних досліджень;</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брати участь у формуванні статутного капіталу інноваційних структур і утворених за участю Університету юридичних осіб малого підприємництва, що розробляють і впроваджують інноваційну продукцію, шляхом внесення до них нематеріальних активів (майнових прав на об’єкти права інтелектуальної власності);</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запроваджувати та використовувати власні символіку, атрибутику та відзнаки НУ «Запорізька політехніка»;</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створювати та розвивати власну базу соціально-побутових об’єктів, мережу спортивно-оздоровчих, лікувально-профілактичних та культурно-просвітницьких структурних підрозділів;</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виділяти кошти на благоустрій соціально-побутових об’єктів, а також соціальну підтримку працівників Університету;</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набувати права на власність та користуватись земельними ділянками в порядку, встановленому чинним законодавством України;</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утворювати заклади загальної середньої освіти за погодженням з органами місцевого самоврядування;</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виступати засновником чи співзасновником закладів професійної (професійно-технічної), фахової передвищої освіти, коледжів;</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lastRenderedPageBreak/>
        <w:t>самостійно розробляти та запроваджувати власні програми освітньої, мистецької, наукової, науково-технічної та інноваційної діяльності;</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самостійно запроваджувати освітні програми, спеціалізації, визначати їх зміст і програми навчальних дисциплін;</w:t>
      </w:r>
    </w:p>
    <w:p w:rsidR="008F16D7" w:rsidRPr="00E2583C" w:rsidRDefault="008F16D7" w:rsidP="008F16D7">
      <w:pPr>
        <w:pStyle w:val="1"/>
        <w:numPr>
          <w:ilvl w:val="0"/>
          <w:numId w:val="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здійснювати інші права, що не суперечать законодавству.</w:t>
      </w:r>
    </w:p>
    <w:p w:rsidR="008F16D7" w:rsidRPr="00E2583C" w:rsidRDefault="008F16D7" w:rsidP="008F16D7">
      <w:pPr>
        <w:tabs>
          <w:tab w:val="left" w:pos="720"/>
        </w:tabs>
        <w:jc w:val="both"/>
        <w:textAlignment w:val="baseline"/>
        <w:rPr>
          <w:sz w:val="28"/>
          <w:szCs w:val="28"/>
          <w:bdr w:val="none" w:sz="0" w:space="0" w:color="auto" w:frame="1"/>
          <w:lang w:val="uk-UA"/>
        </w:rPr>
      </w:pPr>
    </w:p>
    <w:p w:rsidR="008F16D7" w:rsidRPr="00E2583C" w:rsidRDefault="008F16D7" w:rsidP="008F16D7">
      <w:p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ab/>
        <w:t>4.5. НУ «Запорізька політехніка» зобов’язаний:</w:t>
      </w:r>
    </w:p>
    <w:p w:rsidR="008F16D7" w:rsidRPr="00E2583C" w:rsidRDefault="008F16D7" w:rsidP="008F16D7">
      <w:pPr>
        <w:pStyle w:val="1"/>
        <w:numPr>
          <w:ilvl w:val="0"/>
          <w:numId w:val="10"/>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дотримуватись вимог законодавства України, стандартів вищої та фахової передвищої  освіти;</w:t>
      </w:r>
    </w:p>
    <w:p w:rsidR="008F16D7" w:rsidRPr="00E2583C" w:rsidRDefault="008F16D7" w:rsidP="008F16D7">
      <w:pPr>
        <w:pStyle w:val="1"/>
        <w:numPr>
          <w:ilvl w:val="0"/>
          <w:numId w:val="10"/>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забезпечувати дотримання академічної доброчесності та професійної етики учасниками освітнього процесу, взаємної поваги до гідності працівників і здобувачів вищої освіти;</w:t>
      </w:r>
    </w:p>
    <w:p w:rsidR="008F16D7" w:rsidRPr="00E2583C" w:rsidRDefault="008F16D7" w:rsidP="008F16D7">
      <w:pPr>
        <w:pStyle w:val="1"/>
        <w:numPr>
          <w:ilvl w:val="0"/>
          <w:numId w:val="10"/>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вживати заходів, у тому числі шляхом запровадження відповідних новітніх технологій щодо запобігання та виявлення академічного плагіату в наукових роботах наукових, науково-педагогічних, педагогічних, інших працівників і здобувачів вищої освіти;</w:t>
      </w:r>
    </w:p>
    <w:p w:rsidR="008F16D7" w:rsidRPr="00E2583C" w:rsidRDefault="008F16D7" w:rsidP="008F16D7">
      <w:pPr>
        <w:pStyle w:val="1"/>
        <w:numPr>
          <w:ilvl w:val="0"/>
          <w:numId w:val="10"/>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забезпечувати якість освіти, мати внутрішню систему забезпечення якості вищої освіти, у тому числі затверджену політику забезпечення дотримання учасниками освітнього процесу академічної доброчесності (кодекс академічної доброчесності);</w:t>
      </w:r>
    </w:p>
    <w:p w:rsidR="008F16D7" w:rsidRPr="00E2583C" w:rsidRDefault="008F16D7" w:rsidP="008F16D7">
      <w:pPr>
        <w:pStyle w:val="1"/>
        <w:numPr>
          <w:ilvl w:val="0"/>
          <w:numId w:val="10"/>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 xml:space="preserve">здійснювати освітню діяльність на засадах </w:t>
      </w:r>
      <w:proofErr w:type="spellStart"/>
      <w:r w:rsidRPr="00E2583C">
        <w:rPr>
          <w:sz w:val="28"/>
          <w:szCs w:val="28"/>
          <w:bdr w:val="none" w:sz="0" w:space="0" w:color="auto" w:frame="1"/>
          <w:lang w:val="uk-UA"/>
        </w:rPr>
        <w:t>студентоцентрованого</w:t>
      </w:r>
      <w:proofErr w:type="spellEnd"/>
      <w:r w:rsidRPr="00E2583C">
        <w:rPr>
          <w:sz w:val="28"/>
          <w:szCs w:val="28"/>
          <w:bdr w:val="none" w:sz="0" w:space="0" w:color="auto" w:frame="1"/>
          <w:lang w:val="uk-UA"/>
        </w:rPr>
        <w:t xml:space="preserve"> навчання;</w:t>
      </w:r>
    </w:p>
    <w:p w:rsidR="008F16D7" w:rsidRPr="00E2583C" w:rsidRDefault="008F16D7" w:rsidP="008F16D7">
      <w:pPr>
        <w:pStyle w:val="1"/>
        <w:numPr>
          <w:ilvl w:val="0"/>
          <w:numId w:val="10"/>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створювати необхідні умови для здобуття вищої та фахової передвищої освіти особами з особливими освітніми потребами;</w:t>
      </w:r>
    </w:p>
    <w:p w:rsidR="008F16D7" w:rsidRPr="00E2583C" w:rsidRDefault="008F16D7" w:rsidP="008F16D7">
      <w:pPr>
        <w:pStyle w:val="1"/>
        <w:numPr>
          <w:ilvl w:val="0"/>
          <w:numId w:val="10"/>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оприлюднювати на офіційному веб-сайті, на інформаційних стендах та в будь-який інший спосіб інформацію про свою діяльність, реалізацію своїх прав і виконання зобов’язань, у тому числі;</w:t>
      </w:r>
    </w:p>
    <w:p w:rsidR="008F16D7" w:rsidRPr="00E2583C" w:rsidRDefault="008F16D7" w:rsidP="008F16D7">
      <w:pPr>
        <w:pStyle w:val="1"/>
        <w:numPr>
          <w:ilvl w:val="0"/>
          <w:numId w:val="10"/>
        </w:numPr>
        <w:tabs>
          <w:tab w:val="left" w:pos="720"/>
        </w:tabs>
        <w:jc w:val="both"/>
        <w:textAlignment w:val="baseline"/>
        <w:rPr>
          <w:sz w:val="28"/>
          <w:szCs w:val="28"/>
          <w:lang w:val="uk-UA"/>
        </w:rPr>
      </w:pPr>
      <w:r w:rsidRPr="00E2583C">
        <w:rPr>
          <w:sz w:val="28"/>
          <w:szCs w:val="28"/>
          <w:lang w:val="uk-UA"/>
        </w:rPr>
        <w:t xml:space="preserve">оприлюднювати на своєму офіційному веб-сайті: </w:t>
      </w:r>
    </w:p>
    <w:p w:rsidR="008F16D7" w:rsidRPr="00E2583C" w:rsidRDefault="008F16D7" w:rsidP="008F16D7">
      <w:pPr>
        <w:pStyle w:val="1"/>
        <w:numPr>
          <w:ilvl w:val="0"/>
          <w:numId w:val="12"/>
        </w:numPr>
        <w:tabs>
          <w:tab w:val="left" w:pos="720"/>
        </w:tabs>
        <w:jc w:val="both"/>
        <w:textAlignment w:val="baseline"/>
        <w:rPr>
          <w:sz w:val="28"/>
          <w:szCs w:val="28"/>
          <w:lang w:val="uk-UA"/>
        </w:rPr>
      </w:pPr>
      <w:r w:rsidRPr="00E2583C">
        <w:rPr>
          <w:sz w:val="28"/>
          <w:szCs w:val="28"/>
          <w:lang w:val="uk-UA"/>
        </w:rPr>
        <w:t xml:space="preserve">кошторис НУ «Запорізька політехніка» на поточний рік та всі зміни до нього; </w:t>
      </w:r>
    </w:p>
    <w:p w:rsidR="008F16D7" w:rsidRPr="00E2583C" w:rsidRDefault="008F16D7" w:rsidP="005D0D51">
      <w:pPr>
        <w:pStyle w:val="1"/>
        <w:numPr>
          <w:ilvl w:val="0"/>
          <w:numId w:val="12"/>
        </w:numPr>
        <w:tabs>
          <w:tab w:val="left" w:pos="720"/>
        </w:tabs>
        <w:jc w:val="both"/>
        <w:textAlignment w:val="baseline"/>
        <w:rPr>
          <w:sz w:val="28"/>
          <w:szCs w:val="28"/>
          <w:lang w:val="uk-UA"/>
        </w:rPr>
      </w:pPr>
      <w:r w:rsidRPr="00E2583C">
        <w:rPr>
          <w:sz w:val="28"/>
          <w:szCs w:val="28"/>
          <w:lang w:val="uk-UA"/>
        </w:rPr>
        <w:t xml:space="preserve">фінансовий звіт про надходження та використання всіх отриманих коштів, інформацію про перелік товарів, робіт і послуг, отриманих як благодійну допомогу, із зазначенням їх вартості, а також про кошти, отримані з інших джерел, не заборонених законодавством; </w:t>
      </w:r>
    </w:p>
    <w:p w:rsidR="008F16D7" w:rsidRPr="00E2583C" w:rsidRDefault="008F16D7" w:rsidP="008F16D7">
      <w:pPr>
        <w:pStyle w:val="1"/>
        <w:numPr>
          <w:ilvl w:val="0"/>
          <w:numId w:val="12"/>
        </w:numPr>
        <w:tabs>
          <w:tab w:val="left" w:pos="720"/>
        </w:tabs>
        <w:jc w:val="both"/>
        <w:textAlignment w:val="baseline"/>
        <w:rPr>
          <w:sz w:val="28"/>
          <w:szCs w:val="28"/>
          <w:lang w:val="uk-UA"/>
        </w:rPr>
      </w:pPr>
      <w:r w:rsidRPr="00E2583C">
        <w:rPr>
          <w:sz w:val="28"/>
          <w:szCs w:val="28"/>
          <w:lang w:val="uk-UA"/>
        </w:rPr>
        <w:t xml:space="preserve">інформацію щодо проведення тендерних процедур; </w:t>
      </w:r>
    </w:p>
    <w:p w:rsidR="008F16D7" w:rsidRPr="00E2583C" w:rsidRDefault="008F16D7" w:rsidP="008F16D7">
      <w:pPr>
        <w:pStyle w:val="1"/>
        <w:numPr>
          <w:ilvl w:val="0"/>
          <w:numId w:val="12"/>
        </w:numPr>
        <w:tabs>
          <w:tab w:val="left" w:pos="720"/>
        </w:tabs>
        <w:jc w:val="both"/>
        <w:textAlignment w:val="baseline"/>
        <w:rPr>
          <w:sz w:val="28"/>
          <w:szCs w:val="28"/>
          <w:lang w:val="uk-UA"/>
        </w:rPr>
      </w:pPr>
      <w:r w:rsidRPr="00E2583C">
        <w:rPr>
          <w:sz w:val="28"/>
          <w:szCs w:val="28"/>
          <w:lang w:val="uk-UA"/>
        </w:rPr>
        <w:t>штатний розпис на поточний рік;</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статут Університету;</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ліцензії на провадження освітньої діяльності;</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сертифікати про акредитацію освітніх програм, сертифікат про інституційну акредитацію Університету;</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структуру та органи управління Університету;</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кадровий склад Університету згідно з ліцензійними умовами та склад його керівних органів;</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lastRenderedPageBreak/>
        <w:t>освітні програми, що реалізуються в Університеті, та переліки освітніх компонентів, що передбачені відповідними освітніми програмами;</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ліцензовані обсяги та фактичну кількість осіб, які навчаються в Університеті;</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мову (мови) освітнього процесу;</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наявність вакантних посад, порядок і умови проведення конкурсу на їх заміщення (у разі його проведення);</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матеріально-технічне забезпечення Університету (згідно з ліцензійними умовами);</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напрями наукової та/або мистецької діяльності;</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наявність гуртожитків та вільних місць у них, розмір плати за проживання;</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результати моніторингу якості освіти;</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річний звіт про діяльність Університету;</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правила прийому до Університету, інформацію про хід і результати прийому;</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умови доступності Університету для навчання осіб з особливими освітніми потребами;</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розмір плати за навчання, підготовку, перепідготовку, підвищення кваліфікації здобувачів освіти;</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перелік додаткових освітніх та інших послуг, їх вартість, порядок надання та оплати;</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правила поведінки здобувача освіти в Університеті;</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план заходів, спрямованих на запобігання та протидію булінгу (цькуванню) в закладі освіти;</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порядок подання та розгляду (з дотриманням конфіденційності) заяв про випадки булінгу (цькування) в закладі освіти;</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порядок реагування на доведені випадки булінгу (цькування) в закладі освіти та відповідальність осіб, причетних до булінгу (цькування);</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критерії, правила і процедури оцінювання здобувачів освіти;</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критерії, правила і процедури оцінювання педагогічної (науково-педагогічної) діяльності педагогічних та науково-педагогічних працівників;</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критерії, правила і процедури оцінювання управлінської діяльності керівних працівників закладу освіти;</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дисертації осіб, які здобувають ступінь доктора філософії, відгуки та рецензії на них;</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інформацію про утворену разову спеціалізовану вчену раду, дату, час і місце проведення атестації здобувачів ступеня доктора філософії;</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результати щорічного оцінювання здобувачів вищої освіти, науково-педагогічних і педагогічних працівників Університету;</w:t>
      </w:r>
    </w:p>
    <w:p w:rsidR="008F16D7" w:rsidRPr="00E2583C" w:rsidRDefault="008F16D7" w:rsidP="008F16D7">
      <w:pPr>
        <w:pStyle w:val="1"/>
        <w:numPr>
          <w:ilvl w:val="0"/>
          <w:numId w:val="14"/>
        </w:numPr>
        <w:tabs>
          <w:tab w:val="left" w:pos="720"/>
        </w:tabs>
        <w:jc w:val="both"/>
        <w:textAlignment w:val="baseline"/>
        <w:rPr>
          <w:sz w:val="28"/>
          <w:szCs w:val="28"/>
          <w:lang w:val="uk-UA"/>
        </w:rPr>
      </w:pPr>
      <w:r w:rsidRPr="00E2583C">
        <w:rPr>
          <w:sz w:val="28"/>
          <w:szCs w:val="28"/>
          <w:lang w:val="uk-UA"/>
        </w:rPr>
        <w:t>іншу інформацію, що оприлюднюється за рішенням Університету або на вимогу законодавства.</w:t>
      </w:r>
    </w:p>
    <w:p w:rsidR="008F16D7" w:rsidRPr="00E2583C" w:rsidRDefault="008F16D7" w:rsidP="008F16D7">
      <w:pPr>
        <w:pStyle w:val="1"/>
        <w:numPr>
          <w:ilvl w:val="0"/>
          <w:numId w:val="10"/>
        </w:numPr>
        <w:tabs>
          <w:tab w:val="left" w:pos="720"/>
        </w:tabs>
        <w:jc w:val="both"/>
        <w:textAlignment w:val="baseline"/>
        <w:rPr>
          <w:sz w:val="28"/>
          <w:szCs w:val="28"/>
          <w:lang w:val="uk-UA"/>
        </w:rPr>
      </w:pPr>
      <w:r w:rsidRPr="00E2583C">
        <w:rPr>
          <w:sz w:val="28"/>
          <w:szCs w:val="28"/>
          <w:lang w:val="uk-UA"/>
        </w:rPr>
        <w:lastRenderedPageBreak/>
        <w:t xml:space="preserve">забезпечувати </w:t>
      </w:r>
      <w:r w:rsidRPr="00E2583C">
        <w:rPr>
          <w:sz w:val="28"/>
          <w:szCs w:val="28"/>
          <w:bdr w:val="none" w:sz="0" w:space="0" w:color="auto" w:frame="1"/>
          <w:lang w:val="uk-UA"/>
        </w:rPr>
        <w:t>безпечні умови здійснення освітньої, наукової, інноваційної та господарської діяльності</w:t>
      </w:r>
    </w:p>
    <w:p w:rsidR="008F16D7" w:rsidRPr="00E2583C" w:rsidRDefault="008F16D7" w:rsidP="008F16D7">
      <w:pPr>
        <w:pStyle w:val="1"/>
        <w:numPr>
          <w:ilvl w:val="0"/>
          <w:numId w:val="10"/>
        </w:numPr>
        <w:tabs>
          <w:tab w:val="left" w:pos="720"/>
        </w:tabs>
        <w:jc w:val="both"/>
        <w:textAlignment w:val="baseline"/>
        <w:rPr>
          <w:sz w:val="28"/>
          <w:szCs w:val="28"/>
          <w:lang w:val="uk-UA"/>
        </w:rPr>
      </w:pPr>
      <w:r w:rsidRPr="00E2583C">
        <w:rPr>
          <w:sz w:val="28"/>
          <w:szCs w:val="28"/>
          <w:lang w:val="uk-UA"/>
        </w:rPr>
        <w:t>дотримуватися вимог чинного законодавства України про працю, фінансову і господарську діяльність, охорону довкілля, виконувати інші обов’язки, покладені на Університет;</w:t>
      </w:r>
    </w:p>
    <w:p w:rsidR="008F16D7" w:rsidRPr="00E2583C" w:rsidRDefault="008F16D7" w:rsidP="008F16D7">
      <w:pPr>
        <w:pStyle w:val="1"/>
        <w:numPr>
          <w:ilvl w:val="0"/>
          <w:numId w:val="10"/>
        </w:numPr>
        <w:tabs>
          <w:tab w:val="left" w:pos="720"/>
        </w:tabs>
        <w:jc w:val="both"/>
        <w:textAlignment w:val="baseline"/>
        <w:rPr>
          <w:sz w:val="28"/>
          <w:szCs w:val="28"/>
          <w:lang w:val="uk-UA"/>
        </w:rPr>
      </w:pPr>
      <w:r w:rsidRPr="00E2583C">
        <w:rPr>
          <w:sz w:val="28"/>
          <w:szCs w:val="28"/>
          <w:lang w:val="uk-UA"/>
        </w:rPr>
        <w:t>здійснювати матеріально-технічне забезпечення основних напрямів діяльності;</w:t>
      </w:r>
    </w:p>
    <w:p w:rsidR="008F16D7" w:rsidRPr="00E2583C" w:rsidRDefault="008F16D7" w:rsidP="008F16D7">
      <w:pPr>
        <w:pStyle w:val="1"/>
        <w:numPr>
          <w:ilvl w:val="0"/>
          <w:numId w:val="10"/>
        </w:numPr>
        <w:tabs>
          <w:tab w:val="left" w:pos="720"/>
        </w:tabs>
        <w:jc w:val="both"/>
        <w:textAlignment w:val="baseline"/>
        <w:rPr>
          <w:sz w:val="28"/>
          <w:szCs w:val="28"/>
          <w:lang w:val="uk-UA"/>
        </w:rPr>
      </w:pPr>
      <w:r w:rsidRPr="00E2583C">
        <w:rPr>
          <w:sz w:val="28"/>
          <w:szCs w:val="28"/>
          <w:bdr w:val="none" w:sz="0" w:space="0" w:color="auto" w:frame="1"/>
          <w:lang w:val="uk-UA"/>
        </w:rPr>
        <w:t>забезпечувати фінансову дисципліну та збереження державного майна;</w:t>
      </w:r>
    </w:p>
    <w:p w:rsidR="008F16D7" w:rsidRPr="00E2583C" w:rsidRDefault="008F16D7" w:rsidP="008F16D7">
      <w:pPr>
        <w:pStyle w:val="1"/>
        <w:numPr>
          <w:ilvl w:val="0"/>
          <w:numId w:val="10"/>
        </w:numPr>
        <w:tabs>
          <w:tab w:val="left" w:pos="720"/>
        </w:tabs>
        <w:jc w:val="both"/>
        <w:textAlignment w:val="baseline"/>
        <w:rPr>
          <w:sz w:val="28"/>
          <w:szCs w:val="28"/>
          <w:lang w:val="uk-UA"/>
        </w:rPr>
      </w:pPr>
      <w:r w:rsidRPr="00E2583C">
        <w:rPr>
          <w:sz w:val="28"/>
          <w:szCs w:val="28"/>
          <w:lang w:val="uk-UA"/>
        </w:rPr>
        <w:t>здійснювати бухгалтерський та інші види обліку, вести статистичну звітність відповідно до чинного законодавства України;</w:t>
      </w:r>
    </w:p>
    <w:p w:rsidR="008F16D7" w:rsidRPr="00E2583C" w:rsidRDefault="008F16D7" w:rsidP="008F16D7">
      <w:pPr>
        <w:pStyle w:val="1"/>
        <w:numPr>
          <w:ilvl w:val="0"/>
          <w:numId w:val="10"/>
        </w:numPr>
        <w:tabs>
          <w:tab w:val="left" w:pos="720"/>
        </w:tabs>
        <w:jc w:val="both"/>
        <w:textAlignment w:val="baseline"/>
        <w:rPr>
          <w:sz w:val="28"/>
          <w:szCs w:val="28"/>
          <w:lang w:val="uk-UA"/>
        </w:rPr>
      </w:pPr>
      <w:r w:rsidRPr="00E2583C">
        <w:rPr>
          <w:sz w:val="28"/>
          <w:szCs w:val="28"/>
          <w:bdr w:val="none" w:sz="0" w:space="0" w:color="auto" w:frame="1"/>
          <w:lang w:val="uk-UA"/>
        </w:rPr>
        <w:t>забезпечувати соціальний захист членів трудового колективу та інших учасників освітнього процесу</w:t>
      </w:r>
    </w:p>
    <w:p w:rsidR="008F16D7" w:rsidRPr="00E2583C" w:rsidRDefault="008F16D7" w:rsidP="008F16D7">
      <w:pPr>
        <w:pStyle w:val="1"/>
        <w:numPr>
          <w:ilvl w:val="0"/>
          <w:numId w:val="10"/>
        </w:numPr>
        <w:tabs>
          <w:tab w:val="left" w:pos="720"/>
        </w:tabs>
        <w:jc w:val="both"/>
        <w:textAlignment w:val="baseline"/>
        <w:rPr>
          <w:sz w:val="28"/>
          <w:szCs w:val="28"/>
          <w:lang w:val="uk-UA"/>
        </w:rPr>
      </w:pPr>
      <w:r w:rsidRPr="00E2583C">
        <w:rPr>
          <w:sz w:val="28"/>
          <w:szCs w:val="28"/>
          <w:lang w:val="uk-UA"/>
        </w:rPr>
        <w:t>виконувати інші обов’язки, передбачені чинним законодавством України і цим Статутом.</w:t>
      </w:r>
    </w:p>
    <w:p w:rsidR="008F16D7" w:rsidRPr="00E2583C" w:rsidRDefault="008F16D7" w:rsidP="008F16D7">
      <w:pPr>
        <w:jc w:val="both"/>
        <w:textAlignment w:val="baseline"/>
        <w:rPr>
          <w:sz w:val="28"/>
          <w:szCs w:val="28"/>
          <w:bdr w:val="none" w:sz="0" w:space="0" w:color="auto" w:frame="1"/>
          <w:lang w:val="uk-UA"/>
        </w:rPr>
      </w:pPr>
      <w:r w:rsidRPr="00E2583C">
        <w:rPr>
          <w:sz w:val="28"/>
          <w:szCs w:val="28"/>
          <w:lang w:val="uk-UA"/>
        </w:rPr>
        <w:tab/>
        <w:t>4.6.</w:t>
      </w:r>
      <w:r w:rsidRPr="00E2583C">
        <w:rPr>
          <w:sz w:val="28"/>
          <w:szCs w:val="28"/>
          <w:bdr w:val="none" w:sz="0" w:space="0" w:color="auto" w:frame="1"/>
          <w:lang w:val="uk-UA"/>
        </w:rPr>
        <w:t xml:space="preserve"> Мовою освітнього процесу в Університеті є державна мова.</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Застосування мов в Університеті визначається законами України «Про забезпечення функціонування української мови як державної», «Про освіту» та «Про вищу освіту;</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4.7. Діяльність політичних партій та рухів, релігійних об’єднань в Університеті забороняється.</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Участь співробітників та здобувачів вищої освіти Університету в діяльності політичних партій, релігійних об’єднань та рухів поза межами Університету не може бути підставою для надання ним будь-яких переваг чи будь-якого обмеження їх прав як учасників освітнього процесу.</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r>
    </w:p>
    <w:p w:rsidR="008F16D7" w:rsidRPr="00E2583C" w:rsidRDefault="008F16D7" w:rsidP="008F16D7">
      <w:pPr>
        <w:tabs>
          <w:tab w:val="left" w:pos="720"/>
        </w:tabs>
        <w:jc w:val="center"/>
        <w:textAlignment w:val="baseline"/>
        <w:rPr>
          <w:b/>
          <w:sz w:val="28"/>
          <w:szCs w:val="28"/>
          <w:bdr w:val="none" w:sz="0" w:space="0" w:color="auto" w:frame="1"/>
          <w:lang w:val="uk-UA"/>
        </w:rPr>
      </w:pPr>
      <w:r w:rsidRPr="00E2583C">
        <w:rPr>
          <w:b/>
          <w:sz w:val="28"/>
          <w:szCs w:val="28"/>
          <w:bdr w:val="none" w:sz="0" w:space="0" w:color="auto" w:frame="1"/>
          <w:lang w:val="uk-UA"/>
        </w:rPr>
        <w:t>5. СТРУКТУРА УНІВЕРСИТЕТУ</w:t>
      </w:r>
    </w:p>
    <w:p w:rsidR="008F16D7" w:rsidRPr="00E2583C" w:rsidRDefault="008F16D7" w:rsidP="008F16D7">
      <w:pPr>
        <w:tabs>
          <w:tab w:val="left" w:pos="720"/>
        </w:tabs>
        <w:jc w:val="center"/>
        <w:textAlignment w:val="baseline"/>
        <w:rPr>
          <w:sz w:val="28"/>
          <w:szCs w:val="28"/>
          <w:bdr w:val="none" w:sz="0" w:space="0" w:color="auto" w:frame="1"/>
          <w:lang w:val="uk-UA"/>
        </w:rPr>
      </w:pPr>
    </w:p>
    <w:p w:rsidR="008F16D7" w:rsidRPr="00E2583C" w:rsidRDefault="008F16D7" w:rsidP="008F16D7">
      <w:pPr>
        <w:pStyle w:val="2"/>
        <w:tabs>
          <w:tab w:val="left" w:pos="709"/>
          <w:tab w:val="left" w:pos="851"/>
          <w:tab w:val="left" w:pos="1080"/>
          <w:tab w:val="left" w:pos="1260"/>
        </w:tabs>
        <w:rPr>
          <w:szCs w:val="28"/>
          <w:lang w:val="uk-UA"/>
        </w:rPr>
      </w:pPr>
      <w:r w:rsidRPr="00E2583C">
        <w:rPr>
          <w:szCs w:val="28"/>
          <w:lang w:val="uk-UA"/>
        </w:rPr>
        <w:tab/>
        <w:t>5.1. Університет функціонує відповідно до затвердженої структури. Структура Університету затверджується вченою радою Університету та вводиться в дію наказом ректора Університету.</w:t>
      </w:r>
    </w:p>
    <w:p w:rsidR="008F16D7" w:rsidRPr="00E2583C" w:rsidRDefault="008F16D7" w:rsidP="008F16D7">
      <w:pPr>
        <w:pStyle w:val="2"/>
        <w:tabs>
          <w:tab w:val="left" w:pos="709"/>
          <w:tab w:val="left" w:pos="851"/>
          <w:tab w:val="left" w:pos="1080"/>
          <w:tab w:val="left" w:pos="1260"/>
        </w:tabs>
        <w:rPr>
          <w:szCs w:val="28"/>
          <w:lang w:val="uk-UA"/>
        </w:rPr>
      </w:pPr>
      <w:r w:rsidRPr="00E2583C">
        <w:rPr>
          <w:szCs w:val="28"/>
          <w:lang w:val="uk-UA"/>
        </w:rPr>
        <w:tab/>
        <w:t>5.2. Структуру Університету складають його структурні підрозділи, рішення про утворення, реорганізацію та ліквідацію яких приймаються вченою радою Університету за поданням ректора Університету у порядку, визначеному Положеннями про відповідні підрозділи.</w:t>
      </w:r>
    </w:p>
    <w:p w:rsidR="008F16D7" w:rsidRPr="00E2583C" w:rsidRDefault="008F16D7" w:rsidP="008F16D7">
      <w:pPr>
        <w:pStyle w:val="2"/>
        <w:tabs>
          <w:tab w:val="left" w:pos="709"/>
          <w:tab w:val="left" w:pos="851"/>
          <w:tab w:val="left" w:pos="1080"/>
          <w:tab w:val="left" w:pos="1260"/>
        </w:tabs>
        <w:rPr>
          <w:szCs w:val="28"/>
          <w:lang w:val="uk-UA"/>
        </w:rPr>
      </w:pPr>
      <w:r w:rsidRPr="00E2583C">
        <w:rPr>
          <w:szCs w:val="28"/>
          <w:lang w:val="uk-UA"/>
        </w:rPr>
        <w:tab/>
        <w:t>Рішення про утворення, ліквідацію та реорганізацію територіально відокремлених структурних підрозділів приймаються з урахуванням особливостей, визначених Кабінетом Міністрів України.</w:t>
      </w:r>
    </w:p>
    <w:p w:rsidR="008F16D7" w:rsidRPr="00E2583C" w:rsidRDefault="008F16D7" w:rsidP="008F16D7">
      <w:pPr>
        <w:pStyle w:val="2"/>
        <w:tabs>
          <w:tab w:val="left" w:pos="709"/>
          <w:tab w:val="left" w:pos="851"/>
          <w:tab w:val="left" w:pos="1080"/>
          <w:tab w:val="left" w:pos="1260"/>
        </w:tabs>
        <w:rPr>
          <w:szCs w:val="28"/>
          <w:lang w:val="uk-UA"/>
        </w:rPr>
      </w:pPr>
      <w:r w:rsidRPr="00E2583C">
        <w:rPr>
          <w:szCs w:val="28"/>
          <w:lang w:val="uk-UA"/>
        </w:rPr>
        <w:tab/>
        <w:t>Статус і функції структурних підрозділів Університету визначаються положеннями про них, які розробляються відповідно до законодавства та Статуту Університету. Положення про факультет</w:t>
      </w:r>
      <w:r w:rsidR="001E41D9" w:rsidRPr="00E2583C">
        <w:rPr>
          <w:szCs w:val="28"/>
          <w:lang w:val="uk-UA"/>
        </w:rPr>
        <w:t xml:space="preserve"> (навчально-науковий інститут)</w:t>
      </w:r>
      <w:r w:rsidRPr="00E2583C">
        <w:rPr>
          <w:szCs w:val="28"/>
          <w:lang w:val="uk-UA"/>
        </w:rPr>
        <w:t xml:space="preserve"> затверджуються вченою радою Університету та вводяться в дію наказом ректора Університету. Інші структурні підрозділи Університету діють на підставі положень, затверджених ректором.</w:t>
      </w:r>
    </w:p>
    <w:p w:rsidR="008F16D7" w:rsidRPr="00E2583C" w:rsidRDefault="008F16D7" w:rsidP="008F16D7">
      <w:pPr>
        <w:tabs>
          <w:tab w:val="left" w:pos="709"/>
          <w:tab w:val="left" w:pos="851"/>
        </w:tabs>
        <w:ind w:firstLine="450"/>
        <w:jc w:val="both"/>
        <w:textAlignment w:val="baseline"/>
        <w:rPr>
          <w:sz w:val="28"/>
          <w:szCs w:val="28"/>
          <w:lang w:val="uk-UA" w:eastAsia="en-US"/>
        </w:rPr>
      </w:pPr>
      <w:r w:rsidRPr="00E2583C">
        <w:rPr>
          <w:sz w:val="28"/>
          <w:szCs w:val="28"/>
          <w:bdr w:val="none" w:sz="0" w:space="0" w:color="auto" w:frame="1"/>
          <w:lang w:val="uk-UA"/>
        </w:rPr>
        <w:lastRenderedPageBreak/>
        <w:tab/>
      </w:r>
      <w:r w:rsidRPr="00E2583C">
        <w:rPr>
          <w:sz w:val="28"/>
          <w:szCs w:val="28"/>
          <w:lang w:val="uk-UA" w:eastAsia="en-US"/>
        </w:rPr>
        <w:t>5.3. Фаховий коледж Університету - відокремлений структурний підрозділ Університету, основним видом діяльності якого є освітня діяльність у сфері фахової передвищої освіти, який діє на основі відповідного положення;</w:t>
      </w:r>
    </w:p>
    <w:p w:rsidR="008F16D7" w:rsidRPr="00E2583C" w:rsidRDefault="008F16D7" w:rsidP="008F16D7">
      <w:pPr>
        <w:pStyle w:val="a6"/>
        <w:spacing w:before="0" w:beforeAutospacing="0" w:after="0" w:afterAutospacing="0"/>
        <w:ind w:firstLine="708"/>
        <w:jc w:val="both"/>
        <w:rPr>
          <w:sz w:val="28"/>
          <w:szCs w:val="28"/>
        </w:rPr>
      </w:pPr>
      <w:r w:rsidRPr="00E2583C">
        <w:rPr>
          <w:sz w:val="28"/>
          <w:szCs w:val="28"/>
        </w:rPr>
        <w:t xml:space="preserve">5.4. </w:t>
      </w:r>
      <w:r w:rsidRPr="00E2583C">
        <w:rPr>
          <w:sz w:val="28"/>
          <w:szCs w:val="28"/>
          <w:lang w:eastAsia="en-US"/>
        </w:rPr>
        <w:t>Факультет – це структурний підрозділ Університету, що об'єднує не менш як три кафедри</w:t>
      </w:r>
      <w:r w:rsidRPr="00E2583C">
        <w:rPr>
          <w:sz w:val="28"/>
          <w:szCs w:val="28"/>
        </w:rPr>
        <w:t xml:space="preserve"> та/або лабораторії, які в сукупності забезпечують підготовку не менше 200 здобувачів вищої освіти денної форми навчання.</w:t>
      </w:r>
    </w:p>
    <w:p w:rsidR="008F16D7" w:rsidRPr="00E2583C" w:rsidRDefault="008F16D7" w:rsidP="008F16D7">
      <w:pPr>
        <w:pStyle w:val="a6"/>
        <w:spacing w:before="0" w:beforeAutospacing="0" w:after="0" w:afterAutospacing="0"/>
        <w:ind w:firstLine="709"/>
        <w:jc w:val="both"/>
        <w:rPr>
          <w:sz w:val="28"/>
          <w:szCs w:val="28"/>
        </w:rPr>
      </w:pPr>
      <w:r w:rsidRPr="00E2583C">
        <w:rPr>
          <w:sz w:val="28"/>
          <w:szCs w:val="28"/>
        </w:rPr>
        <w:t xml:space="preserve">5.5. </w:t>
      </w:r>
      <w:r w:rsidRPr="00E2583C">
        <w:rPr>
          <w:rStyle w:val="a4"/>
          <w:i w:val="0"/>
          <w:sz w:val="28"/>
          <w:szCs w:val="28"/>
        </w:rPr>
        <w:t xml:space="preserve">Кафедра </w:t>
      </w:r>
      <w:r w:rsidRPr="00E2583C">
        <w:rPr>
          <w:sz w:val="28"/>
          <w:szCs w:val="28"/>
          <w:lang w:eastAsia="ru-RU"/>
        </w:rPr>
        <w:t>–</w:t>
      </w:r>
      <w:r w:rsidRPr="00E2583C">
        <w:rPr>
          <w:sz w:val="28"/>
          <w:szCs w:val="28"/>
        </w:rPr>
        <w:t xml:space="preserve"> це базовий структурний підрозділ Університету (його факультетів), що провадить освітню, методичну та/або наукову діяльність за певною спеціальністю (спеціалізацією) чи міжгалузевою групою спеціальностей, до складу якого входить не менше п'яти науково-педагогічних працівників, для яких кафедра є основним місцем роботи, і не менш як три з них мають науковий ступінь або вчене (почесне) звання.</w:t>
      </w:r>
    </w:p>
    <w:p w:rsidR="008F16D7" w:rsidRPr="00E2583C" w:rsidRDefault="008F16D7" w:rsidP="008F16D7">
      <w:pPr>
        <w:pStyle w:val="2"/>
        <w:tabs>
          <w:tab w:val="left" w:pos="709"/>
          <w:tab w:val="left" w:pos="851"/>
          <w:tab w:val="left" w:pos="1080"/>
          <w:tab w:val="left" w:pos="1260"/>
        </w:tabs>
        <w:ind w:firstLine="709"/>
        <w:rPr>
          <w:szCs w:val="28"/>
          <w:lang w:val="uk-UA"/>
        </w:rPr>
      </w:pPr>
      <w:r w:rsidRPr="00E2583C">
        <w:rPr>
          <w:szCs w:val="28"/>
          <w:lang w:val="uk-UA"/>
        </w:rPr>
        <w:t>5.6. До структури НУ «Запорізька політехніка» входять структурні підрозділи, що провадять освітню, наукову, інноваційну та господарську діяльність, забезпечують практичну підготовку фахівців певних спеціальностей та діяльність Університету.</w:t>
      </w:r>
    </w:p>
    <w:p w:rsidR="008F16D7" w:rsidRPr="00E2583C" w:rsidRDefault="008F16D7" w:rsidP="008F16D7">
      <w:pPr>
        <w:tabs>
          <w:tab w:val="left" w:pos="709"/>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5.7. Основними структурними підрозділами НУ «Запорізька політехніка» є факультети, кафедри, бібліотека.</w:t>
      </w:r>
    </w:p>
    <w:p w:rsidR="008F16D7" w:rsidRPr="00E2583C" w:rsidRDefault="008F16D7" w:rsidP="008F16D7">
      <w:pPr>
        <w:tabs>
          <w:tab w:val="left" w:pos="709"/>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5.8. Відокремленими структурними підрозділами Університету є:</w:t>
      </w:r>
    </w:p>
    <w:p w:rsidR="008F16D7" w:rsidRPr="00E2583C" w:rsidRDefault="008F16D7" w:rsidP="008F16D7">
      <w:pPr>
        <w:tabs>
          <w:tab w:val="left" w:pos="720"/>
        </w:tabs>
        <w:ind w:firstLine="851"/>
        <w:jc w:val="both"/>
        <w:rPr>
          <w:sz w:val="28"/>
          <w:szCs w:val="28"/>
          <w:lang w:val="uk-UA"/>
        </w:rPr>
      </w:pPr>
      <w:r w:rsidRPr="00E2583C">
        <w:rPr>
          <w:sz w:val="28"/>
          <w:szCs w:val="28"/>
          <w:lang w:val="uk-UA"/>
        </w:rPr>
        <w:t xml:space="preserve">1) Відокремлений структурний підрозділ «Запорізький електротехнічний фаховий коледж Національного університету «Запорізька політехніка» ( пр. Соборний, 194, м. Запоріжжя, 69019); </w:t>
      </w:r>
    </w:p>
    <w:p w:rsidR="008F16D7" w:rsidRPr="00E2583C" w:rsidRDefault="008F16D7" w:rsidP="008F16D7">
      <w:pPr>
        <w:tabs>
          <w:tab w:val="left" w:pos="720"/>
        </w:tabs>
        <w:ind w:firstLine="851"/>
        <w:jc w:val="both"/>
        <w:rPr>
          <w:rStyle w:val="a3"/>
          <w:color w:val="auto"/>
          <w:lang w:val="uk-UA"/>
        </w:rPr>
      </w:pPr>
      <w:r w:rsidRPr="00E2583C">
        <w:rPr>
          <w:sz w:val="28"/>
          <w:szCs w:val="28"/>
          <w:lang w:val="uk-UA"/>
        </w:rPr>
        <w:t>2) Відокремлений структурний підрозділ «Запорізький фаховий коледж комп’ютерних технологій Національного університету «Запорізька політехніка» ( місцезнаходження: пр. Соборний, 117, м. Запоріжжя, 69095);</w:t>
      </w:r>
    </w:p>
    <w:p w:rsidR="008F16D7" w:rsidRPr="00E2583C" w:rsidRDefault="008F16D7" w:rsidP="008F16D7">
      <w:pPr>
        <w:tabs>
          <w:tab w:val="left" w:pos="720"/>
        </w:tabs>
        <w:ind w:firstLine="851"/>
        <w:jc w:val="both"/>
        <w:rPr>
          <w:sz w:val="28"/>
          <w:szCs w:val="28"/>
          <w:lang w:val="uk-UA"/>
        </w:rPr>
      </w:pPr>
      <w:r w:rsidRPr="00E2583C">
        <w:rPr>
          <w:sz w:val="28"/>
          <w:szCs w:val="28"/>
          <w:lang w:val="uk-UA"/>
        </w:rPr>
        <w:t>3) Відокремлений структурний підрозділ «Запорізький гуманітарний фаховий коледж Національного університету «Запорізька політехніка»                        ( вул. Яценко, 3-А, м. Запоріжжя, 69005);</w:t>
      </w:r>
    </w:p>
    <w:p w:rsidR="008F16D7" w:rsidRPr="00E2583C" w:rsidRDefault="008F16D7" w:rsidP="008F16D7">
      <w:pPr>
        <w:tabs>
          <w:tab w:val="left" w:pos="720"/>
        </w:tabs>
        <w:ind w:firstLine="851"/>
        <w:jc w:val="both"/>
        <w:rPr>
          <w:sz w:val="28"/>
          <w:szCs w:val="28"/>
          <w:lang w:val="uk-UA"/>
        </w:rPr>
      </w:pPr>
      <w:r w:rsidRPr="00E2583C">
        <w:rPr>
          <w:sz w:val="28"/>
          <w:szCs w:val="28"/>
          <w:lang w:val="uk-UA"/>
        </w:rPr>
        <w:t>4) Відокремлений структурний підрозділ «</w:t>
      </w:r>
      <w:proofErr w:type="spellStart"/>
      <w:r w:rsidRPr="00E2583C">
        <w:rPr>
          <w:sz w:val="28"/>
          <w:szCs w:val="28"/>
          <w:lang w:val="uk-UA"/>
        </w:rPr>
        <w:t>Токмацький</w:t>
      </w:r>
      <w:proofErr w:type="spellEnd"/>
      <w:r w:rsidRPr="00E2583C">
        <w:rPr>
          <w:sz w:val="28"/>
          <w:szCs w:val="28"/>
          <w:lang w:val="uk-UA"/>
        </w:rPr>
        <w:t xml:space="preserve"> механічний фаховий коледж Національного університету «Запорізька політехніка»  (вул. Гоголя, 71, м. Токмак, Запорізька область, 71700);</w:t>
      </w:r>
    </w:p>
    <w:p w:rsidR="008F16D7" w:rsidRPr="00E2583C" w:rsidRDefault="008F16D7" w:rsidP="008F16D7">
      <w:pPr>
        <w:tabs>
          <w:tab w:val="left" w:pos="720"/>
        </w:tabs>
        <w:ind w:firstLine="851"/>
        <w:jc w:val="both"/>
        <w:rPr>
          <w:sz w:val="28"/>
          <w:szCs w:val="28"/>
          <w:lang w:val="uk-UA"/>
        </w:rPr>
      </w:pPr>
      <w:r w:rsidRPr="00E2583C">
        <w:rPr>
          <w:sz w:val="28"/>
          <w:szCs w:val="28"/>
          <w:lang w:val="uk-UA"/>
        </w:rPr>
        <w:t>5) Відокремлений структурний підрозділ «Бердянський машинобудівний фаховий коледж Національного університету «Запорізька політехніка» (вул. Ля-</w:t>
      </w:r>
      <w:proofErr w:type="spellStart"/>
      <w:r w:rsidRPr="00E2583C">
        <w:rPr>
          <w:sz w:val="28"/>
          <w:szCs w:val="28"/>
          <w:lang w:val="uk-UA"/>
        </w:rPr>
        <w:t>Сейнська</w:t>
      </w:r>
      <w:proofErr w:type="spellEnd"/>
      <w:r w:rsidRPr="00E2583C">
        <w:rPr>
          <w:sz w:val="28"/>
          <w:szCs w:val="28"/>
          <w:lang w:val="uk-UA"/>
        </w:rPr>
        <w:t>, 59, м. Бердянськ, 71118);</w:t>
      </w:r>
    </w:p>
    <w:p w:rsidR="008F16D7" w:rsidRPr="00E2583C" w:rsidRDefault="008F16D7" w:rsidP="008F16D7">
      <w:pPr>
        <w:tabs>
          <w:tab w:val="left" w:pos="720"/>
        </w:tabs>
        <w:ind w:firstLine="851"/>
        <w:jc w:val="both"/>
        <w:rPr>
          <w:sz w:val="28"/>
          <w:szCs w:val="28"/>
          <w:lang w:val="uk-UA"/>
        </w:rPr>
      </w:pPr>
      <w:r w:rsidRPr="00E2583C">
        <w:rPr>
          <w:sz w:val="28"/>
          <w:szCs w:val="28"/>
          <w:lang w:val="uk-UA"/>
        </w:rPr>
        <w:t>6)Відокремлений структурний підрозділ Санаторій-профілакторій Національного університету «Запорізька політехніка» (вул. Поштова, буд. 161-А , м. Запоріжжя, 69002).</w:t>
      </w:r>
    </w:p>
    <w:p w:rsidR="008F16D7" w:rsidRPr="00E2583C" w:rsidRDefault="008F16D7" w:rsidP="008F16D7">
      <w:pPr>
        <w:tabs>
          <w:tab w:val="left" w:pos="720"/>
        </w:tabs>
        <w:ind w:firstLine="851"/>
        <w:jc w:val="both"/>
        <w:rPr>
          <w:sz w:val="28"/>
          <w:szCs w:val="28"/>
          <w:lang w:val="uk-UA"/>
        </w:rPr>
      </w:pPr>
      <w:r w:rsidRPr="00E2583C">
        <w:rPr>
          <w:sz w:val="28"/>
          <w:szCs w:val="28"/>
          <w:lang w:val="uk-UA"/>
        </w:rPr>
        <w:t>Фахові коледжі Університету (далі - Фаховий коледж) мають право, відповідно до ліцензії (ліцензій) забезпечувати здобуття профільної середньої освіти професійного та академічного спрямування, професійної (професійно-технічної) та/або початкового рівня (короткого циклу) вищої освіти відповідно до законодавства.</w:t>
      </w:r>
    </w:p>
    <w:p w:rsidR="008F16D7" w:rsidRPr="00E2583C" w:rsidRDefault="008F16D7" w:rsidP="008F16D7">
      <w:pPr>
        <w:tabs>
          <w:tab w:val="left" w:pos="720"/>
        </w:tabs>
        <w:ind w:firstLine="851"/>
        <w:jc w:val="both"/>
        <w:rPr>
          <w:sz w:val="28"/>
          <w:szCs w:val="28"/>
          <w:lang w:val="uk-UA"/>
        </w:rPr>
      </w:pPr>
      <w:r w:rsidRPr="00E2583C">
        <w:rPr>
          <w:sz w:val="28"/>
          <w:szCs w:val="28"/>
          <w:lang w:val="uk-UA"/>
        </w:rPr>
        <w:lastRenderedPageBreak/>
        <w:t>Фаховий коледж, відповідно до статті 27 Закону України «Про фахову передвищу освіту», має повноваження, права, обов’язки, цілі, завдання, принципи діяльності, передбачені Законом України «Про фахову передвищу освіту» та іншими актами законодавства, для закладу фахової передвищої освіти, якщо його право на провадження освітньої діяльності у сфері фахової передвищої освіти зазначено в ліцензії Університету та якщо основним видом діяльності Фахового коледжу є освітня діяльність у сфері фахової передвищої освіти.</w:t>
      </w:r>
    </w:p>
    <w:p w:rsidR="008F16D7" w:rsidRPr="00E2583C" w:rsidRDefault="008F16D7" w:rsidP="008F16D7">
      <w:pPr>
        <w:tabs>
          <w:tab w:val="left" w:pos="709"/>
        </w:tabs>
        <w:ind w:firstLine="851"/>
        <w:jc w:val="both"/>
        <w:rPr>
          <w:sz w:val="28"/>
          <w:szCs w:val="28"/>
          <w:lang w:val="uk-UA"/>
        </w:rPr>
      </w:pPr>
      <w:r w:rsidRPr="00E2583C">
        <w:rPr>
          <w:sz w:val="28"/>
          <w:szCs w:val="28"/>
          <w:lang w:val="uk-UA"/>
        </w:rPr>
        <w:t>Фаховому коледжу надаються окремі права юридичної особи, зокрема право вести окремий баланс і кошторис, рахунки і код мережі в територіальному органі Державної казначейської служби України, поточні рахунки в банку, печатку  і штамп із власним найменуванням, запроваджувати власну символіку і атрибутику.</w:t>
      </w:r>
    </w:p>
    <w:p w:rsidR="008F16D7" w:rsidRPr="00E2583C" w:rsidRDefault="008F16D7" w:rsidP="008F16D7">
      <w:pPr>
        <w:tabs>
          <w:tab w:val="left" w:pos="709"/>
        </w:tabs>
        <w:ind w:firstLine="851"/>
        <w:jc w:val="both"/>
        <w:rPr>
          <w:sz w:val="28"/>
          <w:szCs w:val="28"/>
          <w:lang w:val="uk-UA"/>
        </w:rPr>
      </w:pPr>
      <w:r w:rsidRPr="00E2583C">
        <w:rPr>
          <w:sz w:val="28"/>
          <w:szCs w:val="28"/>
          <w:lang w:val="uk-UA"/>
        </w:rPr>
        <w:t>Фаховий коледж здійснює свою діяльність на підставі положення, затвердженого вченою радою Університету. Директор Фахового коледжу підпорядковується ректору Університету і діє на підставі відповідного доручення.</w:t>
      </w:r>
    </w:p>
    <w:p w:rsidR="008F16D7" w:rsidRPr="00E2583C" w:rsidRDefault="008F16D7" w:rsidP="008F16D7">
      <w:pPr>
        <w:tabs>
          <w:tab w:val="left" w:pos="709"/>
        </w:tabs>
        <w:ind w:firstLine="851"/>
        <w:jc w:val="both"/>
        <w:rPr>
          <w:sz w:val="28"/>
          <w:szCs w:val="28"/>
          <w:lang w:val="uk-UA"/>
        </w:rPr>
      </w:pPr>
      <w:r w:rsidRPr="00E2583C">
        <w:rPr>
          <w:sz w:val="28"/>
          <w:szCs w:val="28"/>
          <w:lang w:val="uk-UA"/>
        </w:rPr>
        <w:t>Відомості про Фаховий коледж вносяться до Єдиної державної електронної бази з питань освіти. Фаховий коледж здійснює освітню діяльність за власними освітніми (освітньо-професійними) програмами та видає документи про освіту з власним найменуванням.</w:t>
      </w:r>
    </w:p>
    <w:p w:rsidR="008F16D7" w:rsidRPr="00E2583C" w:rsidRDefault="008F16D7" w:rsidP="008F16D7">
      <w:pPr>
        <w:tabs>
          <w:tab w:val="left" w:pos="709"/>
        </w:tabs>
        <w:ind w:firstLine="709"/>
        <w:jc w:val="both"/>
        <w:rPr>
          <w:sz w:val="28"/>
          <w:szCs w:val="28"/>
          <w:lang w:val="uk-UA"/>
        </w:rPr>
      </w:pPr>
      <w:r w:rsidRPr="00E2583C">
        <w:rPr>
          <w:sz w:val="28"/>
          <w:lang w:val="uk-UA"/>
        </w:rPr>
        <w:t xml:space="preserve">5.9. Університет також має у своєму складі кафедру військової підготовки. </w:t>
      </w:r>
      <w:r w:rsidRPr="00E2583C">
        <w:rPr>
          <w:sz w:val="28"/>
          <w:szCs w:val="28"/>
          <w:lang w:val="uk-UA"/>
        </w:rPr>
        <w:t>Діяльність кафедри військової підготовки визначається положенням, яке затверджується наказом Міністерства оборони України та Міністерством освіти і науки України. Рішення про припинення діяльності кафедри військової підготовки приймається згідно чинного законодавства.</w:t>
      </w:r>
    </w:p>
    <w:p w:rsidR="008F16D7" w:rsidRPr="00E2583C" w:rsidRDefault="008F16D7" w:rsidP="008F16D7">
      <w:pPr>
        <w:tabs>
          <w:tab w:val="left" w:pos="709"/>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5.10. Структурними підрозділами Університету можуть бути:</w:t>
      </w:r>
    </w:p>
    <w:p w:rsidR="00634C19" w:rsidRPr="00E2583C" w:rsidRDefault="0099410C" w:rsidP="008F16D7">
      <w:pPr>
        <w:tabs>
          <w:tab w:val="left" w:pos="709"/>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н</w:t>
      </w:r>
      <w:r w:rsidR="00634C19" w:rsidRPr="00E2583C">
        <w:rPr>
          <w:sz w:val="28"/>
          <w:szCs w:val="28"/>
          <w:bdr w:val="none" w:sz="0" w:space="0" w:color="auto" w:frame="1"/>
          <w:lang w:val="uk-UA"/>
        </w:rPr>
        <w:t>авчально-науковий інститут (далі – ННІ) – структурний підрозділ Університету, що об’єднує відповідні кафедри, лабораторії, науково-дослідні центри та експериментальні лабораторії, які провадять освітню діяльність і проводять наукові дослідження;</w:t>
      </w:r>
    </w:p>
    <w:p w:rsidR="008F16D7" w:rsidRPr="00E2583C" w:rsidRDefault="0020260C" w:rsidP="008F16D7">
      <w:pPr>
        <w:tabs>
          <w:tab w:val="left" w:pos="709"/>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наукові, навчально-наукові, науково-дослідні, науково-виробничі та проектні інститути, навчально-науково-виробничі</w:t>
      </w:r>
      <w:r w:rsidR="008F16D7" w:rsidRPr="00E2583C">
        <w:rPr>
          <w:sz w:val="28"/>
          <w:szCs w:val="28"/>
          <w:bdr w:val="none" w:sz="0" w:space="0" w:color="auto" w:frame="1"/>
          <w:lang w:val="uk-UA"/>
        </w:rPr>
        <w:t xml:space="preserve"> центри (сектори,частини, комплекси, тощо), дослідні станції, конструкторські бюро, відділи аспірантури і докторантури, навчально-виробничі комбінати, експериментальні підприємства, університетські клініки та лікарні, юридичні клініки, полігони, наукові парки, технопарки, музеї, інші підрозділи, що забезпечують підготовку фахівців певних спеціальностей та/або проводять наукові дослідження;</w:t>
      </w:r>
    </w:p>
    <w:p w:rsidR="008F16D7" w:rsidRPr="00E2583C" w:rsidRDefault="008F16D7" w:rsidP="008F16D7">
      <w:pPr>
        <w:tabs>
          <w:tab w:val="left" w:pos="709"/>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 xml:space="preserve">підготовчі відділення (підрозділи), підрозділи перепідготовки та підвищення кваліфікації кадрів, лабораторії, навчально-методичні кабінети,  центри (навчально-консультаційні, дослідницькі, інноваційні, інформаційні),  навчально-виробничі та творчі майстерні, навчально-дослідницькі </w:t>
      </w:r>
      <w:r w:rsidRPr="00E2583C">
        <w:rPr>
          <w:sz w:val="28"/>
          <w:szCs w:val="28"/>
          <w:bdr w:val="none" w:sz="0" w:space="0" w:color="auto" w:frame="1"/>
          <w:lang w:val="uk-UA"/>
        </w:rPr>
        <w:lastRenderedPageBreak/>
        <w:t>господарства, виробничі структури, видавництва, спортивні комплекси, заклади культурно-побутового призначення, центри студентського спорту;</w:t>
      </w:r>
    </w:p>
    <w:p w:rsidR="008F16D7" w:rsidRPr="00E2583C" w:rsidRDefault="008F16D7" w:rsidP="008F16D7">
      <w:pPr>
        <w:tabs>
          <w:tab w:val="left" w:pos="709"/>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спеціальний навчально-реабілітаційний підрозділ, який утворюється з метою організації інклюзивного освітнього процесу та спеціального навчально-реабілітаційного супроводу здобувачів вищої освіти з особливими освітніми потребами, забезпечення їм доступу до якісної вищої освіти з урахуванням обмежень життєдіяльності;</w:t>
      </w:r>
    </w:p>
    <w:p w:rsidR="008F16D7" w:rsidRPr="00E2583C" w:rsidRDefault="008F16D7" w:rsidP="008F16D7">
      <w:pPr>
        <w:tabs>
          <w:tab w:val="left" w:pos="709"/>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 xml:space="preserve">  інші підрозділи, діяльність яких не заборонена законодавством України.</w:t>
      </w:r>
    </w:p>
    <w:p w:rsidR="008F16D7" w:rsidRPr="00E2583C" w:rsidRDefault="008F16D7" w:rsidP="008F16D7">
      <w:pPr>
        <w:tabs>
          <w:tab w:val="left" w:pos="709"/>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r>
    </w:p>
    <w:p w:rsidR="00E2583C" w:rsidRPr="00E2583C" w:rsidRDefault="00E2583C" w:rsidP="008F16D7">
      <w:pPr>
        <w:tabs>
          <w:tab w:val="left" w:pos="709"/>
          <w:tab w:val="left" w:pos="851"/>
        </w:tabs>
        <w:ind w:firstLine="450"/>
        <w:jc w:val="both"/>
        <w:textAlignment w:val="baseline"/>
        <w:rPr>
          <w:sz w:val="28"/>
          <w:szCs w:val="28"/>
          <w:bdr w:val="none" w:sz="0" w:space="0" w:color="auto" w:frame="1"/>
          <w:lang w:val="uk-UA"/>
        </w:rPr>
      </w:pPr>
    </w:p>
    <w:p w:rsidR="008F16D7" w:rsidRPr="00E2583C" w:rsidRDefault="008F16D7" w:rsidP="008F16D7">
      <w:p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ab/>
      </w:r>
      <w:r w:rsidRPr="00E2583C">
        <w:rPr>
          <w:sz w:val="28"/>
          <w:szCs w:val="28"/>
          <w:bdr w:val="none" w:sz="0" w:space="0" w:color="auto" w:frame="1"/>
          <w:lang w:val="uk-UA"/>
        </w:rPr>
        <w:tab/>
      </w:r>
      <w:r w:rsidRPr="00E2583C">
        <w:rPr>
          <w:b/>
          <w:caps/>
          <w:sz w:val="28"/>
          <w:szCs w:val="28"/>
          <w:bdr w:val="none" w:sz="0" w:space="0" w:color="auto" w:frame="1"/>
          <w:lang w:val="uk-UA"/>
        </w:rPr>
        <w:t xml:space="preserve">6. ОРГАНИ УПРАВЛІННЯ УНІВЕРСИТЕТОМ </w:t>
      </w:r>
    </w:p>
    <w:p w:rsidR="008F16D7" w:rsidRPr="00E2583C" w:rsidRDefault="008F16D7" w:rsidP="008F16D7">
      <w:pPr>
        <w:tabs>
          <w:tab w:val="left" w:pos="720"/>
        </w:tabs>
        <w:jc w:val="center"/>
        <w:textAlignment w:val="baseline"/>
        <w:rPr>
          <w:caps/>
          <w:sz w:val="28"/>
          <w:szCs w:val="28"/>
          <w:bdr w:val="none" w:sz="0" w:space="0" w:color="auto" w:frame="1"/>
          <w:lang w:val="uk-UA"/>
        </w:rPr>
      </w:pPr>
    </w:p>
    <w:p w:rsidR="008F16D7" w:rsidRPr="00E2583C" w:rsidRDefault="008F16D7" w:rsidP="008F16D7">
      <w:pPr>
        <w:tabs>
          <w:tab w:val="left" w:pos="709"/>
        </w:tabs>
        <w:jc w:val="both"/>
        <w:textAlignment w:val="baseline"/>
        <w:rPr>
          <w:sz w:val="28"/>
          <w:szCs w:val="28"/>
          <w:bdr w:val="none" w:sz="0" w:space="0" w:color="auto" w:frame="1"/>
          <w:lang w:val="uk-UA"/>
        </w:rPr>
      </w:pPr>
      <w:r w:rsidRPr="00E2583C">
        <w:rPr>
          <w:sz w:val="28"/>
          <w:szCs w:val="28"/>
          <w:bdr w:val="none" w:sz="0" w:space="0" w:color="auto" w:frame="1"/>
          <w:lang w:val="uk-UA"/>
        </w:rPr>
        <w:tab/>
        <w:t xml:space="preserve">6.1. </w:t>
      </w:r>
      <w:bookmarkStart w:id="3" w:name="n553"/>
      <w:bookmarkEnd w:id="3"/>
      <w:r w:rsidRPr="00E2583C">
        <w:rPr>
          <w:sz w:val="28"/>
          <w:szCs w:val="28"/>
          <w:bdr w:val="none" w:sz="0" w:space="0" w:color="auto" w:frame="1"/>
          <w:lang w:val="uk-UA"/>
        </w:rPr>
        <w:t>Безпосереднє управління діяльністю Університету здійснює ректор. Його права, обов’язки та відповідальність визначаються законодавством України і Статутом Університету.</w:t>
      </w:r>
    </w:p>
    <w:p w:rsidR="008F16D7" w:rsidRPr="00E2583C" w:rsidRDefault="008F16D7" w:rsidP="008F16D7">
      <w:pPr>
        <w:jc w:val="both"/>
        <w:rPr>
          <w:sz w:val="28"/>
          <w:szCs w:val="28"/>
          <w:lang w:val="uk-UA"/>
        </w:rPr>
      </w:pPr>
      <w:r w:rsidRPr="00E2583C">
        <w:rPr>
          <w:sz w:val="28"/>
          <w:szCs w:val="28"/>
          <w:bdr w:val="none" w:sz="0" w:space="0" w:color="auto" w:frame="1"/>
          <w:lang w:val="uk-UA"/>
        </w:rPr>
        <w:tab/>
        <w:t>Ректор є представником Університету у відносинах з державними органами, органами місцевого самоврядування, юридичними і фізичними особами і діє без довіреності в межах повноважень, передбачених Законом України «Про вищу освіту» і Статутом Університету.</w:t>
      </w:r>
    </w:p>
    <w:p w:rsidR="008F16D7" w:rsidRPr="00E2583C" w:rsidRDefault="008F16D7" w:rsidP="008F16D7">
      <w:pPr>
        <w:jc w:val="both"/>
        <w:rPr>
          <w:sz w:val="28"/>
          <w:szCs w:val="28"/>
          <w:lang w:val="uk-UA"/>
        </w:rPr>
      </w:pPr>
      <w:r w:rsidRPr="00E2583C">
        <w:rPr>
          <w:sz w:val="28"/>
          <w:szCs w:val="28"/>
          <w:lang w:val="uk-UA"/>
        </w:rPr>
        <w:tab/>
        <w:t xml:space="preserve">6.2. Ректор може делегувати частину своїх повноважень першому проректору, проректорам, керівникам структурних підрозділів, які підписують розпорядження, договори, вчиняють правочини без довіреності відповідно до напрямів роботи. </w:t>
      </w:r>
    </w:p>
    <w:p w:rsidR="008F16D7" w:rsidRPr="00E2583C" w:rsidRDefault="008F16D7" w:rsidP="008F16D7">
      <w:pPr>
        <w:jc w:val="both"/>
        <w:rPr>
          <w:sz w:val="28"/>
          <w:szCs w:val="28"/>
          <w:lang w:val="uk-UA"/>
        </w:rPr>
      </w:pPr>
      <w:r w:rsidRPr="00E2583C">
        <w:rPr>
          <w:sz w:val="28"/>
          <w:szCs w:val="28"/>
          <w:lang w:val="uk-UA"/>
        </w:rPr>
        <w:tab/>
        <w:t>Для здійснення представництва Університету в судах, державних органах, органах місцевого самоврядування особа, уповноважена діяти від імені Університету, або представник діють на підставі довіреності та уповно</w:t>
      </w:r>
      <w:r w:rsidR="00994FE9" w:rsidRPr="00E2583C">
        <w:rPr>
          <w:sz w:val="28"/>
          <w:szCs w:val="28"/>
          <w:lang w:val="uk-UA"/>
        </w:rPr>
        <w:t>важені вчиняти від імені Універ</w:t>
      </w:r>
      <w:r w:rsidRPr="00E2583C">
        <w:rPr>
          <w:sz w:val="28"/>
          <w:szCs w:val="28"/>
          <w:lang w:val="uk-UA"/>
        </w:rPr>
        <w:t>ситету будь-які дії та користуватись правами, наданими законодавством України стороні та третій особі по справі, іншому учаснику (з використанням прав, передбачених адміністративним, цивільним чи господарським (включаючи процесуальне) законодавством.</w:t>
      </w:r>
    </w:p>
    <w:p w:rsidR="008F16D7" w:rsidRPr="00E2583C" w:rsidRDefault="008F16D7" w:rsidP="008F16D7">
      <w:pPr>
        <w:tabs>
          <w:tab w:val="left" w:pos="709"/>
        </w:tabs>
        <w:jc w:val="both"/>
        <w:textAlignment w:val="baseline"/>
        <w:rPr>
          <w:sz w:val="28"/>
          <w:szCs w:val="28"/>
          <w:bdr w:val="none" w:sz="0" w:space="0" w:color="auto" w:frame="1"/>
          <w:lang w:val="uk-UA"/>
        </w:rPr>
      </w:pPr>
      <w:r w:rsidRPr="00E2583C">
        <w:rPr>
          <w:sz w:val="28"/>
          <w:szCs w:val="28"/>
          <w:bdr w:val="none" w:sz="0" w:space="0" w:color="auto" w:frame="1"/>
          <w:lang w:val="uk-UA"/>
        </w:rPr>
        <w:tab/>
        <w:t xml:space="preserve">6.3. </w:t>
      </w:r>
      <w:bookmarkStart w:id="4" w:name="n554"/>
      <w:bookmarkEnd w:id="4"/>
      <w:r w:rsidRPr="00E2583C">
        <w:rPr>
          <w:sz w:val="28"/>
          <w:szCs w:val="28"/>
          <w:bdr w:val="none" w:sz="0" w:space="0" w:color="auto" w:frame="1"/>
          <w:lang w:val="uk-UA"/>
        </w:rPr>
        <w:t>Вибори ректора проводяться з дотриманням принципів відкритості, гласності, таємного та вільного волевиявлення, добровільної участі у виборах, демократичності, забезпечення рівності прав учасників виборів.</w:t>
      </w:r>
    </w:p>
    <w:p w:rsidR="008F16D7" w:rsidRPr="00E2583C" w:rsidRDefault="008F16D7" w:rsidP="008F16D7">
      <w:pPr>
        <w:tabs>
          <w:tab w:val="left" w:pos="709"/>
        </w:tabs>
        <w:jc w:val="both"/>
        <w:textAlignment w:val="baseline"/>
        <w:rPr>
          <w:sz w:val="28"/>
          <w:szCs w:val="28"/>
          <w:bdr w:val="none" w:sz="0" w:space="0" w:color="auto" w:frame="1"/>
          <w:lang w:val="uk-UA"/>
        </w:rPr>
      </w:pPr>
      <w:r w:rsidRPr="00E2583C">
        <w:rPr>
          <w:sz w:val="28"/>
          <w:szCs w:val="28"/>
          <w:bdr w:val="none" w:sz="0" w:space="0" w:color="auto" w:frame="1"/>
          <w:lang w:val="uk-UA"/>
        </w:rPr>
        <w:tab/>
        <w:t>6.4. На час тимчасової відсутності ректора Університету виконання його обов’язків покладається на одного з проректорів відповідно до наказу про розподіл функціональних обов’язків між проректорами або за окремим наказом ректора.</w:t>
      </w:r>
    </w:p>
    <w:p w:rsidR="008F16D7" w:rsidRPr="00E2583C" w:rsidRDefault="008F16D7" w:rsidP="008F16D7">
      <w:pPr>
        <w:tabs>
          <w:tab w:val="left" w:pos="851"/>
        </w:tabs>
        <w:ind w:firstLine="709"/>
        <w:jc w:val="both"/>
        <w:textAlignment w:val="baseline"/>
        <w:rPr>
          <w:sz w:val="28"/>
          <w:szCs w:val="28"/>
          <w:bdr w:val="none" w:sz="0" w:space="0" w:color="auto" w:frame="1"/>
          <w:lang w:val="uk-UA"/>
        </w:rPr>
      </w:pPr>
      <w:bookmarkStart w:id="5" w:name="n555"/>
      <w:bookmarkEnd w:id="5"/>
      <w:r w:rsidRPr="00E2583C">
        <w:rPr>
          <w:sz w:val="28"/>
          <w:szCs w:val="28"/>
          <w:bdr w:val="none" w:sz="0" w:space="0" w:color="auto" w:frame="1"/>
          <w:lang w:val="uk-UA"/>
        </w:rPr>
        <w:t>6.5. Ректор НУ «Запорізька політехніка» в межах наданих йому повноважень:</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bookmarkStart w:id="6" w:name="n556"/>
      <w:bookmarkEnd w:id="6"/>
      <w:r w:rsidRPr="00E2583C">
        <w:rPr>
          <w:sz w:val="28"/>
          <w:szCs w:val="28"/>
          <w:bdr w:val="none" w:sz="0" w:space="0" w:color="auto" w:frame="1"/>
          <w:lang w:val="uk-UA"/>
        </w:rPr>
        <w:t>організовує діяльність НУ «Запорізька політехніка», забезпечує дотримання і виконання в Університеті вимог законодавства та цього Статуту, відповідає за результати діяльності Університету перед Засновником або уповноваженим ним органом;</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bookmarkStart w:id="7" w:name="n557"/>
      <w:bookmarkEnd w:id="7"/>
      <w:r w:rsidRPr="00E2583C">
        <w:rPr>
          <w:sz w:val="28"/>
          <w:szCs w:val="28"/>
          <w:bdr w:val="none" w:sz="0" w:space="0" w:color="auto" w:frame="1"/>
          <w:lang w:val="uk-UA"/>
        </w:rPr>
        <w:lastRenderedPageBreak/>
        <w:t>вирішує питання фінансово-господарської діяльності НУ «Запорізька політехніка», затверджує його структуру і штатний розпис;</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bookmarkStart w:id="8" w:name="n558"/>
      <w:bookmarkEnd w:id="8"/>
      <w:r w:rsidRPr="00E2583C">
        <w:rPr>
          <w:sz w:val="28"/>
          <w:szCs w:val="28"/>
          <w:bdr w:val="none" w:sz="0" w:space="0" w:color="auto" w:frame="1"/>
          <w:lang w:val="uk-UA"/>
        </w:rPr>
        <w:t>видає накази і розпорядження, дає обов’язкові для виконання всіма учасниками освітнього процесу і структурними підрозділами НУ «Запорізька політехніка» доручення;</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bookmarkStart w:id="9" w:name="n559"/>
      <w:bookmarkStart w:id="10" w:name="n560"/>
      <w:bookmarkEnd w:id="9"/>
      <w:bookmarkEnd w:id="10"/>
      <w:r w:rsidRPr="00E2583C">
        <w:rPr>
          <w:sz w:val="28"/>
          <w:szCs w:val="28"/>
          <w:bdr w:val="none" w:sz="0" w:space="0" w:color="auto" w:frame="1"/>
          <w:lang w:val="uk-UA"/>
        </w:rPr>
        <w:t>є розпорядником майна і коштів НУ «Запорізька політехніка» в межах повноважень;</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bookmarkStart w:id="11" w:name="n561"/>
      <w:bookmarkEnd w:id="11"/>
      <w:r w:rsidRPr="00E2583C">
        <w:rPr>
          <w:sz w:val="28"/>
          <w:szCs w:val="28"/>
          <w:bdr w:val="none" w:sz="0" w:space="0" w:color="auto" w:frame="1"/>
          <w:lang w:val="uk-UA"/>
        </w:rPr>
        <w:t>забезпечує виконання фінансового плану (кошторису),</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укладає договори від імені Університету;</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bookmarkStart w:id="12" w:name="n562"/>
      <w:bookmarkEnd w:id="12"/>
      <w:r w:rsidRPr="00E2583C">
        <w:rPr>
          <w:sz w:val="28"/>
          <w:szCs w:val="28"/>
          <w:bdr w:val="none" w:sz="0" w:space="0" w:color="auto" w:frame="1"/>
          <w:lang w:val="uk-UA"/>
        </w:rPr>
        <w:t>призначає на посаду та звільняє з посади працівників Університету, визначає їх функціональні обов’язки;</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bookmarkStart w:id="13" w:name="n563"/>
      <w:bookmarkEnd w:id="13"/>
      <w:r w:rsidRPr="00E2583C">
        <w:rPr>
          <w:sz w:val="28"/>
          <w:szCs w:val="28"/>
          <w:bdr w:val="none" w:sz="0" w:space="0" w:color="auto" w:frame="1"/>
          <w:lang w:val="uk-UA"/>
        </w:rPr>
        <w:t>забезпечує охорону праці, дотримання законності та порядку в НУ «Запорізька політехніка»;</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забезпечує захист в НУ «Запорізька політехніка» інформації з обмеженим доступом;</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bookmarkStart w:id="14" w:name="n564"/>
      <w:bookmarkStart w:id="15" w:name="n565"/>
      <w:bookmarkEnd w:id="14"/>
      <w:bookmarkEnd w:id="15"/>
      <w:r w:rsidRPr="00E2583C">
        <w:rPr>
          <w:sz w:val="28"/>
          <w:szCs w:val="28"/>
          <w:bdr w:val="none" w:sz="0" w:space="0" w:color="auto" w:frame="1"/>
          <w:lang w:val="uk-UA"/>
        </w:rPr>
        <w:t>формує контингент осіб, які навчаються в НУ «Запорізька політехніка», здійснює їхнє зарахування, переведення, надання академічної відпустки;</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bookmarkStart w:id="16" w:name="n566"/>
      <w:bookmarkEnd w:id="16"/>
      <w:r w:rsidRPr="00E2583C">
        <w:rPr>
          <w:sz w:val="28"/>
          <w:szCs w:val="28"/>
          <w:bdr w:val="none" w:sz="0" w:space="0" w:color="auto" w:frame="1"/>
          <w:lang w:val="uk-UA"/>
        </w:rPr>
        <w:t>відраховує з НУ «Запорізька політехніка» та поновлює на навчання в ньому здобувачів вищої освіти за погодженням з органами студентського самоврядування та первинними профспілковими організаціями осіб, які навчаються (якщо така особа є членом профспілки), з підстав, установлених</w:t>
      </w:r>
      <w:r w:rsidRPr="00E2583C">
        <w:rPr>
          <w:sz w:val="28"/>
          <w:szCs w:val="28"/>
          <w:lang w:val="uk-UA"/>
        </w:rPr>
        <w:t xml:space="preserve"> Законом України «Про вищу освіту»</w:t>
      </w:r>
      <w:r w:rsidRPr="00E2583C">
        <w:rPr>
          <w:sz w:val="28"/>
          <w:szCs w:val="28"/>
          <w:bdr w:val="none" w:sz="0" w:space="0" w:color="auto" w:frame="1"/>
          <w:lang w:val="uk-UA"/>
        </w:rPr>
        <w:t>;</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bookmarkStart w:id="17" w:name="n567"/>
      <w:bookmarkEnd w:id="17"/>
      <w:r w:rsidRPr="00E2583C">
        <w:rPr>
          <w:sz w:val="28"/>
          <w:szCs w:val="28"/>
          <w:bdr w:val="none" w:sz="0" w:space="0" w:color="auto" w:frame="1"/>
          <w:lang w:val="uk-UA"/>
        </w:rPr>
        <w:t>забезпечує провадження освітнього процесу згідно зі стандартами вищої освіти, організацію та здійснення контролю за виконанням освітніх програм, навчальних планів і програм навчальних дисциплін, планів науково-дослідних робіт;</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забезпечує виконання державного замовлення та договірних зобов’язань з підготовки фахівців;</w:t>
      </w:r>
    </w:p>
    <w:p w:rsidR="008F16D7" w:rsidRPr="00E2583C" w:rsidRDefault="008F16D7" w:rsidP="008F16D7">
      <w:pPr>
        <w:pStyle w:val="1"/>
        <w:numPr>
          <w:ilvl w:val="0"/>
          <w:numId w:val="16"/>
        </w:numPr>
        <w:tabs>
          <w:tab w:val="left" w:pos="0"/>
        </w:tabs>
        <w:jc w:val="both"/>
        <w:textAlignment w:val="baseline"/>
        <w:rPr>
          <w:sz w:val="28"/>
          <w:szCs w:val="28"/>
          <w:bdr w:val="none" w:sz="0" w:space="0" w:color="auto" w:frame="1"/>
          <w:lang w:val="uk-UA"/>
        </w:rPr>
      </w:pPr>
      <w:r w:rsidRPr="00E2583C">
        <w:rPr>
          <w:sz w:val="28"/>
          <w:szCs w:val="28"/>
          <w:bdr w:val="none" w:sz="0" w:space="0" w:color="auto" w:frame="1"/>
          <w:lang w:val="uk-UA"/>
        </w:rPr>
        <w:t>забезпечує якість наукової продукції та впровадження наукових розробок;</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bookmarkStart w:id="18" w:name="n568"/>
      <w:bookmarkEnd w:id="18"/>
      <w:r w:rsidRPr="00E2583C">
        <w:rPr>
          <w:sz w:val="28"/>
          <w:szCs w:val="28"/>
          <w:bdr w:val="none" w:sz="0" w:space="0" w:color="auto" w:frame="1"/>
          <w:lang w:val="uk-UA"/>
        </w:rPr>
        <w:t>контролює дотримання всіма підрозділами штатно-фінансової дисципліни;</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забезпечує своєчасне подання МОН України та іншим органам установленої фінансової, податкової та статистичної звітності;</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bookmarkStart w:id="19" w:name="n569"/>
      <w:bookmarkEnd w:id="19"/>
      <w:r w:rsidRPr="00E2583C">
        <w:rPr>
          <w:sz w:val="28"/>
          <w:szCs w:val="28"/>
          <w:bdr w:val="none" w:sz="0" w:space="0" w:color="auto" w:frame="1"/>
          <w:lang w:val="uk-UA"/>
        </w:rPr>
        <w:t>здійснює контроль за якістю роботи педагогічних, науково-педагогічних, наукових та інших працівників;</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організовує підвищення кваліфікації працівників Університету;</w:t>
      </w:r>
    </w:p>
    <w:p w:rsidR="008F16D7" w:rsidRPr="00E2583C" w:rsidRDefault="008F16D7" w:rsidP="008F16D7">
      <w:pPr>
        <w:pStyle w:val="1"/>
        <w:numPr>
          <w:ilvl w:val="0"/>
          <w:numId w:val="16"/>
        </w:numPr>
        <w:tabs>
          <w:tab w:val="left" w:pos="540"/>
          <w:tab w:val="left" w:pos="720"/>
        </w:tabs>
        <w:jc w:val="both"/>
        <w:textAlignment w:val="baseline"/>
        <w:rPr>
          <w:sz w:val="28"/>
          <w:szCs w:val="28"/>
          <w:bdr w:val="none" w:sz="0" w:space="0" w:color="auto" w:frame="1"/>
          <w:lang w:val="uk-UA"/>
        </w:rPr>
      </w:pPr>
      <w:bookmarkStart w:id="20" w:name="n570"/>
      <w:bookmarkEnd w:id="20"/>
      <w:r w:rsidRPr="00E2583C">
        <w:rPr>
          <w:sz w:val="28"/>
          <w:szCs w:val="28"/>
          <w:bdr w:val="none" w:sz="0" w:space="0" w:color="auto" w:frame="1"/>
          <w:lang w:val="uk-UA"/>
        </w:rPr>
        <w:t>забезпечує створення умов для здійснення дієвого та відкритого громадського контролю за діяльністю НУ «Запорізька політехніка»;</w:t>
      </w:r>
    </w:p>
    <w:p w:rsidR="008F16D7" w:rsidRPr="00E2583C" w:rsidRDefault="008F16D7" w:rsidP="008F16D7">
      <w:pPr>
        <w:pStyle w:val="1"/>
        <w:numPr>
          <w:ilvl w:val="0"/>
          <w:numId w:val="16"/>
        </w:numPr>
        <w:tabs>
          <w:tab w:val="left" w:pos="540"/>
          <w:tab w:val="left" w:pos="720"/>
        </w:tabs>
        <w:jc w:val="both"/>
        <w:textAlignment w:val="baseline"/>
        <w:rPr>
          <w:sz w:val="28"/>
          <w:szCs w:val="28"/>
          <w:bdr w:val="none" w:sz="0" w:space="0" w:color="auto" w:frame="1"/>
          <w:lang w:val="uk-UA"/>
        </w:rPr>
      </w:pPr>
      <w:bookmarkStart w:id="21" w:name="n571"/>
      <w:bookmarkEnd w:id="21"/>
      <w:r w:rsidRPr="00E2583C">
        <w:rPr>
          <w:sz w:val="28"/>
          <w:szCs w:val="28"/>
          <w:bdr w:val="none" w:sz="0" w:space="0" w:color="auto" w:frame="1"/>
          <w:lang w:val="uk-UA"/>
        </w:rPr>
        <w:t xml:space="preserve">сприяє та створює умови для діяльності органів студентського самоврядування, організацій профспілок працівників Університету і </w:t>
      </w:r>
      <w:r w:rsidRPr="00E2583C">
        <w:rPr>
          <w:sz w:val="28"/>
          <w:szCs w:val="28"/>
          <w:bdr w:val="none" w:sz="0" w:space="0" w:color="auto" w:frame="1"/>
          <w:lang w:val="uk-UA"/>
        </w:rPr>
        <w:lastRenderedPageBreak/>
        <w:t>осіб, які навчаються, громадських організацій, які діють в НУ «Запорізька політехніка»;</w:t>
      </w:r>
    </w:p>
    <w:p w:rsidR="008F16D7" w:rsidRPr="00E2583C" w:rsidRDefault="008F16D7" w:rsidP="008F16D7">
      <w:pPr>
        <w:pStyle w:val="1"/>
        <w:numPr>
          <w:ilvl w:val="0"/>
          <w:numId w:val="16"/>
        </w:numPr>
        <w:tabs>
          <w:tab w:val="left" w:pos="54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організовує виконання програм соціального розвитку колективу;</w:t>
      </w:r>
    </w:p>
    <w:p w:rsidR="008F16D7" w:rsidRPr="00E2583C" w:rsidRDefault="008F16D7" w:rsidP="008F16D7">
      <w:pPr>
        <w:pStyle w:val="1"/>
        <w:numPr>
          <w:ilvl w:val="0"/>
          <w:numId w:val="16"/>
        </w:numPr>
        <w:tabs>
          <w:tab w:val="left" w:pos="54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 xml:space="preserve">сприяє формуванню здорового способу життя у здобувачів вищої освіти, </w:t>
      </w:r>
      <w:bookmarkStart w:id="22" w:name="n572"/>
      <w:bookmarkEnd w:id="22"/>
      <w:r w:rsidRPr="00E2583C">
        <w:rPr>
          <w:sz w:val="28"/>
          <w:szCs w:val="28"/>
          <w:bdr w:val="none" w:sz="0" w:space="0" w:color="auto" w:frame="1"/>
          <w:lang w:val="uk-UA"/>
        </w:rPr>
        <w:t>зміцненню спортивно-оздоровчої бази Університету, створює належні умови для занять масовим спортом;</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bookmarkStart w:id="23" w:name="n573"/>
      <w:bookmarkEnd w:id="23"/>
      <w:r w:rsidRPr="00E2583C">
        <w:rPr>
          <w:sz w:val="28"/>
          <w:szCs w:val="28"/>
          <w:bdr w:val="none" w:sz="0" w:space="0" w:color="auto" w:frame="1"/>
          <w:lang w:val="uk-UA"/>
        </w:rPr>
        <w:t>спільно з виборними органами первинних профспілкових організацій працівників Університету і здобувачів освіти подає для схвалення конференції трудового колективу НУ «Запорізька політехніка» Правила внутрішнього розпорядку НУ «Запорізька політехніка» та Колективний договір, затверджує та підписує їх;</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bookmarkStart w:id="24" w:name="n574"/>
      <w:bookmarkEnd w:id="24"/>
      <w:r w:rsidRPr="00E2583C">
        <w:rPr>
          <w:sz w:val="28"/>
          <w:szCs w:val="28"/>
          <w:bdr w:val="none" w:sz="0" w:space="0" w:color="auto" w:frame="1"/>
          <w:lang w:val="uk-UA"/>
        </w:rPr>
        <w:t>відповідно до чинного законодавства України може створювати робочі та дорадчі органи для вирішення питань діяльності НУ «Запорізька політехніка</w:t>
      </w:r>
      <w:bookmarkStart w:id="25" w:name="n576"/>
      <w:bookmarkEnd w:id="25"/>
      <w:r w:rsidRPr="00E2583C">
        <w:rPr>
          <w:sz w:val="28"/>
          <w:szCs w:val="28"/>
          <w:bdr w:val="none" w:sz="0" w:space="0" w:color="auto" w:frame="1"/>
          <w:lang w:val="uk-UA"/>
        </w:rPr>
        <w:t>».</w:t>
      </w:r>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щороку звітує перед Міністерством освіти і науки України та конференцією трудового колективу НУ «Запорізька політехніка» й</w:t>
      </w:r>
      <w:bookmarkStart w:id="26" w:name="n577"/>
      <w:bookmarkEnd w:id="26"/>
      <w:r w:rsidRPr="00E2583C">
        <w:rPr>
          <w:sz w:val="28"/>
          <w:szCs w:val="28"/>
          <w:bdr w:val="none" w:sz="0" w:space="0" w:color="auto" w:frame="1"/>
          <w:lang w:val="uk-UA"/>
        </w:rPr>
        <w:t xml:space="preserve">    оприлюднює щорічний звіт про свою діяльність на офіційному веб-сайті Університету.</w:t>
      </w:r>
      <w:bookmarkStart w:id="27" w:name="n578"/>
      <w:bookmarkEnd w:id="27"/>
    </w:p>
    <w:p w:rsidR="008F16D7" w:rsidRPr="00E2583C" w:rsidRDefault="008F16D7" w:rsidP="008F16D7">
      <w:pPr>
        <w:pStyle w:val="1"/>
        <w:numPr>
          <w:ilvl w:val="0"/>
          <w:numId w:val="16"/>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здійснює інші повноваження, передбачені законами України та цим Статутом.</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6.6. Ректор НУ «Запорізька політехніка» відповідає за провадження освітньої, наукової, науково-технічної та інноваційної діяльності в Університеті, за результати фінансово-господарської діяльності, стан і збереження нерухомого та іншого майна цього закладу.</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 xml:space="preserve">6.7. Після виходу на пенсію з посади ректора Університету особа, яка працювала на цій посаді не менш як 10 років підряд, може бути призначена радником ректора Університету за рахунок власних надходжень Університету. Посадові обов’язки і умови праці особи, призначеної на посаду радника ректора Університету, відповідно до цього пункту, визначаються ректором Університету. </w:t>
      </w:r>
    </w:p>
    <w:p w:rsidR="008F16D7" w:rsidRPr="00E2583C" w:rsidRDefault="008F16D7" w:rsidP="008F16D7">
      <w:pPr>
        <w:pStyle w:val="2"/>
        <w:tabs>
          <w:tab w:val="left" w:pos="851"/>
          <w:tab w:val="left" w:pos="900"/>
        </w:tabs>
        <w:ind w:firstLine="709"/>
        <w:rPr>
          <w:szCs w:val="28"/>
          <w:lang w:val="uk-UA"/>
        </w:rPr>
      </w:pPr>
      <w:r w:rsidRPr="00E2583C">
        <w:rPr>
          <w:szCs w:val="28"/>
          <w:bdr w:val="none" w:sz="0" w:space="0" w:color="auto" w:frame="1"/>
          <w:lang w:val="uk-UA"/>
        </w:rPr>
        <w:t xml:space="preserve">6.8. </w:t>
      </w:r>
      <w:r w:rsidRPr="00E2583C">
        <w:rPr>
          <w:szCs w:val="28"/>
          <w:lang w:val="uk-UA"/>
        </w:rPr>
        <w:t>Кандидат на посаду ректора НУ «Запорізька політехніка» повинен вільно володіти державною мовою відповідно до рівня, визначеного Національною комісією зі стандартів державної мови, що засвідчується державним сертифікатом про рівень володіння державною мовою, що видається Національною комісією зі стандартів державної мови, мати вчене звання та науковий ступінь і стаж роботи на посадах науково-педагогічних працівників не менш як 10 років. Кандидат на посаду ректора НУ «Запорізька політехніка» має бути громадянином України.</w:t>
      </w:r>
    </w:p>
    <w:p w:rsidR="008F16D7" w:rsidRPr="00E2583C" w:rsidRDefault="008F16D7" w:rsidP="008F16D7">
      <w:pPr>
        <w:pStyle w:val="2"/>
        <w:tabs>
          <w:tab w:val="left" w:pos="720"/>
        </w:tabs>
        <w:ind w:firstLine="709"/>
        <w:rPr>
          <w:szCs w:val="28"/>
          <w:lang w:val="uk-UA"/>
        </w:rPr>
      </w:pPr>
      <w:r w:rsidRPr="00E2583C">
        <w:rPr>
          <w:szCs w:val="28"/>
          <w:lang w:val="uk-UA"/>
        </w:rPr>
        <w:t>Одна і та сама особа не може бути ректором НУ «Запорізька політехніка» більше ніж два строки.</w:t>
      </w:r>
    </w:p>
    <w:p w:rsidR="008F16D7" w:rsidRPr="00E2583C" w:rsidRDefault="008F16D7" w:rsidP="008F16D7">
      <w:pPr>
        <w:pStyle w:val="2"/>
        <w:tabs>
          <w:tab w:val="left" w:pos="720"/>
        </w:tabs>
        <w:ind w:firstLine="709"/>
        <w:rPr>
          <w:szCs w:val="28"/>
          <w:lang w:val="uk-UA"/>
        </w:rPr>
      </w:pPr>
      <w:r w:rsidRPr="00E2583C">
        <w:rPr>
          <w:szCs w:val="28"/>
          <w:lang w:val="uk-UA"/>
        </w:rPr>
        <w:t>6.9. Не може бути обрана, призначена (у тому числі виконувачем обов’язків) на посаду ректора НУ «Запорізька політехніка» особа, яка:</w:t>
      </w:r>
    </w:p>
    <w:p w:rsidR="008F16D7" w:rsidRPr="00E2583C" w:rsidRDefault="008F16D7" w:rsidP="008F16D7">
      <w:pPr>
        <w:pStyle w:val="2"/>
        <w:tabs>
          <w:tab w:val="left" w:pos="0"/>
        </w:tabs>
        <w:rPr>
          <w:szCs w:val="28"/>
          <w:lang w:val="uk-UA"/>
        </w:rPr>
      </w:pPr>
      <w:r w:rsidRPr="00E2583C">
        <w:rPr>
          <w:szCs w:val="28"/>
          <w:lang w:val="uk-UA"/>
        </w:rPr>
        <w:t>1) за рішенням суду визнана недієздатною або дієздатність якої обмежена;</w:t>
      </w:r>
      <w:r w:rsidRPr="00E2583C">
        <w:rPr>
          <w:szCs w:val="28"/>
          <w:bdr w:val="none" w:sz="0" w:space="0" w:color="auto" w:frame="1"/>
          <w:lang w:val="uk-UA"/>
        </w:rPr>
        <w:tab/>
      </w:r>
    </w:p>
    <w:p w:rsidR="008F16D7" w:rsidRPr="00E2583C" w:rsidRDefault="008F16D7" w:rsidP="008F16D7">
      <w:pPr>
        <w:pStyle w:val="rvps2"/>
        <w:shd w:val="clear" w:color="auto" w:fill="FFFFFF"/>
        <w:spacing w:before="0" w:beforeAutospacing="0" w:after="0" w:afterAutospacing="0"/>
        <w:jc w:val="both"/>
        <w:textAlignment w:val="baseline"/>
        <w:rPr>
          <w:sz w:val="28"/>
          <w:szCs w:val="28"/>
          <w:lang w:val="uk-UA"/>
        </w:rPr>
      </w:pPr>
      <w:r w:rsidRPr="00E2583C">
        <w:rPr>
          <w:sz w:val="28"/>
          <w:szCs w:val="28"/>
          <w:lang w:val="uk-UA"/>
        </w:rPr>
        <w:lastRenderedPageBreak/>
        <w:t>2) має судимість за вчинення кримінального правопорушення, якщо така судимість не погашена або не знята в установленому законом порядку;</w:t>
      </w:r>
    </w:p>
    <w:p w:rsidR="008F16D7" w:rsidRPr="00E2583C" w:rsidRDefault="008F16D7" w:rsidP="008F16D7">
      <w:pPr>
        <w:pStyle w:val="rvps2"/>
        <w:shd w:val="clear" w:color="auto" w:fill="FFFFFF"/>
        <w:spacing w:before="0" w:beforeAutospacing="0" w:after="0" w:afterAutospacing="0"/>
        <w:jc w:val="both"/>
        <w:textAlignment w:val="baseline"/>
        <w:rPr>
          <w:sz w:val="28"/>
          <w:szCs w:val="28"/>
          <w:lang w:val="uk-UA"/>
        </w:rPr>
      </w:pPr>
      <w:r w:rsidRPr="00E2583C">
        <w:rPr>
          <w:sz w:val="28"/>
          <w:szCs w:val="28"/>
          <w:lang w:val="uk-UA"/>
        </w:rPr>
        <w:t>3) відповідно до вироку суду позбавлена права обіймати відповідні посади;</w:t>
      </w:r>
    </w:p>
    <w:p w:rsidR="008F16D7" w:rsidRPr="00E2583C" w:rsidRDefault="008F16D7" w:rsidP="008F16D7">
      <w:pPr>
        <w:pStyle w:val="rvps2"/>
        <w:shd w:val="clear" w:color="auto" w:fill="FFFFFF"/>
        <w:spacing w:before="0" w:beforeAutospacing="0" w:after="0" w:afterAutospacing="0"/>
        <w:jc w:val="both"/>
        <w:textAlignment w:val="baseline"/>
        <w:rPr>
          <w:sz w:val="28"/>
          <w:szCs w:val="28"/>
          <w:lang w:val="uk-UA"/>
        </w:rPr>
      </w:pPr>
      <w:r w:rsidRPr="00E2583C">
        <w:rPr>
          <w:sz w:val="28"/>
          <w:szCs w:val="28"/>
          <w:lang w:val="uk-UA"/>
        </w:rPr>
        <w:t>4) за рішенням суду була визнана винною у вчиненні корупційного правопорушення – протягом року з дня набрання відповідним рішенням суду законної сили;</w:t>
      </w:r>
    </w:p>
    <w:p w:rsidR="008F16D7" w:rsidRPr="00E2583C" w:rsidRDefault="008F16D7" w:rsidP="008F16D7">
      <w:pPr>
        <w:pStyle w:val="rvps2"/>
        <w:shd w:val="clear" w:color="auto" w:fill="FFFFFF"/>
        <w:spacing w:before="0" w:beforeAutospacing="0" w:after="0" w:afterAutospacing="0"/>
        <w:jc w:val="both"/>
        <w:textAlignment w:val="baseline"/>
        <w:rPr>
          <w:sz w:val="28"/>
          <w:szCs w:val="28"/>
          <w:lang w:val="uk-UA"/>
        </w:rPr>
      </w:pPr>
      <w:r w:rsidRPr="00E2583C">
        <w:rPr>
          <w:sz w:val="28"/>
          <w:szCs w:val="28"/>
          <w:lang w:val="uk-UA"/>
        </w:rPr>
        <w:t>5) піддавалася адміністративному стягненню за корупційне правопорушення – протягом року з дня набрання відповідним рішенням суду законної сили;</w:t>
      </w:r>
    </w:p>
    <w:p w:rsidR="008F16D7" w:rsidRPr="00E2583C" w:rsidRDefault="008F16D7" w:rsidP="008F16D7">
      <w:pPr>
        <w:pStyle w:val="rvps2"/>
        <w:shd w:val="clear" w:color="auto" w:fill="FFFFFF"/>
        <w:spacing w:before="0" w:beforeAutospacing="0" w:after="0" w:afterAutospacing="0"/>
        <w:jc w:val="both"/>
        <w:textAlignment w:val="baseline"/>
        <w:rPr>
          <w:sz w:val="28"/>
          <w:szCs w:val="28"/>
          <w:lang w:val="uk-UA"/>
        </w:rPr>
      </w:pPr>
      <w:r w:rsidRPr="00E2583C">
        <w:rPr>
          <w:sz w:val="28"/>
          <w:szCs w:val="28"/>
          <w:lang w:val="uk-UA"/>
        </w:rPr>
        <w:t xml:space="preserve">6) підпадає під дію </w:t>
      </w:r>
      <w:hyperlink r:id="rId10" w:anchor="n13" w:tgtFrame="_blank" w:history="1">
        <w:r w:rsidRPr="00E2583C">
          <w:rPr>
            <w:rStyle w:val="a3"/>
            <w:color w:val="auto"/>
            <w:sz w:val="28"/>
            <w:szCs w:val="28"/>
            <w:u w:val="none"/>
            <w:bdr w:val="none" w:sz="0" w:space="0" w:color="auto" w:frame="1"/>
            <w:lang w:val="uk-UA"/>
          </w:rPr>
          <w:t>частини третьої</w:t>
        </w:r>
      </w:hyperlink>
      <w:r w:rsidRPr="00E2583C">
        <w:rPr>
          <w:sz w:val="28"/>
          <w:szCs w:val="28"/>
          <w:lang w:val="uk-UA"/>
        </w:rPr>
        <w:t xml:space="preserve"> статті 1 Закону України «Про очищення влади».</w:t>
      </w:r>
    </w:p>
    <w:p w:rsidR="008F16D7" w:rsidRPr="00E2583C" w:rsidRDefault="008F16D7" w:rsidP="008F16D7">
      <w:pPr>
        <w:jc w:val="both"/>
        <w:textAlignment w:val="baseline"/>
        <w:rPr>
          <w:sz w:val="28"/>
          <w:szCs w:val="28"/>
          <w:lang w:val="uk-UA"/>
        </w:rPr>
      </w:pPr>
      <w:r w:rsidRPr="00E2583C">
        <w:rPr>
          <w:sz w:val="28"/>
          <w:szCs w:val="28"/>
          <w:lang w:val="uk-UA"/>
        </w:rPr>
        <w:tab/>
        <w:t>6.10. Ректор НУ «Запорізька політехніка» обирається шляхом таємного голосування строком на п’ять років у порядку, передбаченому Законом України «Про вищу освіту» та цим Статутом.</w:t>
      </w:r>
    </w:p>
    <w:p w:rsidR="008F16D7" w:rsidRPr="00E2583C" w:rsidRDefault="008F16D7" w:rsidP="008F16D7">
      <w:pPr>
        <w:jc w:val="both"/>
        <w:textAlignment w:val="baseline"/>
        <w:rPr>
          <w:sz w:val="28"/>
          <w:szCs w:val="28"/>
          <w:bdr w:val="none" w:sz="0" w:space="0" w:color="auto" w:frame="1"/>
          <w:lang w:val="uk-UA"/>
        </w:rPr>
      </w:pPr>
      <w:r w:rsidRPr="00E2583C">
        <w:rPr>
          <w:sz w:val="28"/>
          <w:szCs w:val="28"/>
          <w:lang w:val="uk-UA"/>
        </w:rPr>
        <w:tab/>
        <w:t>6.11. Процедура обрання ректора НУ «Запорізька політехніка» складається з таких етапів:</w:t>
      </w:r>
    </w:p>
    <w:p w:rsidR="008F16D7" w:rsidRPr="00E2583C" w:rsidRDefault="008F16D7" w:rsidP="008F16D7">
      <w:pPr>
        <w:jc w:val="both"/>
        <w:textAlignment w:val="baseline"/>
        <w:rPr>
          <w:sz w:val="28"/>
          <w:szCs w:val="28"/>
          <w:bdr w:val="none" w:sz="0" w:space="0" w:color="auto" w:frame="1"/>
          <w:lang w:val="uk-UA"/>
        </w:rPr>
      </w:pPr>
      <w:r w:rsidRPr="00E2583C">
        <w:rPr>
          <w:sz w:val="28"/>
          <w:szCs w:val="28"/>
          <w:lang w:val="uk-UA"/>
        </w:rPr>
        <w:t>1) оголошення конкурсу та прийом документів від претендентів на посаду ректора НУ «Запорізька політехніка»;</w:t>
      </w:r>
    </w:p>
    <w:p w:rsidR="008F16D7" w:rsidRPr="00E2583C" w:rsidRDefault="008F16D7" w:rsidP="008F16D7">
      <w:pPr>
        <w:jc w:val="both"/>
        <w:textAlignment w:val="baseline"/>
        <w:rPr>
          <w:sz w:val="28"/>
          <w:szCs w:val="28"/>
          <w:bdr w:val="none" w:sz="0" w:space="0" w:color="auto" w:frame="1"/>
          <w:lang w:val="uk-UA"/>
        </w:rPr>
      </w:pPr>
      <w:r w:rsidRPr="00E2583C">
        <w:rPr>
          <w:spacing w:val="-1"/>
          <w:sz w:val="28"/>
          <w:szCs w:val="28"/>
          <w:lang w:val="uk-UA"/>
        </w:rPr>
        <w:t xml:space="preserve">2) підготовка виборів; </w:t>
      </w:r>
    </w:p>
    <w:p w:rsidR="008F16D7" w:rsidRPr="00E2583C" w:rsidRDefault="008F16D7" w:rsidP="008F16D7">
      <w:pPr>
        <w:jc w:val="both"/>
        <w:textAlignment w:val="baseline"/>
        <w:rPr>
          <w:sz w:val="28"/>
          <w:szCs w:val="28"/>
          <w:lang w:val="uk-UA"/>
        </w:rPr>
      </w:pPr>
      <w:r w:rsidRPr="00E2583C">
        <w:rPr>
          <w:sz w:val="28"/>
          <w:szCs w:val="28"/>
          <w:lang w:val="uk-UA"/>
        </w:rPr>
        <w:t>3) проведення виборів.</w:t>
      </w:r>
    </w:p>
    <w:p w:rsidR="008F16D7" w:rsidRPr="00E2583C" w:rsidRDefault="008F16D7" w:rsidP="008F16D7">
      <w:pPr>
        <w:tabs>
          <w:tab w:val="left" w:pos="720"/>
        </w:tabs>
        <w:jc w:val="both"/>
        <w:textAlignment w:val="baseline"/>
        <w:rPr>
          <w:sz w:val="28"/>
          <w:szCs w:val="28"/>
          <w:lang w:val="uk-UA"/>
        </w:rPr>
      </w:pPr>
      <w:r w:rsidRPr="00E2583C">
        <w:rPr>
          <w:sz w:val="28"/>
          <w:szCs w:val="28"/>
          <w:lang w:val="uk-UA"/>
        </w:rPr>
        <w:tab/>
        <w:t>6.12. МОН України</w:t>
      </w:r>
      <w:r w:rsidRPr="00E2583C">
        <w:rPr>
          <w:sz w:val="28"/>
          <w:szCs w:val="28"/>
          <w:bdr w:val="none" w:sz="0" w:space="0" w:color="auto" w:frame="1"/>
          <w:lang w:val="uk-UA"/>
        </w:rPr>
        <w:t xml:space="preserve"> оголошує конкурс на заміщення посади ректора НУ «Запорізька політехніка» не пізніше ніж за два місяці до закінчення строку контракту особи, яка займає цю посаду. У разі дострокового припинення повноважень ректора НУ «Запорізька політехніка», конкурс оголошується протягом тижня з дня утворення вакансії.</w:t>
      </w:r>
    </w:p>
    <w:p w:rsidR="008F16D7" w:rsidRPr="00E2583C" w:rsidRDefault="008F16D7" w:rsidP="008F16D7">
      <w:pPr>
        <w:tabs>
          <w:tab w:val="left" w:pos="709"/>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 xml:space="preserve">МОН </w:t>
      </w:r>
      <w:r w:rsidRPr="00E2583C">
        <w:rPr>
          <w:sz w:val="28"/>
          <w:szCs w:val="28"/>
          <w:lang w:val="uk-UA"/>
        </w:rPr>
        <w:t>України</w:t>
      </w:r>
      <w:r w:rsidRPr="00E2583C">
        <w:rPr>
          <w:sz w:val="28"/>
          <w:szCs w:val="28"/>
          <w:bdr w:val="none" w:sz="0" w:space="0" w:color="auto" w:frame="1"/>
          <w:lang w:val="uk-UA"/>
        </w:rPr>
        <w:t xml:space="preserve"> протягом двох місяців з дня оголошення конкурсу на посаду ректора Університету приймає пропозиції щодо претендентів на посаду ректора НУ «Запорізька політехніка» й протягом 10 днів з дня завершення терміну подання відповідних пропозицій вносить кандидатури претендентів, які відповідають вимогам  Закону України «Про вищу освіту», до Університету для голосування.</w:t>
      </w:r>
    </w:p>
    <w:p w:rsidR="008F16D7" w:rsidRPr="00E2583C" w:rsidRDefault="008F16D7" w:rsidP="008F16D7">
      <w:pPr>
        <w:tabs>
          <w:tab w:val="left" w:pos="709"/>
        </w:tabs>
        <w:jc w:val="both"/>
        <w:textAlignment w:val="baseline"/>
        <w:rPr>
          <w:sz w:val="28"/>
          <w:szCs w:val="28"/>
          <w:lang w:val="uk-UA"/>
        </w:rPr>
      </w:pPr>
      <w:r w:rsidRPr="00E2583C">
        <w:rPr>
          <w:sz w:val="28"/>
          <w:szCs w:val="28"/>
          <w:lang w:val="uk-UA"/>
        </w:rPr>
        <w:tab/>
        <w:t>6.13.</w:t>
      </w:r>
      <w:r w:rsidRPr="00E2583C">
        <w:rPr>
          <w:sz w:val="28"/>
          <w:szCs w:val="28"/>
          <w:bdr w:val="none" w:sz="0" w:space="0" w:color="auto" w:frame="1"/>
          <w:lang w:val="uk-UA"/>
        </w:rPr>
        <w:t xml:space="preserve"> Брати участь у виборах ректора НУ «Запорізька політехніка» мають право:</w:t>
      </w:r>
    </w:p>
    <w:p w:rsidR="008F16D7" w:rsidRPr="00E2583C" w:rsidRDefault="008F16D7" w:rsidP="008F16D7">
      <w:pPr>
        <w:tabs>
          <w:tab w:val="left" w:pos="709"/>
        </w:tabs>
        <w:jc w:val="both"/>
        <w:textAlignment w:val="baseline"/>
        <w:rPr>
          <w:sz w:val="28"/>
          <w:szCs w:val="28"/>
          <w:bdr w:val="none" w:sz="0" w:space="0" w:color="auto" w:frame="1"/>
          <w:lang w:val="uk-UA"/>
        </w:rPr>
      </w:pPr>
      <w:r w:rsidRPr="00E2583C">
        <w:rPr>
          <w:sz w:val="28"/>
          <w:szCs w:val="28"/>
          <w:bdr w:val="none" w:sz="0" w:space="0" w:color="auto" w:frame="1"/>
          <w:lang w:val="uk-UA"/>
        </w:rPr>
        <w:t>1) кожен науковий, науково-педагогічний та педагогічний штатний працівник Університету;</w:t>
      </w:r>
    </w:p>
    <w:p w:rsidR="008F16D7" w:rsidRPr="00E2583C" w:rsidRDefault="008F16D7" w:rsidP="008F16D7">
      <w:pPr>
        <w:tabs>
          <w:tab w:val="left" w:pos="709"/>
        </w:tabs>
        <w:jc w:val="both"/>
        <w:textAlignment w:val="baseline"/>
        <w:rPr>
          <w:sz w:val="28"/>
          <w:szCs w:val="28"/>
          <w:bdr w:val="none" w:sz="0" w:space="0" w:color="auto" w:frame="1"/>
          <w:lang w:val="uk-UA"/>
        </w:rPr>
      </w:pPr>
      <w:r w:rsidRPr="00E2583C">
        <w:rPr>
          <w:sz w:val="28"/>
          <w:szCs w:val="28"/>
          <w:bdr w:val="none" w:sz="0" w:space="0" w:color="auto" w:frame="1"/>
          <w:lang w:val="uk-UA"/>
        </w:rPr>
        <w:t>2) представники з числа інших штатних працівників, які обираються відповідними працівниками шляхом прямих таємних виборів;</w:t>
      </w:r>
    </w:p>
    <w:p w:rsidR="008F16D7" w:rsidRPr="00E2583C" w:rsidRDefault="008F16D7" w:rsidP="008F16D7">
      <w:pPr>
        <w:tabs>
          <w:tab w:val="left" w:pos="709"/>
        </w:tabs>
        <w:jc w:val="both"/>
        <w:textAlignment w:val="baseline"/>
        <w:rPr>
          <w:sz w:val="28"/>
          <w:szCs w:val="28"/>
          <w:bdr w:val="none" w:sz="0" w:space="0" w:color="auto" w:frame="1"/>
          <w:lang w:val="uk-UA"/>
        </w:rPr>
      </w:pPr>
      <w:r w:rsidRPr="00E2583C">
        <w:rPr>
          <w:sz w:val="28"/>
          <w:szCs w:val="28"/>
          <w:bdr w:val="none" w:sz="0" w:space="0" w:color="auto" w:frame="1"/>
          <w:lang w:val="uk-UA"/>
        </w:rPr>
        <w:t>3) виборні представники з числа студентів (курсантів), які обираються студентами шляхом прямих таємних виборів.</w:t>
      </w:r>
    </w:p>
    <w:p w:rsidR="008F16D7" w:rsidRPr="00E2583C" w:rsidRDefault="008F16D7" w:rsidP="008F16D7">
      <w:pPr>
        <w:tabs>
          <w:tab w:val="left" w:pos="709"/>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 xml:space="preserve">При цьому загальна кількість (повний склад) наукових, науково-педагогічних і педагогічних працівників закладу вищої освіти повинна становити не менше 75 відсотків загальної кількості осіб, які мають право брати участь у виборах; кількість виборних представників з числа інших працівників університету </w:t>
      </w:r>
      <w:r w:rsidRPr="00E2583C">
        <w:rPr>
          <w:sz w:val="28"/>
          <w:szCs w:val="28"/>
          <w:lang w:val="uk-UA"/>
        </w:rPr>
        <w:t>–</w:t>
      </w:r>
      <w:r w:rsidRPr="00E2583C">
        <w:rPr>
          <w:sz w:val="28"/>
          <w:szCs w:val="28"/>
          <w:bdr w:val="none" w:sz="0" w:space="0" w:color="auto" w:frame="1"/>
          <w:lang w:val="uk-UA"/>
        </w:rPr>
        <w:t xml:space="preserve"> до 10 відсотків, а кількість виборних </w:t>
      </w:r>
      <w:r w:rsidRPr="00E2583C">
        <w:rPr>
          <w:sz w:val="28"/>
          <w:szCs w:val="28"/>
          <w:bdr w:val="none" w:sz="0" w:space="0" w:color="auto" w:frame="1"/>
          <w:lang w:val="uk-UA"/>
        </w:rPr>
        <w:lastRenderedPageBreak/>
        <w:t xml:space="preserve">представників з числа студентів </w:t>
      </w:r>
      <w:r w:rsidRPr="00E2583C">
        <w:rPr>
          <w:sz w:val="28"/>
          <w:szCs w:val="28"/>
          <w:lang w:val="uk-UA"/>
        </w:rPr>
        <w:t>–</w:t>
      </w:r>
      <w:r w:rsidRPr="00E2583C">
        <w:rPr>
          <w:sz w:val="28"/>
          <w:szCs w:val="28"/>
          <w:bdr w:val="none" w:sz="0" w:space="0" w:color="auto" w:frame="1"/>
          <w:lang w:val="uk-UA"/>
        </w:rPr>
        <w:t xml:space="preserve"> не менше 15 відсотків осіб, які мають право брати участь у виборах.</w:t>
      </w:r>
    </w:p>
    <w:p w:rsidR="008F16D7" w:rsidRPr="00E2583C" w:rsidRDefault="008F16D7" w:rsidP="008F16D7">
      <w:pPr>
        <w:tabs>
          <w:tab w:val="left" w:pos="720"/>
        </w:tabs>
        <w:ind w:firstLine="709"/>
        <w:jc w:val="both"/>
        <w:rPr>
          <w:sz w:val="28"/>
          <w:szCs w:val="28"/>
          <w:lang w:val="uk-UA" w:eastAsia="uk-UA"/>
        </w:rPr>
      </w:pPr>
      <w:r w:rsidRPr="00E2583C">
        <w:rPr>
          <w:sz w:val="28"/>
          <w:szCs w:val="28"/>
          <w:lang w:val="uk-UA"/>
        </w:rPr>
        <w:tab/>
      </w:r>
      <w:r w:rsidRPr="00E2583C">
        <w:rPr>
          <w:sz w:val="28"/>
          <w:szCs w:val="28"/>
          <w:lang w:val="uk-UA" w:eastAsia="uk-UA"/>
        </w:rPr>
        <w:t>6.14. Особливості виборчої системи ректора НУ «Запорізька політехніка» регулюються Положенням про вибори ректора НУ «Запорізька політехніка», що затверджується вченою радою Університету на основі Закону України «Про вищу освіту», іншого  законодавства та цього Статуту.</w:t>
      </w:r>
    </w:p>
    <w:p w:rsidR="008F16D7" w:rsidRPr="00E2583C" w:rsidRDefault="008F16D7" w:rsidP="008F16D7">
      <w:pPr>
        <w:tabs>
          <w:tab w:val="left" w:pos="720"/>
        </w:tabs>
        <w:ind w:firstLine="851"/>
        <w:jc w:val="both"/>
        <w:rPr>
          <w:sz w:val="28"/>
          <w:szCs w:val="28"/>
          <w:bdr w:val="none" w:sz="0" w:space="0" w:color="auto" w:frame="1"/>
          <w:lang w:val="uk-UA"/>
        </w:rPr>
      </w:pPr>
      <w:r w:rsidRPr="00E2583C">
        <w:rPr>
          <w:sz w:val="28"/>
          <w:szCs w:val="28"/>
          <w:bdr w:val="none" w:sz="0" w:space="0" w:color="auto" w:frame="1"/>
          <w:lang w:val="uk-UA"/>
        </w:rPr>
        <w:t>Вибори вважаються такими, що відбулися, якщо участь у них взяли   більше 50 відсотків загальної кількості осіб, які мають право брати участь у   виборах, кожен з яких має один голос і голосує особисто.</w:t>
      </w:r>
    </w:p>
    <w:p w:rsidR="008F16D7" w:rsidRPr="00E2583C" w:rsidRDefault="008F16D7" w:rsidP="008F16D7">
      <w:pPr>
        <w:tabs>
          <w:tab w:val="left" w:pos="720"/>
        </w:tabs>
        <w:ind w:firstLine="851"/>
        <w:jc w:val="both"/>
        <w:rPr>
          <w:sz w:val="28"/>
          <w:szCs w:val="28"/>
          <w:bdr w:val="none" w:sz="0" w:space="0" w:color="auto" w:frame="1"/>
          <w:lang w:val="uk-UA"/>
        </w:rPr>
      </w:pPr>
      <w:r w:rsidRPr="00E2583C">
        <w:rPr>
          <w:sz w:val="28"/>
          <w:szCs w:val="28"/>
          <w:bdr w:val="none" w:sz="0" w:space="0" w:color="auto" w:frame="1"/>
          <w:lang w:val="uk-UA"/>
        </w:rPr>
        <w:t>Якщо у виборах взяли участь дві або більше особи (кандидатури), і жодна з них не набрала більше 50 відсотків голосів осіб, які мають право брати участь у виборах, на сьомий календарний день після проведення першого туру проводиться другий тур виборів.</w:t>
      </w:r>
    </w:p>
    <w:p w:rsidR="008F16D7" w:rsidRPr="00E2583C" w:rsidRDefault="008F16D7" w:rsidP="008F16D7">
      <w:pPr>
        <w:tabs>
          <w:tab w:val="left" w:pos="720"/>
        </w:tabs>
        <w:ind w:firstLine="851"/>
        <w:jc w:val="both"/>
        <w:rPr>
          <w:sz w:val="28"/>
          <w:szCs w:val="28"/>
          <w:bdr w:val="none" w:sz="0" w:space="0" w:color="auto" w:frame="1"/>
          <w:lang w:val="uk-UA"/>
        </w:rPr>
      </w:pPr>
      <w:r w:rsidRPr="00E2583C">
        <w:rPr>
          <w:sz w:val="28"/>
          <w:szCs w:val="28"/>
          <w:bdr w:val="none" w:sz="0" w:space="0" w:color="auto" w:frame="1"/>
          <w:lang w:val="uk-UA"/>
        </w:rPr>
        <w:t>До бюлетенів для голосування у другому турі виборів включаються дві особи (кандидатури), які в першому турі набрали найбільшу кількість голосів.</w:t>
      </w:r>
    </w:p>
    <w:p w:rsidR="008F16D7" w:rsidRPr="00E2583C" w:rsidRDefault="008F16D7" w:rsidP="008F16D7">
      <w:pPr>
        <w:tabs>
          <w:tab w:val="left" w:pos="720"/>
        </w:tabs>
        <w:ind w:firstLine="851"/>
        <w:jc w:val="both"/>
        <w:rPr>
          <w:sz w:val="28"/>
          <w:szCs w:val="28"/>
          <w:lang w:val="uk-UA" w:eastAsia="uk-UA"/>
        </w:rPr>
      </w:pPr>
      <w:r w:rsidRPr="00E2583C">
        <w:rPr>
          <w:sz w:val="28"/>
          <w:szCs w:val="28"/>
          <w:bdr w:val="none" w:sz="0" w:space="0" w:color="auto" w:frame="1"/>
          <w:lang w:val="uk-UA"/>
        </w:rPr>
        <w:t>Обраною ректором Університету вважається особа (кандидатура), яка набрала більше 50 відсотків голосів осіб, які мають право брати участь у виборах, а в разі проведення другого туру - більше 50 відсотків голосів осіб, які взяли участь у голосуванні.</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 xml:space="preserve">6.15. З особою (кандидатурою), обраною ректором Університету  відповідно до вимог Закону України «Про вищу освіту», МОН </w:t>
      </w:r>
      <w:r w:rsidRPr="00E2583C">
        <w:rPr>
          <w:sz w:val="28"/>
          <w:szCs w:val="28"/>
          <w:lang w:val="uk-UA"/>
        </w:rPr>
        <w:t>України</w:t>
      </w:r>
      <w:r w:rsidRPr="00E2583C">
        <w:rPr>
          <w:sz w:val="28"/>
          <w:szCs w:val="28"/>
          <w:bdr w:val="none" w:sz="0" w:space="0" w:color="auto" w:frame="1"/>
          <w:lang w:val="uk-UA"/>
        </w:rPr>
        <w:t xml:space="preserve"> укл</w:t>
      </w:r>
      <w:r w:rsidRPr="00E2583C">
        <w:rPr>
          <w:b/>
          <w:sz w:val="28"/>
          <w:szCs w:val="28"/>
          <w:bdr w:val="none" w:sz="0" w:space="0" w:color="auto" w:frame="1"/>
          <w:lang w:val="uk-UA"/>
        </w:rPr>
        <w:t>а</w:t>
      </w:r>
      <w:r w:rsidRPr="00E2583C">
        <w:rPr>
          <w:sz w:val="28"/>
          <w:szCs w:val="28"/>
          <w:bdr w:val="none" w:sz="0" w:space="0" w:color="auto" w:frame="1"/>
          <w:lang w:val="uk-UA"/>
        </w:rPr>
        <w:t>дає контракт строком на п’ять років не пізніше одного місяця з дня її обрання, визначаючи у контракті цільові показники діяльності університету, досягнення яких повинна забезпечити особа (кандидатура) на посаді ректора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У разі якщо особа (кандидатура), обрана відповідно до Закону України «Про вищу освіту» ректором, не пройшла спеціальної перевірки, МОН</w:t>
      </w:r>
      <w:r w:rsidRPr="00E2583C">
        <w:rPr>
          <w:sz w:val="28"/>
          <w:szCs w:val="28"/>
          <w:lang w:val="uk-UA"/>
        </w:rPr>
        <w:t xml:space="preserve"> України</w:t>
      </w:r>
      <w:r w:rsidRPr="00E2583C">
        <w:rPr>
          <w:sz w:val="28"/>
          <w:szCs w:val="28"/>
          <w:bdr w:val="none" w:sz="0" w:space="0" w:color="auto" w:frame="1"/>
          <w:lang w:val="uk-UA"/>
        </w:rPr>
        <w:t xml:space="preserve"> протягом семи календарних днів після закінчення спеціальної перевірки оголошує новий конкурс на заміщення посади ректора.</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У разі якщо вибори визнані такими, що не відбулися, або якщо жодна з осіб (кандидатур) не набрала необхідної кількості голосів, протягом тижня з дня встановлення результатів виборів оголошується новий конкурс на заміщення посади ректора.</w:t>
      </w:r>
    </w:p>
    <w:p w:rsidR="008F16D7" w:rsidRPr="00E2583C" w:rsidRDefault="008F16D7" w:rsidP="008F16D7">
      <w:pPr>
        <w:ind w:firstLine="720"/>
        <w:jc w:val="both"/>
        <w:textAlignment w:val="baseline"/>
        <w:rPr>
          <w:sz w:val="28"/>
          <w:szCs w:val="28"/>
          <w:bdr w:val="none" w:sz="0" w:space="0" w:color="auto" w:frame="1"/>
          <w:lang w:val="uk-UA"/>
        </w:rPr>
      </w:pPr>
      <w:r w:rsidRPr="00E2583C">
        <w:rPr>
          <w:sz w:val="28"/>
          <w:szCs w:val="28"/>
          <w:bdr w:val="none" w:sz="0" w:space="0" w:color="auto" w:frame="1"/>
          <w:lang w:val="uk-UA"/>
        </w:rPr>
        <w:t xml:space="preserve">6.16. Ректор Університету може бути звільнений з посади МОН </w:t>
      </w:r>
      <w:r w:rsidRPr="00E2583C">
        <w:rPr>
          <w:sz w:val="28"/>
          <w:szCs w:val="28"/>
          <w:lang w:val="uk-UA"/>
        </w:rPr>
        <w:t>України</w:t>
      </w:r>
      <w:r w:rsidRPr="00E2583C">
        <w:rPr>
          <w:sz w:val="28"/>
          <w:szCs w:val="28"/>
          <w:bdr w:val="none" w:sz="0" w:space="0" w:color="auto" w:frame="1"/>
          <w:lang w:val="uk-UA"/>
        </w:rPr>
        <w:t>, а також у зв’язку з прийняттям рішення про його відкликання конференцією трудового колективу НУ «Запорізька політехніка» з підстав, визначених  законодавством про працю, за порушення цьог</w:t>
      </w:r>
      <w:r w:rsidR="00EB11C0" w:rsidRPr="00E2583C">
        <w:rPr>
          <w:sz w:val="28"/>
          <w:szCs w:val="28"/>
          <w:bdr w:val="none" w:sz="0" w:space="0" w:color="auto" w:frame="1"/>
          <w:lang w:val="uk-UA"/>
        </w:rPr>
        <w:t xml:space="preserve">о Статуту та умов контракту. </w:t>
      </w:r>
      <w:r w:rsidRPr="00E2583C">
        <w:rPr>
          <w:sz w:val="28"/>
          <w:szCs w:val="28"/>
          <w:bdr w:val="none" w:sz="0" w:space="0" w:color="auto" w:frame="1"/>
          <w:lang w:val="uk-UA"/>
        </w:rPr>
        <w:t xml:space="preserve">Подання про відкликання ректора може бути внесено до конференції трудового колективу Університету не менш як половиною статутного  складу наглядової або вченої ради НУ «Запорізька політехніка». Рішення про відкликання ректора Університету приймається більшістю </w:t>
      </w:r>
      <w:r w:rsidRPr="00E2583C">
        <w:rPr>
          <w:sz w:val="28"/>
          <w:szCs w:val="28"/>
          <w:bdr w:val="none" w:sz="0" w:space="0" w:color="auto" w:frame="1"/>
          <w:lang w:val="uk-UA"/>
        </w:rPr>
        <w:lastRenderedPageBreak/>
        <w:t>голосів за умови присутності  не  менш  як  двох третин статутного складу конференції трудового колективу Університету.</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6.17. Проректори призначаються на передбачені штатним розписом Університету посади на умовах строкового трудового договору (контракту) на термін до п’яти років за погодженням із органом студентського самоврядування Університету.</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Контракт з проректором має визначати цільові показники діяльності університету за відповідним напрямом, досягнення яких повинна забезпечити особа на посаді проректора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8F16D7" w:rsidRPr="00E2583C" w:rsidRDefault="008F16D7" w:rsidP="008F16D7">
      <w:pPr>
        <w:tabs>
          <w:tab w:val="left" w:pos="0"/>
        </w:tabs>
        <w:jc w:val="both"/>
        <w:textAlignment w:val="baseline"/>
        <w:rPr>
          <w:sz w:val="28"/>
          <w:szCs w:val="28"/>
          <w:bdr w:val="none" w:sz="0" w:space="0" w:color="auto" w:frame="1"/>
          <w:lang w:val="uk-UA"/>
        </w:rPr>
      </w:pPr>
      <w:r w:rsidRPr="00E2583C">
        <w:rPr>
          <w:sz w:val="28"/>
          <w:szCs w:val="28"/>
          <w:bdr w:val="none" w:sz="0" w:space="0" w:color="auto" w:frame="1"/>
          <w:lang w:val="uk-UA"/>
        </w:rPr>
        <w:tab/>
        <w:t>Звільнення проректорів належить до виключних повноважень ректора.</w:t>
      </w:r>
    </w:p>
    <w:p w:rsidR="008F16D7" w:rsidRPr="00E2583C" w:rsidRDefault="008F16D7" w:rsidP="008F16D7">
      <w:pPr>
        <w:tabs>
          <w:tab w:val="left" w:pos="0"/>
        </w:tabs>
        <w:jc w:val="both"/>
        <w:textAlignment w:val="baseline"/>
        <w:rPr>
          <w:sz w:val="28"/>
          <w:szCs w:val="28"/>
          <w:bdr w:val="none" w:sz="0" w:space="0" w:color="auto" w:frame="1"/>
          <w:lang w:val="uk-UA"/>
        </w:rPr>
      </w:pPr>
      <w:r w:rsidRPr="00E2583C">
        <w:rPr>
          <w:sz w:val="28"/>
          <w:szCs w:val="28"/>
          <w:bdr w:val="none" w:sz="0" w:space="0" w:color="auto" w:frame="1"/>
          <w:lang w:val="uk-UA"/>
        </w:rPr>
        <w:tab/>
        <w:t>Кількість та напрями діяльності проректорів визначаються ректором Університету, виходячи з необхідності забезпечення реалізації всіх напрямів діяльності Університету та виконання покладених на ректора завдань.</w:t>
      </w:r>
    </w:p>
    <w:p w:rsidR="008F16D7" w:rsidRPr="00E2583C" w:rsidRDefault="008F16D7" w:rsidP="008F16D7">
      <w:pPr>
        <w:tabs>
          <w:tab w:val="left" w:pos="0"/>
        </w:tabs>
        <w:jc w:val="both"/>
        <w:textAlignment w:val="baseline"/>
        <w:rPr>
          <w:sz w:val="28"/>
          <w:szCs w:val="28"/>
          <w:bdr w:val="none" w:sz="0" w:space="0" w:color="auto" w:frame="1"/>
          <w:lang w:val="uk-UA"/>
        </w:rPr>
      </w:pPr>
      <w:r w:rsidRPr="00E2583C">
        <w:rPr>
          <w:sz w:val="28"/>
          <w:szCs w:val="28"/>
          <w:bdr w:val="none" w:sz="0" w:space="0" w:color="auto" w:frame="1"/>
          <w:lang w:val="uk-UA"/>
        </w:rPr>
        <w:tab/>
        <w:t>Проректори Університету проводять свою діяльність відповідно до розподілу повноважень і обов’язків між проректорами, що визначається наказом Ректора.</w:t>
      </w:r>
    </w:p>
    <w:p w:rsidR="008F16D7" w:rsidRPr="00E2583C" w:rsidRDefault="008F16D7" w:rsidP="008F16D7">
      <w:pPr>
        <w:tabs>
          <w:tab w:val="left" w:pos="0"/>
        </w:tabs>
        <w:jc w:val="both"/>
        <w:textAlignment w:val="baseline"/>
        <w:rPr>
          <w:sz w:val="28"/>
          <w:szCs w:val="28"/>
          <w:bdr w:val="none" w:sz="0" w:space="0" w:color="auto" w:frame="1"/>
          <w:lang w:val="uk-UA"/>
        </w:rPr>
      </w:pPr>
      <w:r w:rsidRPr="00E2583C">
        <w:rPr>
          <w:sz w:val="28"/>
          <w:szCs w:val="28"/>
          <w:bdr w:val="none" w:sz="0" w:space="0" w:color="auto" w:frame="1"/>
          <w:lang w:val="uk-UA"/>
        </w:rPr>
        <w:tab/>
        <w:t>Проректори, діяльність яких пов’язана з освітнім або науковим процесом, повинні мати науковий ступінь та вчене звання.</w:t>
      </w:r>
    </w:p>
    <w:p w:rsidR="008F16D7" w:rsidRPr="00E2583C" w:rsidRDefault="008F16D7" w:rsidP="008F16D7">
      <w:pPr>
        <w:tabs>
          <w:tab w:val="left" w:pos="0"/>
        </w:tabs>
        <w:jc w:val="both"/>
        <w:textAlignment w:val="baseline"/>
        <w:rPr>
          <w:sz w:val="28"/>
          <w:szCs w:val="28"/>
          <w:bdr w:val="none" w:sz="0" w:space="0" w:color="auto" w:frame="1"/>
          <w:lang w:val="uk-UA"/>
        </w:rPr>
      </w:pPr>
      <w:r w:rsidRPr="00E2583C">
        <w:rPr>
          <w:sz w:val="28"/>
          <w:szCs w:val="28"/>
          <w:bdr w:val="none" w:sz="0" w:space="0" w:color="auto" w:frame="1"/>
          <w:lang w:val="uk-UA"/>
        </w:rPr>
        <w:tab/>
        <w:t>6.18. Керівництво факультетом здійснює декан, який призначається на посаду ректором Університету за згодою більшості від повного складу загальних зборів членів трудового колективу факультету. Кандидат на посаду декана факультету повинен мати науковий ступінь та/або вчене (почесне) звання, як правило, відповідно до профілю факультету, володіти державною мовою і застосовувати її під час виконання службових обов’язків та подати документ, що засвідчує володіння державною мовою до обрання чи призначення на посаду.</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Ректор Університету призначає декана факультету строком до п’яти років та укладає з ним відповідний контракт. Контракт з деканом має визначати цільові показники діяльності факультету, досягнення яких повинна забезпечити особа на посаді декана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Декан факультету видає розпорядження щодо діяльності відповідного факультету, які є обов’язковими для виконання всіма учасниками освітнього процесу факультету і можуть бути скасовані ректором Університету, якщо вони суперечать законодавству, Статуту Університету чи завдають шкоди інтересам Університету.</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Права та обов’язки декана факультету визначаються відповідно до Положення про факультет, затвердженого вченою радою Університету. Декан факультету, відповідно до Положення про факультет, може делегувати частину своїх повноважень заступникам декана.</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lastRenderedPageBreak/>
        <w:tab/>
        <w:t>6.19. Одна і та сама особа не може бути деканом факультету більш як 10 років.</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Декан факультету може бути звільнений з посади ректором Університету за поданням вченої ради Університету або загальних зборів трудового колективу  факультету з підстав, визначених законодавством про працю, Статутом Університету, умовами контракту. Пропозиція про звільнення декана факультету вноситься на загальні збори трудового колективу факультету не менш як половиною голосів складу вченої ради факультету. Пропозиція про звільнення керівника факультету приймається не менш як двома третинами голосів статутного складу загальних зборів трудового колективу факультету.</w:t>
      </w:r>
    </w:p>
    <w:p w:rsidR="000162B1" w:rsidRPr="00E2583C" w:rsidRDefault="000162B1"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6.20. Керівництво навчально-науковим інститутом здійснює директор, який призначається на посаду ректором за згодою більшості від повного складу конференції трудового колективу ННІ.</w:t>
      </w:r>
    </w:p>
    <w:p w:rsidR="00B43F07" w:rsidRPr="00E2583C" w:rsidRDefault="00E2583C" w:rsidP="00B43F07">
      <w:pPr>
        <w:tabs>
          <w:tab w:val="left" w:pos="0"/>
        </w:tabs>
        <w:jc w:val="both"/>
        <w:textAlignment w:val="baseline"/>
        <w:rPr>
          <w:sz w:val="28"/>
          <w:szCs w:val="28"/>
          <w:bdr w:val="none" w:sz="0" w:space="0" w:color="auto" w:frame="1"/>
          <w:lang w:val="uk-UA"/>
        </w:rPr>
      </w:pPr>
      <w:r w:rsidRPr="00E2583C">
        <w:rPr>
          <w:sz w:val="28"/>
          <w:szCs w:val="28"/>
          <w:bdr w:val="none" w:sz="0" w:space="0" w:color="auto" w:frame="1"/>
          <w:lang w:val="uk-UA"/>
        </w:rPr>
        <w:tab/>
      </w:r>
      <w:r w:rsidR="000162B1" w:rsidRPr="00E2583C">
        <w:rPr>
          <w:sz w:val="28"/>
          <w:szCs w:val="28"/>
          <w:bdr w:val="none" w:sz="0" w:space="0" w:color="auto" w:frame="1"/>
          <w:lang w:val="uk-UA"/>
        </w:rPr>
        <w:t>Кандидат на посаду директора ННІ повинен мати науковий ступінь та/або</w:t>
      </w:r>
      <w:r w:rsidR="008B2AF5" w:rsidRPr="00E2583C">
        <w:rPr>
          <w:sz w:val="28"/>
          <w:szCs w:val="28"/>
          <w:bdr w:val="none" w:sz="0" w:space="0" w:color="auto" w:frame="1"/>
          <w:lang w:val="uk-UA"/>
        </w:rPr>
        <w:t xml:space="preserve"> вчене (почесне) звання, як правило, відповідно до профілю  ННІ</w:t>
      </w:r>
      <w:r w:rsidR="00B43F07" w:rsidRPr="00E2583C">
        <w:rPr>
          <w:sz w:val="28"/>
          <w:szCs w:val="28"/>
          <w:bdr w:val="none" w:sz="0" w:space="0" w:color="auto" w:frame="1"/>
          <w:lang w:val="uk-UA"/>
        </w:rPr>
        <w:t>, володіти державною мовою і застосовувати її під час виконання службових обов’язків та подати документ, що засвідчує володіння державною мовою до обрання чи призначення на посаду.</w:t>
      </w:r>
    </w:p>
    <w:p w:rsidR="00B43F07" w:rsidRPr="00E2583C" w:rsidRDefault="00B43F07" w:rsidP="00B43F07">
      <w:pPr>
        <w:tabs>
          <w:tab w:val="left" w:pos="0"/>
        </w:tabs>
        <w:jc w:val="both"/>
        <w:textAlignment w:val="baseline"/>
        <w:rPr>
          <w:sz w:val="28"/>
          <w:szCs w:val="28"/>
          <w:bdr w:val="none" w:sz="0" w:space="0" w:color="auto" w:frame="1"/>
          <w:lang w:val="uk-UA"/>
        </w:rPr>
      </w:pPr>
      <w:r w:rsidRPr="00E2583C">
        <w:rPr>
          <w:sz w:val="28"/>
          <w:szCs w:val="28"/>
          <w:bdr w:val="none" w:sz="0" w:space="0" w:color="auto" w:frame="1"/>
          <w:lang w:val="uk-UA"/>
        </w:rPr>
        <w:tab/>
        <w:t>Ректор Університету призначає директора ННІ строком до п</w:t>
      </w:r>
      <w:r w:rsidRPr="00E2583C">
        <w:rPr>
          <w:sz w:val="28"/>
          <w:szCs w:val="28"/>
          <w:bdr w:val="none" w:sz="0" w:space="0" w:color="auto" w:frame="1"/>
        </w:rPr>
        <w:t>’</w:t>
      </w:r>
      <w:proofErr w:type="spellStart"/>
      <w:r w:rsidRPr="00E2583C">
        <w:rPr>
          <w:sz w:val="28"/>
          <w:szCs w:val="28"/>
          <w:bdr w:val="none" w:sz="0" w:space="0" w:color="auto" w:frame="1"/>
          <w:lang w:val="uk-UA"/>
        </w:rPr>
        <w:t>яти</w:t>
      </w:r>
      <w:proofErr w:type="spellEnd"/>
      <w:r w:rsidRPr="00E2583C">
        <w:rPr>
          <w:sz w:val="28"/>
          <w:szCs w:val="28"/>
          <w:bdr w:val="none" w:sz="0" w:space="0" w:color="auto" w:frame="1"/>
          <w:lang w:val="uk-UA"/>
        </w:rPr>
        <w:t xml:space="preserve"> років та укладає з ним відповідний контракт.</w:t>
      </w:r>
    </w:p>
    <w:p w:rsidR="00B43F07" w:rsidRPr="00E2583C" w:rsidRDefault="00B43F07" w:rsidP="00B43F07">
      <w:pPr>
        <w:tabs>
          <w:tab w:val="left" w:pos="0"/>
        </w:tabs>
        <w:jc w:val="both"/>
        <w:textAlignment w:val="baseline"/>
        <w:rPr>
          <w:sz w:val="28"/>
          <w:szCs w:val="28"/>
          <w:bdr w:val="none" w:sz="0" w:space="0" w:color="auto" w:frame="1"/>
          <w:lang w:val="uk-UA"/>
        </w:rPr>
      </w:pPr>
      <w:r w:rsidRPr="00E2583C">
        <w:rPr>
          <w:sz w:val="28"/>
          <w:szCs w:val="28"/>
          <w:bdr w:val="none" w:sz="0" w:space="0" w:color="auto" w:frame="1"/>
          <w:lang w:val="uk-UA"/>
        </w:rPr>
        <w:tab/>
        <w:t>Директор ННІ видає розпорядження щодо діяльності відповідного ННІ, які є обов’язковими для виконання всіма учасниками освітнього процесу ННІ і можуть бути скасовані ректором Університету, якщо вони суперечать законодавству, Статуту Університету чи завдають шкоди інтересам Університету.</w:t>
      </w:r>
    </w:p>
    <w:p w:rsidR="00B43F07" w:rsidRPr="00E2583C" w:rsidRDefault="00B43F07" w:rsidP="00B43F0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 xml:space="preserve"> Права та обов’язки директора ННІ визначаються відповідно до Положення про ННІ, затвердженого вченою радою Університету. Директор ННІ, відповідно до Положення про ННІ, може делегувати частину своїх повноважень заступникам директора.</w:t>
      </w:r>
    </w:p>
    <w:p w:rsidR="009929FF" w:rsidRPr="00E2583C" w:rsidRDefault="009929FF" w:rsidP="009929FF">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Одна і та сама особа не може бути директором ННІ більш як 10 років.</w:t>
      </w:r>
    </w:p>
    <w:p w:rsidR="008F16D7" w:rsidRPr="00E2583C" w:rsidRDefault="00AA0CC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6.21</w:t>
      </w:r>
      <w:r w:rsidR="008F16D7" w:rsidRPr="00E2583C">
        <w:rPr>
          <w:sz w:val="28"/>
          <w:szCs w:val="28"/>
          <w:bdr w:val="none" w:sz="0" w:space="0" w:color="auto" w:frame="1"/>
          <w:lang w:val="uk-UA"/>
        </w:rPr>
        <w:t>. Керівництво фаховим коледжем, який є відокремленим структурним підрозділом Університету, що провадить освітню діяльність, здійснює директор, який призначається на посаду ректором Університету на умовах контракту за результатами проведеного конкурсного відбору, який проводить наглядова рада Університету в Порядку, визначеному цим Статутом і Положенням про конкурсний відбір на посаду керівника фахового коледжу Національного університету «Запорізька політехніка». Ректор Університету призначає переможця конкурсного відбору на посаду директора фахового коледжу строком на п’ять років та укладає з ним відповідний контракт.</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Кандидат на посаду директора фахового коледжу повинен бути громадянином України, мати ступінь магістра, вільно володіти державною мовою</w:t>
      </w:r>
      <w:r w:rsidRPr="00E2583C">
        <w:rPr>
          <w:sz w:val="28"/>
          <w:szCs w:val="28"/>
          <w:lang w:val="uk-UA"/>
        </w:rPr>
        <w:t xml:space="preserve">, що засвідчується державним сертифікатом про рівень володіння державною мовою, що видається Національною комісією зі стандартів </w:t>
      </w:r>
      <w:r w:rsidRPr="00E2583C">
        <w:rPr>
          <w:sz w:val="28"/>
          <w:szCs w:val="28"/>
          <w:lang w:val="uk-UA"/>
        </w:rPr>
        <w:lastRenderedPageBreak/>
        <w:t xml:space="preserve">державної мови, </w:t>
      </w:r>
      <w:r w:rsidRPr="00E2583C">
        <w:rPr>
          <w:sz w:val="28"/>
          <w:szCs w:val="28"/>
          <w:bdr w:val="none" w:sz="0" w:space="0" w:color="auto" w:frame="1"/>
          <w:lang w:val="uk-UA"/>
        </w:rPr>
        <w:t xml:space="preserve"> і мати стаж роботи на посадах педагогічних та/або науково-педагогічних працівників не менш як п’ять років. До зазначеного стажу може бути зараховано до трьох років стажу роботи на керівних посадах.</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Не може бути допущена до участі у конкурсі та призначена (у тому числі виконувачем обов’язків) на посаду директора фахового коледжу особа, яка:</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1) за рішенням суду визнана недієздатною або дієздатність якої обмежена;</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2) має судимість за вчинення злочину, якщо така судимість не погашена або не знята в установленому законом порядку;</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3) відповідно до вироку суду позбавлена права обіймати відповідні посади;</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4) за рішенням суду була визнана винною у вчиненні корупційного або пов’язаного з корупцією правопорушення - протягом року з дня набрання відповідним рішенням суду законної сили;</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5) піддавалася адміністративному стягненню за пов’язане з корупцією правопорушення - протягом року з дня набрання відповідним рішенням суду законної сили;</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6) не пройшла спеціальної перевірки або не надала згоди на її проведення.</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Не може бути допущена до участі у конкурсі особа, яка є членом наглядової ради Університету.</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Університет зобов’язаний оголосити конкурс на заміщення посади директора фахового коледжу не пізніше ніж за два місяці до закінчення строку контракту особи, яка займає цю посаду. У разі дострокового припинення повноважень директора фахового коледжу конкурсний відбір оголошується протягом місяця з дня утворення вакансії. У разі оголошення конкурсного відбору таким, що не відбувся, новий конкурсний відбір оголошується протягом місяця, якщо не застосовуються заходи антикризового менеджменту у встановленому законом порядку.</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Університет протягом двох місяців з дня оголошення конкурсу на посаду директора фахового коледжу приймає документи претендентів на посаду керівника фахового коледжу. Протягом 10 днів з дня завершення строку подання ректор Університету вносить кандидатури претендентів, які відповідають вимогам цього Закону, до фахового коледжу для рейтингового голосування.</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Претенденти на участь у конкурсі на заміщення вакантної посади директора фахового коледжу одночасно з поданням документів для участі в конкурсі на посаду директора фахового коледжу подають Університету та наглядовій раді Університету свої проєкти стратегії розвитку фахового коледжу, які в обов’язковому порядку оприлюднюються на офіційному сайті фахового коледжу і підлягають публічному обговоренню перед рейтинговим голосуванням.</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Брати участь у рейтинговому голосуванні мають право:</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lastRenderedPageBreak/>
        <w:t>1) всі педагогічні та науково-педагогічні працівники, які працюють у фаховому коледжі за основним місцем роботи;</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2) виборні представники з числа інших категорій працівників, які працюють у фаховому коледжі за основним місцем роботи і обираються відповідними категоріями працівників шляхом прямих таємних виборів;</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3) виборні представники з числа студентів фахового коледжу, які обираються студентами фахового коледжу шляхом прямих таємних виборів.</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При цьому загальна кількість (повний склад) педагогічних та науково-педагогічних працівників закладу фахової передвищої освіти повинна становити не менше 75 відсотків загальної кількості осіб, які мають право брати участь у рейтинговому голосуванні, кількість виборних представників з числа інших працівників фахового коледжу - до 10 відсотків, кількість виборних представників з числа студентів фахового коледжу - не менше 15 відсотків осіб, які мають право брати участь у рейтинговому голосуванні.</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Кожен з учасників рейтингового голосування має один голос і голосує особисто. Рейтингове голосування є таємним і вважається таким, що відбулося, якщо участь у ньому взяли більше 50 відсотків загальної кількості осіб, які мають право брати участь у рейтинговому голосуванні.</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Особа, яка під час рейтингового голосування набрала 60 і більше відсотків голосів від загальної кількості осіб, які мають право брати участь у рейтинговому голосуванні, визнається переможцем конкурсного відбору. У разі якщо жоден з кандидатів не набрав більше 60 відсотків голосів від загальної кількості осіб, які мають право брати участь у рейтинговому голосуванні, наглядова рада Університету у двотижневий строк з дня рейтингового голосування проводить процедуру конкурсного відбору кандидатів на посаду директора фахового коледжу і пропонує ректору Університету укласти контракт з переможцем конкурсного відбору, а в разі неможливості визначити переможця, оголосити конкурсний відбір таким, що не відбувся.</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 xml:space="preserve">При проведенні конкурсного відбору претендентів на посаду директора фахового коледжу використовується 100-бальна система оцінювання, в якій враховуються результати рейтингового голосування, запропоновані проєкти стратегії розвитку фахового коледжу, рівень кваліфікації, академічна репутація, професійний та управлінський досвід претендентів, знання ними законодавства у сфері фахової передвищої освіти. Претенденту, який набрав найбільшу кількість голосів при рейтинговому голосуванні, нараховується 50 балів, іншим претендентам - пропорційно до набраної ними кількості голосів з округленням до цілої кількості балів. За інші критерії конкурсного відбору може бути нараховано до 50 балів. </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Положення про конкурсний відбір на посаду директора фахового коледжу затверджує вчена рада Університету на основі Типового положення, затвердженого МОН України.</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 xml:space="preserve">З переможцем конкурсного відбору на посаду директора фахового коледжу контракт укладається після проведення спеціальної перевірки </w:t>
      </w:r>
      <w:r w:rsidRPr="00E2583C">
        <w:rPr>
          <w:sz w:val="28"/>
          <w:szCs w:val="28"/>
          <w:bdr w:val="none" w:sz="0" w:space="0" w:color="auto" w:frame="1"/>
          <w:lang w:val="uk-UA"/>
        </w:rPr>
        <w:lastRenderedPageBreak/>
        <w:t>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у строк не пізніше 10 днів після завершення такої перевірки.</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Ректор Університету має право скасувати результати конкурсного відбору в разі виявлення порушень Положення про конкурсний відбір і оголосити конкурсний відбір таким, що не відбувся.</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r>
      <w:r w:rsidRPr="00E2583C">
        <w:rPr>
          <w:sz w:val="28"/>
          <w:szCs w:val="28"/>
          <w:bdr w:val="none" w:sz="0" w:space="0" w:color="auto" w:frame="1"/>
          <w:lang w:val="uk-UA"/>
        </w:rPr>
        <w:tab/>
        <w:t>Директор фахового коледжу здійснює свої повноваження на постійній основі.</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Права, обов’язки та відповідальність директора фахового коледжу визначаються законодавством, Положенням про фаховий коледж, затвердженим вченою радою Університету.</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b/>
          <w:sz w:val="28"/>
          <w:szCs w:val="28"/>
          <w:bdr w:val="none" w:sz="0" w:space="0" w:color="auto" w:frame="1"/>
          <w:lang w:val="uk-UA"/>
        </w:rPr>
        <w:tab/>
      </w:r>
      <w:r w:rsidRPr="00E2583C">
        <w:rPr>
          <w:sz w:val="28"/>
          <w:szCs w:val="28"/>
          <w:bdr w:val="none" w:sz="0" w:space="0" w:color="auto" w:frame="1"/>
          <w:lang w:val="uk-UA"/>
        </w:rPr>
        <w:t>Директор фахового коледжу може делегувати частину своїх повноважень своїм заступникам.</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 xml:space="preserve"> Одна й та сама особа не може бути директором фахового коледжу більше ніж два строки.</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Директор фахового коледжу може бути звільнений з посади ректором Університету за поданням наглядової ради Університету або загальних зборів фахового коледжу з підстав, визначених законодавством, за порушення установчих документів фахового коледжу та/або умов контракту.</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Подання про відкликання директора фахового коледжу може бути внесене до конференції трудового колективу Університету більшістю складу педагогічної ради фахового коледжу не раніше ніж через рік після призначення цього директора.</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Подання про відкликання директора фахового коледжу приймається, якщо його підтримали дві третини складу наглядової ради Університету або більшістю голосів загальних зборів фахового коледжу.</w:t>
      </w:r>
    </w:p>
    <w:p w:rsidR="008F16D7" w:rsidRPr="00E2583C" w:rsidRDefault="00AA0CC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6.22</w:t>
      </w:r>
      <w:r w:rsidR="008F16D7" w:rsidRPr="00E2583C">
        <w:rPr>
          <w:sz w:val="28"/>
          <w:szCs w:val="28"/>
          <w:bdr w:val="none" w:sz="0" w:space="0" w:color="auto" w:frame="1"/>
          <w:lang w:val="uk-UA"/>
        </w:rPr>
        <w:t xml:space="preserve">. Керівництво кафедрою здійснює завідувач кафедри. Завідувач кафедри повинен мати науковий ступінь та/або вчене (почесне) звання відповідно до профілю кафедри. </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Завідувач кафедри обирається на посаду за конкурсом таємним голосуванням вченою радою Університету з урахуванням пропозицій трудового колективу факультету</w:t>
      </w:r>
      <w:r w:rsidR="00A56555" w:rsidRPr="00E2583C">
        <w:rPr>
          <w:sz w:val="28"/>
          <w:szCs w:val="28"/>
          <w:bdr w:val="none" w:sz="0" w:space="0" w:color="auto" w:frame="1"/>
          <w:lang w:val="uk-UA"/>
        </w:rPr>
        <w:t xml:space="preserve"> (ННІ)</w:t>
      </w:r>
      <w:r w:rsidRPr="00E2583C">
        <w:rPr>
          <w:sz w:val="28"/>
          <w:szCs w:val="28"/>
          <w:bdr w:val="none" w:sz="0" w:space="0" w:color="auto" w:frame="1"/>
          <w:lang w:val="uk-UA"/>
        </w:rPr>
        <w:t xml:space="preserve"> та кафедри.</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Права та обов’язки завідувача кафедри визначаються відповідно до Положення про кафедру, затвердженого вченою радою факультету</w:t>
      </w:r>
      <w:r w:rsidR="00A56555" w:rsidRPr="00E2583C">
        <w:rPr>
          <w:sz w:val="28"/>
          <w:szCs w:val="28"/>
          <w:bdr w:val="none" w:sz="0" w:space="0" w:color="auto" w:frame="1"/>
          <w:lang w:val="uk-UA"/>
        </w:rPr>
        <w:t xml:space="preserve"> (ННІ)</w:t>
      </w:r>
      <w:r w:rsidRPr="00E2583C">
        <w:rPr>
          <w:sz w:val="28"/>
          <w:szCs w:val="28"/>
          <w:bdr w:val="none" w:sz="0" w:space="0" w:color="auto" w:frame="1"/>
          <w:lang w:val="uk-UA"/>
        </w:rPr>
        <w:t>.</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Ректор укладає із завідувачем кафедри контракт строком на п’ять років. Контракт із завідувачем кафедри має визначати цільові показники діяльності кафедри, досягнення яких повинна забезпечити особа на посаді завідувача кафедри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Завідувач кафедри не може перебувати на посаді більш як два строки.</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b/>
          <w:sz w:val="28"/>
          <w:szCs w:val="28"/>
          <w:bdr w:val="none" w:sz="0" w:space="0" w:color="auto" w:frame="1"/>
          <w:lang w:val="uk-UA"/>
        </w:rPr>
        <w:tab/>
      </w:r>
      <w:r w:rsidRPr="00E2583C">
        <w:rPr>
          <w:sz w:val="28"/>
          <w:szCs w:val="28"/>
          <w:bdr w:val="none" w:sz="0" w:space="0" w:color="auto" w:frame="1"/>
          <w:lang w:val="uk-UA"/>
        </w:rPr>
        <w:t xml:space="preserve">Завідувач кафедри забезпечує організацію освітнього процесу, виконання навчальних планів і програм навчальних дисциплін, здійснює </w:t>
      </w:r>
      <w:r w:rsidRPr="00E2583C">
        <w:rPr>
          <w:sz w:val="28"/>
          <w:szCs w:val="28"/>
          <w:bdr w:val="none" w:sz="0" w:space="0" w:color="auto" w:frame="1"/>
          <w:lang w:val="uk-UA"/>
        </w:rPr>
        <w:lastRenderedPageBreak/>
        <w:t>контроль за якістю викладання навчальних дисциплін, навчально-методичною та науковою діяльністю викладачів.</w:t>
      </w:r>
    </w:p>
    <w:p w:rsidR="008F16D7" w:rsidRPr="00E2583C" w:rsidRDefault="00AA0CC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6.23</w:t>
      </w:r>
      <w:r w:rsidR="008F16D7" w:rsidRPr="00E2583C">
        <w:rPr>
          <w:sz w:val="28"/>
          <w:szCs w:val="28"/>
          <w:bdr w:val="none" w:sz="0" w:space="0" w:color="auto" w:frame="1"/>
          <w:lang w:val="uk-UA"/>
        </w:rPr>
        <w:t>. Заступники декана факультету</w:t>
      </w:r>
      <w:r w:rsidR="00E038B7" w:rsidRPr="00E2583C">
        <w:rPr>
          <w:sz w:val="28"/>
          <w:szCs w:val="28"/>
          <w:bdr w:val="none" w:sz="0" w:space="0" w:color="auto" w:frame="1"/>
          <w:lang w:val="uk-UA"/>
        </w:rPr>
        <w:t xml:space="preserve"> (директора ННІ)</w:t>
      </w:r>
      <w:r w:rsidR="008F16D7" w:rsidRPr="00E2583C">
        <w:rPr>
          <w:sz w:val="28"/>
          <w:szCs w:val="28"/>
          <w:bdr w:val="none" w:sz="0" w:space="0" w:color="auto" w:frame="1"/>
          <w:lang w:val="uk-UA"/>
        </w:rPr>
        <w:t xml:space="preserve"> призначаються наказом ректора за поданням декана факультету</w:t>
      </w:r>
      <w:r w:rsidR="00E038B7" w:rsidRPr="00E2583C">
        <w:rPr>
          <w:sz w:val="28"/>
          <w:szCs w:val="28"/>
          <w:bdr w:val="none" w:sz="0" w:space="0" w:color="auto" w:frame="1"/>
          <w:lang w:val="uk-UA"/>
        </w:rPr>
        <w:t xml:space="preserve"> (директора ННІ)</w:t>
      </w:r>
      <w:r w:rsidR="008F16D7" w:rsidRPr="00E2583C">
        <w:rPr>
          <w:sz w:val="28"/>
          <w:szCs w:val="28"/>
          <w:bdr w:val="none" w:sz="0" w:space="0" w:color="auto" w:frame="1"/>
          <w:lang w:val="uk-UA"/>
        </w:rPr>
        <w:t xml:space="preserve"> та погодженням з органом студентського самоврядування факультету</w:t>
      </w:r>
      <w:r w:rsidR="00E038B7" w:rsidRPr="00E2583C">
        <w:rPr>
          <w:sz w:val="28"/>
          <w:szCs w:val="28"/>
          <w:bdr w:val="none" w:sz="0" w:space="0" w:color="auto" w:frame="1"/>
          <w:lang w:val="uk-UA"/>
        </w:rPr>
        <w:t xml:space="preserve"> (ННІ)</w:t>
      </w:r>
      <w:r w:rsidR="008F16D7" w:rsidRPr="00E2583C">
        <w:rPr>
          <w:sz w:val="28"/>
          <w:szCs w:val="28"/>
          <w:bdr w:val="none" w:sz="0" w:space="0" w:color="auto" w:frame="1"/>
          <w:lang w:val="uk-UA"/>
        </w:rPr>
        <w:t xml:space="preserve">. </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Кандидати на посаду заступників декана факультету</w:t>
      </w:r>
      <w:r w:rsidR="00E038B7" w:rsidRPr="00E2583C">
        <w:rPr>
          <w:sz w:val="28"/>
          <w:szCs w:val="28"/>
          <w:bdr w:val="none" w:sz="0" w:space="0" w:color="auto" w:frame="1"/>
          <w:lang w:val="uk-UA"/>
        </w:rPr>
        <w:t xml:space="preserve"> (директора ННІ)</w:t>
      </w:r>
      <w:r w:rsidRPr="00E2583C">
        <w:rPr>
          <w:sz w:val="28"/>
          <w:szCs w:val="28"/>
          <w:bdr w:val="none" w:sz="0" w:space="0" w:color="auto" w:frame="1"/>
          <w:lang w:val="uk-UA"/>
        </w:rPr>
        <w:t xml:space="preserve"> повинні мати освітній ступінь «Магістр».</w:t>
      </w:r>
    </w:p>
    <w:p w:rsidR="008F16D7" w:rsidRPr="00E2583C" w:rsidRDefault="008F16D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Кандидати на посаду заступників декана факультету</w:t>
      </w:r>
      <w:r w:rsidR="00E038B7" w:rsidRPr="00E2583C">
        <w:rPr>
          <w:sz w:val="28"/>
          <w:szCs w:val="28"/>
          <w:bdr w:val="none" w:sz="0" w:space="0" w:color="auto" w:frame="1"/>
          <w:lang w:val="uk-UA"/>
        </w:rPr>
        <w:t xml:space="preserve"> (директора ННІ)</w:t>
      </w:r>
      <w:r w:rsidRPr="00E2583C">
        <w:rPr>
          <w:sz w:val="28"/>
          <w:szCs w:val="28"/>
          <w:bdr w:val="none" w:sz="0" w:space="0" w:color="auto" w:frame="1"/>
          <w:lang w:val="uk-UA"/>
        </w:rPr>
        <w:t>, діяльність яких безпосередньо пов’язана з освітнім або науковим процесом, повинні мати, як правило, науковий ступінь та/або вчене звання відповідно до профілю факультету</w:t>
      </w:r>
      <w:r w:rsidR="00D961A9" w:rsidRPr="00E2583C">
        <w:rPr>
          <w:sz w:val="28"/>
          <w:szCs w:val="28"/>
          <w:bdr w:val="none" w:sz="0" w:space="0" w:color="auto" w:frame="1"/>
          <w:lang w:val="uk-UA"/>
        </w:rPr>
        <w:t xml:space="preserve"> (ННІ)</w:t>
      </w:r>
      <w:r w:rsidRPr="00E2583C">
        <w:rPr>
          <w:sz w:val="28"/>
          <w:szCs w:val="28"/>
          <w:bdr w:val="none" w:sz="0" w:space="0" w:color="auto" w:frame="1"/>
          <w:lang w:val="uk-UA"/>
        </w:rPr>
        <w:t>.</w:t>
      </w:r>
    </w:p>
    <w:p w:rsidR="008F16D7" w:rsidRPr="00E2583C" w:rsidRDefault="00AA0CC7" w:rsidP="008F16D7">
      <w:pPr>
        <w:tabs>
          <w:tab w:val="left" w:pos="720"/>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6.24</w:t>
      </w:r>
      <w:r w:rsidR="008F16D7" w:rsidRPr="00E2583C">
        <w:rPr>
          <w:sz w:val="28"/>
          <w:szCs w:val="28"/>
          <w:bdr w:val="none" w:sz="0" w:space="0" w:color="auto" w:frame="1"/>
          <w:lang w:val="uk-UA"/>
        </w:rPr>
        <w:t>.Вчена рада Університету, факультету</w:t>
      </w:r>
      <w:r w:rsidR="00BF5BCF" w:rsidRPr="00E2583C">
        <w:rPr>
          <w:sz w:val="28"/>
          <w:szCs w:val="28"/>
          <w:bdr w:val="none" w:sz="0" w:space="0" w:color="auto" w:frame="1"/>
          <w:lang w:val="uk-UA"/>
        </w:rPr>
        <w:t xml:space="preserve"> (ННІ)</w:t>
      </w:r>
      <w:r w:rsidR="008F16D7" w:rsidRPr="00E2583C">
        <w:rPr>
          <w:sz w:val="28"/>
          <w:szCs w:val="28"/>
          <w:bdr w:val="none" w:sz="0" w:space="0" w:color="auto" w:frame="1"/>
          <w:lang w:val="uk-UA"/>
        </w:rPr>
        <w:t>:</w:t>
      </w:r>
    </w:p>
    <w:p w:rsidR="008F16D7" w:rsidRPr="00E2583C" w:rsidRDefault="00AA0CC7" w:rsidP="008F16D7">
      <w:pPr>
        <w:ind w:firstLine="450"/>
        <w:jc w:val="both"/>
        <w:textAlignment w:val="baseline"/>
        <w:rPr>
          <w:sz w:val="28"/>
          <w:szCs w:val="28"/>
          <w:lang w:val="uk-UA"/>
        </w:rPr>
      </w:pPr>
      <w:r w:rsidRPr="00E2583C">
        <w:rPr>
          <w:sz w:val="28"/>
          <w:szCs w:val="28"/>
          <w:bdr w:val="none" w:sz="0" w:space="0" w:color="auto" w:frame="1"/>
          <w:lang w:val="uk-UA"/>
        </w:rPr>
        <w:t>6.24</w:t>
      </w:r>
      <w:r w:rsidR="008F16D7" w:rsidRPr="00E2583C">
        <w:rPr>
          <w:sz w:val="28"/>
          <w:szCs w:val="28"/>
          <w:bdr w:val="none" w:sz="0" w:space="0" w:color="auto" w:frame="1"/>
          <w:lang w:val="uk-UA"/>
        </w:rPr>
        <w:t xml:space="preserve">.1. </w:t>
      </w:r>
      <w:r w:rsidR="008F16D7" w:rsidRPr="00E2583C">
        <w:rPr>
          <w:sz w:val="28"/>
          <w:szCs w:val="28"/>
          <w:lang w:val="uk-UA"/>
        </w:rPr>
        <w:t>Вчена рада НУ «Запорізька політехніка» є колегіальним органом управління Університету, який створюється строком на  п’ять років.</w:t>
      </w:r>
    </w:p>
    <w:p w:rsidR="008F16D7" w:rsidRPr="00E2583C" w:rsidRDefault="008F16D7" w:rsidP="008F16D7">
      <w:pPr>
        <w:ind w:firstLine="450"/>
        <w:jc w:val="both"/>
        <w:textAlignment w:val="baseline"/>
        <w:rPr>
          <w:sz w:val="28"/>
          <w:szCs w:val="28"/>
          <w:lang w:val="uk-UA"/>
        </w:rPr>
      </w:pPr>
      <w:r w:rsidRPr="00E2583C">
        <w:rPr>
          <w:sz w:val="28"/>
          <w:szCs w:val="28"/>
          <w:lang w:val="uk-UA"/>
        </w:rPr>
        <w:tab/>
        <w:t>Організація роботи вченої ради Університету, порядок підготовки та проведення її засідань визначається «Положенням про вчену раду Університету», яке затверджується вченою радою Університету.</w:t>
      </w:r>
    </w:p>
    <w:p w:rsidR="008F16D7" w:rsidRPr="00E2583C" w:rsidRDefault="008F16D7" w:rsidP="008F16D7">
      <w:pPr>
        <w:ind w:firstLine="450"/>
        <w:jc w:val="both"/>
        <w:textAlignment w:val="baseline"/>
        <w:rPr>
          <w:sz w:val="28"/>
          <w:szCs w:val="28"/>
          <w:lang w:val="uk-UA"/>
        </w:rPr>
      </w:pPr>
      <w:r w:rsidRPr="00E2583C">
        <w:rPr>
          <w:sz w:val="28"/>
          <w:szCs w:val="28"/>
          <w:lang w:val="uk-UA"/>
        </w:rPr>
        <w:tab/>
        <w:t>Склад вченої ради НУ «Запорізька політехніка» затверджується наказом ректора упродовж п’яти робочих днів з дня закінчення повноважень попереднього складу.</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lang w:val="uk-UA"/>
        </w:rPr>
        <w:tab/>
        <w:t>Вчена рада Університету у своїй діяльності керується законодавством України, цим Статутом і Положенням про вчену раду Університету.</w:t>
      </w:r>
    </w:p>
    <w:p w:rsidR="008F16D7" w:rsidRPr="00E2583C" w:rsidRDefault="008F16D7" w:rsidP="008F16D7">
      <w:pPr>
        <w:pStyle w:val="2"/>
        <w:tabs>
          <w:tab w:val="left" w:pos="720"/>
        </w:tabs>
        <w:rPr>
          <w:szCs w:val="28"/>
          <w:lang w:val="uk-UA"/>
        </w:rPr>
      </w:pPr>
      <w:r w:rsidRPr="00E2583C">
        <w:rPr>
          <w:szCs w:val="28"/>
          <w:lang w:val="uk-UA"/>
        </w:rPr>
        <w:tab/>
        <w:t>6.2</w:t>
      </w:r>
      <w:r w:rsidR="00AA0CC7" w:rsidRPr="00E2583C">
        <w:rPr>
          <w:szCs w:val="28"/>
          <w:lang w:val="uk-UA"/>
        </w:rPr>
        <w:t>4</w:t>
      </w:r>
      <w:r w:rsidRPr="00E2583C">
        <w:rPr>
          <w:szCs w:val="28"/>
          <w:lang w:val="uk-UA"/>
        </w:rPr>
        <w:t xml:space="preserve">.2. Вчену раду Університету очолює її голова, який обирається таємним голосуванням із числа членів вченої ради Університету, які мають науковий ступінь та/або вчене (почесне) звання, на строк діяльності вченої ради. </w:t>
      </w:r>
    </w:p>
    <w:p w:rsidR="008F16D7" w:rsidRPr="00E2583C" w:rsidRDefault="008F16D7" w:rsidP="008F16D7">
      <w:pPr>
        <w:pStyle w:val="2"/>
        <w:tabs>
          <w:tab w:val="left" w:pos="720"/>
        </w:tabs>
        <w:rPr>
          <w:szCs w:val="28"/>
          <w:lang w:val="uk-UA"/>
        </w:rPr>
      </w:pPr>
      <w:r w:rsidRPr="00E2583C">
        <w:rPr>
          <w:szCs w:val="28"/>
          <w:lang w:val="uk-UA"/>
        </w:rPr>
        <w:tab/>
        <w:t>При обранні голови  вченої ради, якщо на цю посаду претендує два та більше кандидатів, обраним вважається кандидат, який отримав найбільшу, порівняно з іншими кандидатами, кількість голосів.</w:t>
      </w:r>
    </w:p>
    <w:p w:rsidR="008F16D7" w:rsidRPr="00E2583C" w:rsidRDefault="00AA0CC7" w:rsidP="008F16D7">
      <w:pPr>
        <w:ind w:firstLine="450"/>
        <w:jc w:val="both"/>
        <w:textAlignment w:val="baseline"/>
        <w:rPr>
          <w:sz w:val="28"/>
          <w:szCs w:val="28"/>
          <w:lang w:val="uk-UA"/>
        </w:rPr>
      </w:pPr>
      <w:r w:rsidRPr="00E2583C">
        <w:rPr>
          <w:sz w:val="28"/>
          <w:szCs w:val="28"/>
          <w:lang w:val="uk-UA"/>
        </w:rPr>
        <w:tab/>
        <w:t>6.24</w:t>
      </w:r>
      <w:r w:rsidR="008F16D7" w:rsidRPr="00E2583C">
        <w:rPr>
          <w:sz w:val="28"/>
          <w:szCs w:val="28"/>
          <w:lang w:val="uk-UA"/>
        </w:rPr>
        <w:t>.3. Не менш як 75% складу вченої ради повинні становити наукові, науково-педагогічні працівники Університету і не менш як 10%- виборні представники із числа студентів.</w:t>
      </w:r>
    </w:p>
    <w:p w:rsidR="008F16D7" w:rsidRPr="00E2583C" w:rsidRDefault="00AA0CC7" w:rsidP="008F16D7">
      <w:pPr>
        <w:ind w:firstLine="450"/>
        <w:jc w:val="both"/>
        <w:textAlignment w:val="baseline"/>
        <w:rPr>
          <w:sz w:val="28"/>
          <w:szCs w:val="28"/>
          <w:lang w:val="uk-UA"/>
        </w:rPr>
      </w:pPr>
      <w:r w:rsidRPr="00E2583C">
        <w:rPr>
          <w:sz w:val="28"/>
          <w:szCs w:val="28"/>
          <w:lang w:val="uk-UA"/>
        </w:rPr>
        <w:tab/>
        <w:t>6.24</w:t>
      </w:r>
      <w:r w:rsidR="008F16D7" w:rsidRPr="00E2583C">
        <w:rPr>
          <w:sz w:val="28"/>
          <w:szCs w:val="28"/>
          <w:lang w:val="uk-UA"/>
        </w:rPr>
        <w:t xml:space="preserve">.4. За поданням голови вчена рада обирає заступників голови шляхом відкритого голосування з числа членів ради.     </w:t>
      </w:r>
    </w:p>
    <w:p w:rsidR="008F16D7" w:rsidRPr="00E2583C" w:rsidRDefault="00AA0CC7" w:rsidP="008F16D7">
      <w:pPr>
        <w:jc w:val="both"/>
        <w:textAlignment w:val="baseline"/>
        <w:rPr>
          <w:sz w:val="28"/>
          <w:szCs w:val="28"/>
          <w:lang w:val="uk-UA"/>
        </w:rPr>
      </w:pPr>
      <w:r w:rsidRPr="00E2583C">
        <w:rPr>
          <w:sz w:val="28"/>
          <w:szCs w:val="28"/>
          <w:lang w:val="uk-UA"/>
        </w:rPr>
        <w:tab/>
        <w:t>6.24</w:t>
      </w:r>
      <w:r w:rsidR="008F16D7" w:rsidRPr="00E2583C">
        <w:rPr>
          <w:sz w:val="28"/>
          <w:szCs w:val="28"/>
          <w:lang w:val="uk-UA"/>
        </w:rPr>
        <w:t>.5. Учений секретар вченої ради призначається на посаду ректором  з числа найбільш досвідчених професорів або доцентів НУ «Запорізька політехніка» та одночасно обіймає посаду секретаря конференції  трудового колективу Університету.</w:t>
      </w:r>
    </w:p>
    <w:p w:rsidR="008F16D7" w:rsidRPr="00E2583C" w:rsidRDefault="00AA0CC7" w:rsidP="008F16D7">
      <w:pPr>
        <w:jc w:val="both"/>
        <w:textAlignment w:val="baseline"/>
        <w:rPr>
          <w:sz w:val="28"/>
          <w:szCs w:val="28"/>
          <w:lang w:val="uk-UA"/>
        </w:rPr>
      </w:pPr>
      <w:r w:rsidRPr="00E2583C">
        <w:rPr>
          <w:sz w:val="28"/>
          <w:szCs w:val="28"/>
          <w:lang w:val="uk-UA"/>
        </w:rPr>
        <w:tab/>
        <w:t>6.24</w:t>
      </w:r>
      <w:r w:rsidR="008F16D7" w:rsidRPr="00E2583C">
        <w:rPr>
          <w:sz w:val="28"/>
          <w:szCs w:val="28"/>
          <w:lang w:val="uk-UA"/>
        </w:rPr>
        <w:t>.6. Розгляд питань вченою радою НУ «Запорізька політехніка» і прийняті рішення фіксуються в протоколах засідань, які підписують голова та учений секретар вченої ради.</w:t>
      </w:r>
    </w:p>
    <w:p w:rsidR="008F16D7" w:rsidRPr="00E2583C" w:rsidRDefault="00AA0CC7" w:rsidP="008F16D7">
      <w:pPr>
        <w:jc w:val="both"/>
        <w:textAlignment w:val="baseline"/>
        <w:rPr>
          <w:sz w:val="28"/>
          <w:szCs w:val="28"/>
          <w:lang w:val="uk-UA"/>
        </w:rPr>
      </w:pPr>
      <w:r w:rsidRPr="00E2583C">
        <w:rPr>
          <w:sz w:val="28"/>
          <w:szCs w:val="28"/>
          <w:lang w:val="uk-UA"/>
        </w:rPr>
        <w:tab/>
        <w:t>6.24</w:t>
      </w:r>
      <w:r w:rsidR="008F16D7" w:rsidRPr="00E2583C">
        <w:rPr>
          <w:sz w:val="28"/>
          <w:szCs w:val="28"/>
          <w:lang w:val="uk-UA"/>
        </w:rPr>
        <w:t>.7. До складу вченої ради Університету входять за посадами ректор  Університету, проректори, керівники факультетів</w:t>
      </w:r>
      <w:r w:rsidR="00BF5BCF" w:rsidRPr="00E2583C">
        <w:rPr>
          <w:sz w:val="28"/>
          <w:szCs w:val="28"/>
          <w:lang w:val="uk-UA"/>
        </w:rPr>
        <w:t xml:space="preserve"> (ННІ)</w:t>
      </w:r>
      <w:r w:rsidR="008F16D7" w:rsidRPr="00E2583C">
        <w:rPr>
          <w:sz w:val="28"/>
          <w:szCs w:val="28"/>
          <w:lang w:val="uk-UA"/>
        </w:rPr>
        <w:t xml:space="preserve">, учений секретар, директор наукової бібліотеки, директори фахових коледжів, головний </w:t>
      </w:r>
      <w:r w:rsidR="008F16D7" w:rsidRPr="00E2583C">
        <w:rPr>
          <w:sz w:val="28"/>
          <w:szCs w:val="28"/>
          <w:lang w:val="uk-UA"/>
        </w:rPr>
        <w:lastRenderedPageBreak/>
        <w:t>бухгалтер, керівники органів студентського самоврядування та виборних профспілкових організацій працівників та студентів, аспірантів і докторантів Університету.</w:t>
      </w:r>
    </w:p>
    <w:p w:rsidR="008F16D7" w:rsidRPr="00E2583C" w:rsidRDefault="008F16D7" w:rsidP="008F16D7">
      <w:pPr>
        <w:jc w:val="both"/>
        <w:textAlignment w:val="baseline"/>
        <w:rPr>
          <w:sz w:val="28"/>
          <w:szCs w:val="28"/>
          <w:lang w:val="uk-UA"/>
        </w:rPr>
      </w:pPr>
      <w:r w:rsidRPr="00E2583C">
        <w:rPr>
          <w:sz w:val="28"/>
          <w:szCs w:val="28"/>
          <w:lang w:val="uk-UA"/>
        </w:rPr>
        <w:tab/>
        <w:t>До складу вченої ради за визначеними вченою радою попереднього скликання квотами входять виборні представники:</w:t>
      </w:r>
    </w:p>
    <w:p w:rsidR="008F16D7" w:rsidRPr="00E2583C" w:rsidRDefault="008F16D7" w:rsidP="008F16D7">
      <w:pPr>
        <w:jc w:val="both"/>
        <w:textAlignment w:val="baseline"/>
        <w:rPr>
          <w:sz w:val="28"/>
          <w:szCs w:val="28"/>
          <w:lang w:val="uk-UA"/>
        </w:rPr>
      </w:pPr>
      <w:r w:rsidRPr="00E2583C">
        <w:rPr>
          <w:sz w:val="28"/>
          <w:szCs w:val="28"/>
          <w:lang w:val="uk-UA"/>
        </w:rPr>
        <w:t>1. Які представляють наукових, науково-педагогічних працівників і обираються з числа завідувачів кафедр, професорів, докторів філософії (кандидатів наук), докторів наук, які працюють в Університеті на постійній основі. Квоти для представників факультетів</w:t>
      </w:r>
      <w:r w:rsidR="00BF5BCF" w:rsidRPr="00E2583C">
        <w:rPr>
          <w:sz w:val="28"/>
          <w:szCs w:val="28"/>
          <w:lang w:val="uk-UA"/>
        </w:rPr>
        <w:t xml:space="preserve"> (ННІ)</w:t>
      </w:r>
      <w:r w:rsidRPr="00E2583C">
        <w:rPr>
          <w:sz w:val="28"/>
          <w:szCs w:val="28"/>
          <w:lang w:val="uk-UA"/>
        </w:rPr>
        <w:t xml:space="preserve"> встановлюються вченою радою пропорційно штатній чисельності наукових та науково-педагогічних працівників відповідного факультету</w:t>
      </w:r>
      <w:r w:rsidR="00BF5BCF" w:rsidRPr="00E2583C">
        <w:rPr>
          <w:sz w:val="28"/>
          <w:szCs w:val="28"/>
          <w:lang w:val="uk-UA"/>
        </w:rPr>
        <w:t xml:space="preserve"> (ННІ)</w:t>
      </w:r>
      <w:r w:rsidRPr="00E2583C">
        <w:rPr>
          <w:sz w:val="28"/>
          <w:szCs w:val="28"/>
          <w:lang w:val="uk-UA"/>
        </w:rPr>
        <w:t>. Зазначених представників обирає конференція трудового колективу Університету за рекомендаціями конференцій трудових колективів факультетів</w:t>
      </w:r>
      <w:r w:rsidR="00BF5BCF" w:rsidRPr="00E2583C">
        <w:rPr>
          <w:sz w:val="28"/>
          <w:szCs w:val="28"/>
          <w:lang w:val="uk-UA"/>
        </w:rPr>
        <w:t xml:space="preserve"> (ННІ)</w:t>
      </w:r>
      <w:r w:rsidRPr="00E2583C">
        <w:rPr>
          <w:sz w:val="28"/>
          <w:szCs w:val="28"/>
          <w:lang w:val="uk-UA"/>
        </w:rPr>
        <w:t>, у яких вони працюють;</w:t>
      </w:r>
    </w:p>
    <w:p w:rsidR="008F16D7" w:rsidRPr="00E2583C" w:rsidRDefault="008F16D7" w:rsidP="008F16D7">
      <w:pPr>
        <w:jc w:val="both"/>
        <w:textAlignment w:val="baseline"/>
        <w:rPr>
          <w:sz w:val="28"/>
          <w:szCs w:val="28"/>
          <w:lang w:val="uk-UA"/>
        </w:rPr>
      </w:pPr>
      <w:r w:rsidRPr="00E2583C">
        <w:rPr>
          <w:sz w:val="28"/>
          <w:szCs w:val="28"/>
          <w:lang w:val="uk-UA"/>
        </w:rPr>
        <w:t>2. Які представляють інших працівників Університету і які працюють у ньому на постійній основі. Їх обирає конференція трудового колективу Університету за рекомендаціями структурних підрозділів, у яких вони працюють;</w:t>
      </w:r>
    </w:p>
    <w:p w:rsidR="008F16D7" w:rsidRPr="00E2583C" w:rsidRDefault="008F16D7" w:rsidP="008F16D7">
      <w:pPr>
        <w:jc w:val="both"/>
        <w:textAlignment w:val="baseline"/>
        <w:rPr>
          <w:sz w:val="28"/>
          <w:szCs w:val="28"/>
          <w:lang w:val="uk-UA"/>
        </w:rPr>
      </w:pPr>
      <w:r w:rsidRPr="00E2583C">
        <w:rPr>
          <w:sz w:val="28"/>
          <w:szCs w:val="28"/>
          <w:lang w:val="uk-UA"/>
        </w:rPr>
        <w:t>3. Виборні представники з числа студентів, яких обирають студенти шляхом прямих таємних виборів;</w:t>
      </w:r>
    </w:p>
    <w:p w:rsidR="008F16D7" w:rsidRPr="00E2583C" w:rsidRDefault="008F16D7" w:rsidP="008F16D7">
      <w:pPr>
        <w:jc w:val="both"/>
        <w:textAlignment w:val="baseline"/>
        <w:rPr>
          <w:sz w:val="28"/>
          <w:szCs w:val="28"/>
          <w:lang w:val="uk-UA"/>
        </w:rPr>
      </w:pPr>
      <w:r w:rsidRPr="00E2583C">
        <w:rPr>
          <w:sz w:val="28"/>
          <w:szCs w:val="28"/>
          <w:lang w:val="uk-UA"/>
        </w:rPr>
        <w:t>4.  До зазначених квот зараховуються представники відповідних груп, що є членами вченої ради за посадами.</w:t>
      </w:r>
    </w:p>
    <w:p w:rsidR="008F16D7" w:rsidRPr="00E2583C" w:rsidRDefault="008F16D7" w:rsidP="008F16D7">
      <w:pPr>
        <w:jc w:val="both"/>
        <w:textAlignment w:val="baseline"/>
        <w:rPr>
          <w:sz w:val="28"/>
          <w:szCs w:val="28"/>
          <w:lang w:val="uk-UA"/>
        </w:rPr>
      </w:pPr>
      <w:r w:rsidRPr="00E2583C">
        <w:rPr>
          <w:sz w:val="28"/>
          <w:szCs w:val="28"/>
          <w:lang w:val="uk-UA"/>
        </w:rPr>
        <w:t>5. Зазначені квоти використовуються при обранні вченої ради та її поповненні. Перевищення квот у період повноважень вченої ради не є підставою для дострокового припинення повноважень її членів;</w:t>
      </w:r>
    </w:p>
    <w:p w:rsidR="008F16D7" w:rsidRPr="00E2583C" w:rsidRDefault="008F16D7" w:rsidP="008F16D7">
      <w:pPr>
        <w:jc w:val="both"/>
        <w:rPr>
          <w:sz w:val="28"/>
          <w:szCs w:val="28"/>
          <w:lang w:val="uk-UA"/>
        </w:rPr>
      </w:pPr>
      <w:r w:rsidRPr="00E2583C">
        <w:rPr>
          <w:sz w:val="28"/>
          <w:szCs w:val="28"/>
          <w:lang w:val="uk-UA"/>
        </w:rPr>
        <w:t xml:space="preserve">6. За рішенням вченої ради до її складу можуть входити також представники організацій роботодавців із правом дорадчого голосу. </w:t>
      </w:r>
    </w:p>
    <w:p w:rsidR="008F16D7" w:rsidRPr="00E2583C" w:rsidRDefault="00AA0CC7" w:rsidP="008F16D7">
      <w:pPr>
        <w:tabs>
          <w:tab w:val="left" w:pos="709"/>
          <w:tab w:val="left" w:pos="851"/>
        </w:tabs>
        <w:jc w:val="both"/>
        <w:rPr>
          <w:sz w:val="28"/>
          <w:szCs w:val="28"/>
          <w:lang w:val="uk-UA"/>
        </w:rPr>
      </w:pPr>
      <w:r w:rsidRPr="00E2583C">
        <w:rPr>
          <w:sz w:val="28"/>
          <w:szCs w:val="28"/>
          <w:lang w:val="uk-UA"/>
        </w:rPr>
        <w:tab/>
        <w:t>6.24</w:t>
      </w:r>
      <w:r w:rsidR="008F16D7" w:rsidRPr="00E2583C">
        <w:rPr>
          <w:sz w:val="28"/>
          <w:szCs w:val="28"/>
          <w:lang w:val="uk-UA"/>
        </w:rPr>
        <w:t>.8. Новостворені факультети</w:t>
      </w:r>
      <w:r w:rsidR="00BF5BCF" w:rsidRPr="00E2583C">
        <w:rPr>
          <w:sz w:val="28"/>
          <w:szCs w:val="28"/>
          <w:lang w:val="uk-UA"/>
        </w:rPr>
        <w:t xml:space="preserve"> (ННІ)</w:t>
      </w:r>
      <w:r w:rsidR="008F16D7" w:rsidRPr="00E2583C">
        <w:rPr>
          <w:sz w:val="28"/>
          <w:szCs w:val="28"/>
          <w:lang w:val="uk-UA"/>
        </w:rPr>
        <w:t>, кафедри набувають права представництва у вченій раді Університету. Представників новостворених факультетів</w:t>
      </w:r>
      <w:r w:rsidR="00BF5BCF" w:rsidRPr="00E2583C">
        <w:rPr>
          <w:sz w:val="28"/>
          <w:szCs w:val="28"/>
          <w:lang w:val="uk-UA"/>
        </w:rPr>
        <w:t xml:space="preserve"> (ННІ)</w:t>
      </w:r>
      <w:r w:rsidR="008F16D7" w:rsidRPr="00E2583C">
        <w:rPr>
          <w:sz w:val="28"/>
          <w:szCs w:val="28"/>
          <w:lang w:val="uk-UA"/>
        </w:rPr>
        <w:t>, кафедр та членів ради замість вибулих, уводять до складу вченої ради згідно з Положенням про вчену раду Університету.</w:t>
      </w:r>
    </w:p>
    <w:p w:rsidR="008F16D7" w:rsidRPr="00E2583C" w:rsidRDefault="008F16D7" w:rsidP="008F16D7">
      <w:pPr>
        <w:tabs>
          <w:tab w:val="left" w:pos="709"/>
          <w:tab w:val="left" w:pos="851"/>
        </w:tabs>
        <w:jc w:val="both"/>
        <w:rPr>
          <w:sz w:val="28"/>
          <w:szCs w:val="28"/>
          <w:lang w:val="uk-UA"/>
        </w:rPr>
      </w:pPr>
      <w:r w:rsidRPr="00E2583C">
        <w:rPr>
          <w:sz w:val="28"/>
          <w:szCs w:val="28"/>
          <w:lang w:val="uk-UA"/>
        </w:rPr>
        <w:tab/>
        <w:t>Зі складу вченої ради виводять членів, що припинили трудові відносини з Університетом, та членів-працівників Університету, звільнених з посад, за якими їх було введено до складу вченої ради, а також членів, що подали на ім’я голови вченої ради Університету заяву про вихід зі складу ради.</w:t>
      </w:r>
    </w:p>
    <w:p w:rsidR="008F16D7" w:rsidRPr="00E2583C" w:rsidRDefault="008F16D7" w:rsidP="008F16D7">
      <w:pPr>
        <w:tabs>
          <w:tab w:val="left" w:pos="709"/>
          <w:tab w:val="left" w:pos="851"/>
        </w:tabs>
        <w:jc w:val="both"/>
        <w:rPr>
          <w:sz w:val="28"/>
          <w:szCs w:val="28"/>
          <w:lang w:val="uk-UA"/>
        </w:rPr>
      </w:pPr>
      <w:r w:rsidRPr="00E2583C">
        <w:rPr>
          <w:sz w:val="28"/>
          <w:szCs w:val="28"/>
          <w:lang w:val="uk-UA"/>
        </w:rPr>
        <w:tab/>
        <w:t>У разі  необхідності для дотримання вимог, передбачених цим Статутом та положенням про вчену раду НУ «Запорізька політехніка», відбуваються додаткові  вибори членів вченої ради.</w:t>
      </w:r>
    </w:p>
    <w:p w:rsidR="008F16D7" w:rsidRPr="00E2583C" w:rsidRDefault="008F16D7" w:rsidP="008F16D7">
      <w:pPr>
        <w:tabs>
          <w:tab w:val="left" w:pos="720"/>
        </w:tabs>
        <w:jc w:val="both"/>
        <w:rPr>
          <w:sz w:val="28"/>
          <w:szCs w:val="28"/>
          <w:lang w:val="uk-UA"/>
        </w:rPr>
      </w:pPr>
      <w:r w:rsidRPr="00E2583C">
        <w:rPr>
          <w:sz w:val="28"/>
          <w:szCs w:val="28"/>
          <w:lang w:val="uk-UA"/>
        </w:rPr>
        <w:tab/>
        <w:t>6.2</w:t>
      </w:r>
      <w:r w:rsidR="00AA0CC7" w:rsidRPr="00E2583C">
        <w:rPr>
          <w:sz w:val="28"/>
          <w:szCs w:val="28"/>
          <w:lang w:val="uk-UA"/>
        </w:rPr>
        <w:t>4</w:t>
      </w:r>
      <w:r w:rsidRPr="00E2583C">
        <w:rPr>
          <w:sz w:val="28"/>
          <w:szCs w:val="28"/>
          <w:lang w:val="uk-UA"/>
        </w:rPr>
        <w:t>.9. Вчена рада Університету:</w:t>
      </w:r>
    </w:p>
    <w:p w:rsidR="008F16D7" w:rsidRPr="00E2583C" w:rsidRDefault="008F16D7" w:rsidP="008F16D7">
      <w:pPr>
        <w:tabs>
          <w:tab w:val="left" w:pos="720"/>
        </w:tabs>
        <w:jc w:val="both"/>
        <w:rPr>
          <w:sz w:val="28"/>
          <w:szCs w:val="28"/>
          <w:lang w:val="uk-UA"/>
        </w:rPr>
      </w:pPr>
      <w:r w:rsidRPr="00E2583C">
        <w:rPr>
          <w:sz w:val="28"/>
          <w:szCs w:val="28"/>
          <w:lang w:val="uk-UA"/>
        </w:rPr>
        <w:t>- визначає стратегію і перспективні напрями розвитку освітньої, наукової, науково-технічної, інноваційної та культурно-просвітницької діяльності Університету;</w:t>
      </w:r>
    </w:p>
    <w:p w:rsidR="008F16D7" w:rsidRPr="00E2583C" w:rsidRDefault="008F16D7" w:rsidP="008F16D7">
      <w:pPr>
        <w:tabs>
          <w:tab w:val="left" w:pos="720"/>
        </w:tabs>
        <w:jc w:val="both"/>
        <w:rPr>
          <w:sz w:val="28"/>
          <w:szCs w:val="28"/>
          <w:lang w:val="uk-UA"/>
        </w:rPr>
      </w:pPr>
      <w:r w:rsidRPr="00E2583C">
        <w:rPr>
          <w:sz w:val="28"/>
          <w:szCs w:val="28"/>
          <w:lang w:val="uk-UA"/>
        </w:rPr>
        <w:lastRenderedPageBreak/>
        <w:tab/>
        <w:t>- розробляє й подає конференції трудового колективу Університету проєкти Статуту, а також рішень про внесення змін і доповнень до нього, у тому числі за пропозиціями наглядової ради;</w:t>
      </w:r>
    </w:p>
    <w:p w:rsidR="008F16D7" w:rsidRPr="00E2583C" w:rsidRDefault="008F16D7" w:rsidP="008F16D7">
      <w:pPr>
        <w:tabs>
          <w:tab w:val="left" w:pos="720"/>
        </w:tabs>
        <w:jc w:val="both"/>
        <w:rPr>
          <w:sz w:val="28"/>
          <w:szCs w:val="28"/>
          <w:lang w:val="uk-UA"/>
        </w:rPr>
      </w:pPr>
      <w:r w:rsidRPr="00E2583C">
        <w:rPr>
          <w:sz w:val="28"/>
          <w:szCs w:val="28"/>
          <w:lang w:val="uk-UA"/>
        </w:rPr>
        <w:tab/>
        <w:t>- за поданням ректора ухвалює фінансовий план і річний фінансовий звіт Університету;</w:t>
      </w:r>
    </w:p>
    <w:p w:rsidR="008F16D7" w:rsidRPr="00E2583C" w:rsidRDefault="008F16D7" w:rsidP="008F16D7">
      <w:pPr>
        <w:tabs>
          <w:tab w:val="left" w:pos="720"/>
        </w:tabs>
        <w:jc w:val="both"/>
        <w:rPr>
          <w:sz w:val="28"/>
          <w:szCs w:val="28"/>
          <w:lang w:val="uk-UA"/>
        </w:rPr>
      </w:pPr>
      <w:r w:rsidRPr="00E2583C">
        <w:rPr>
          <w:sz w:val="28"/>
          <w:szCs w:val="28"/>
          <w:lang w:val="uk-UA"/>
        </w:rPr>
        <w:tab/>
        <w:t>- визначає систему та затверджує процедури внутрішнього забезпечення якості вищої освіти;</w:t>
      </w:r>
    </w:p>
    <w:p w:rsidR="008F16D7" w:rsidRPr="00E2583C" w:rsidRDefault="008F16D7" w:rsidP="008F16D7">
      <w:pPr>
        <w:tabs>
          <w:tab w:val="left" w:pos="720"/>
        </w:tabs>
        <w:jc w:val="both"/>
        <w:rPr>
          <w:sz w:val="28"/>
          <w:szCs w:val="28"/>
          <w:lang w:val="uk-UA"/>
        </w:rPr>
      </w:pPr>
      <w:r w:rsidRPr="00E2583C">
        <w:rPr>
          <w:sz w:val="28"/>
          <w:szCs w:val="28"/>
          <w:lang w:val="uk-UA"/>
        </w:rPr>
        <w:tab/>
        <w:t>- за поданням ректора Університету ухвалює рішення про утворення, реорганізацію та ліквідацію структурних підрозділів та затверджує положення про відповідні структурні підрозділи, зокрема положення про факультети</w:t>
      </w:r>
      <w:r w:rsidR="00BF5BCF" w:rsidRPr="00E2583C">
        <w:rPr>
          <w:sz w:val="28"/>
          <w:szCs w:val="28"/>
          <w:lang w:val="uk-UA"/>
        </w:rPr>
        <w:t xml:space="preserve"> (ННІ)</w:t>
      </w:r>
      <w:r w:rsidRPr="00E2583C">
        <w:rPr>
          <w:sz w:val="28"/>
          <w:szCs w:val="28"/>
          <w:lang w:val="uk-UA"/>
        </w:rPr>
        <w:t>, фахові коледжі, типове Положення про кафедру Університету;</w:t>
      </w:r>
    </w:p>
    <w:p w:rsidR="008F16D7" w:rsidRPr="00E2583C" w:rsidRDefault="008F16D7" w:rsidP="008F16D7">
      <w:pPr>
        <w:tabs>
          <w:tab w:val="left" w:pos="720"/>
        </w:tabs>
        <w:jc w:val="both"/>
        <w:rPr>
          <w:sz w:val="28"/>
          <w:szCs w:val="28"/>
          <w:lang w:val="uk-UA"/>
        </w:rPr>
      </w:pPr>
      <w:r w:rsidRPr="00E2583C">
        <w:rPr>
          <w:sz w:val="28"/>
          <w:szCs w:val="28"/>
          <w:lang w:val="uk-UA"/>
        </w:rPr>
        <w:tab/>
        <w:t>- визначає повноваження вчених рад факультетів</w:t>
      </w:r>
      <w:r w:rsidR="00BF5BCF" w:rsidRPr="00E2583C">
        <w:rPr>
          <w:sz w:val="28"/>
          <w:szCs w:val="28"/>
          <w:lang w:val="uk-UA"/>
        </w:rPr>
        <w:t xml:space="preserve"> (ННІ)</w:t>
      </w:r>
      <w:r w:rsidRPr="00E2583C">
        <w:rPr>
          <w:sz w:val="28"/>
          <w:szCs w:val="28"/>
          <w:lang w:val="uk-UA"/>
        </w:rPr>
        <w:t>, педагогічних рад фахових коледжів та затверджує положення про них, може делегувати їм частину своїх повноважень;</w:t>
      </w:r>
    </w:p>
    <w:p w:rsidR="008F16D7" w:rsidRPr="00E2583C" w:rsidRDefault="008F16D7" w:rsidP="008F16D7">
      <w:pPr>
        <w:tabs>
          <w:tab w:val="left" w:pos="720"/>
        </w:tabs>
        <w:jc w:val="both"/>
        <w:rPr>
          <w:sz w:val="28"/>
          <w:szCs w:val="28"/>
          <w:lang w:val="uk-UA"/>
        </w:rPr>
      </w:pPr>
      <w:r w:rsidRPr="00E2583C">
        <w:rPr>
          <w:sz w:val="28"/>
          <w:szCs w:val="28"/>
          <w:lang w:val="uk-UA"/>
        </w:rPr>
        <w:tab/>
        <w:t>- обирає за конкурсом таємним голосуванням на посади завідувачів кафедр;</w:t>
      </w:r>
    </w:p>
    <w:p w:rsidR="008F16D7" w:rsidRPr="00E2583C" w:rsidRDefault="008F16D7" w:rsidP="008F16D7">
      <w:pPr>
        <w:tabs>
          <w:tab w:val="left" w:pos="720"/>
        </w:tabs>
        <w:jc w:val="both"/>
        <w:rPr>
          <w:sz w:val="28"/>
          <w:szCs w:val="28"/>
          <w:lang w:val="uk-UA"/>
        </w:rPr>
      </w:pPr>
      <w:r w:rsidRPr="00E2583C">
        <w:rPr>
          <w:sz w:val="28"/>
          <w:szCs w:val="28"/>
          <w:lang w:val="uk-UA"/>
        </w:rPr>
        <w:tab/>
        <w:t>- затверджує освітні програми і навчальні плани для кожного рівня вищої освіти та спеціальності;</w:t>
      </w:r>
    </w:p>
    <w:p w:rsidR="008F16D7" w:rsidRPr="00E2583C" w:rsidRDefault="008F16D7" w:rsidP="008F16D7">
      <w:pPr>
        <w:tabs>
          <w:tab w:val="left" w:pos="720"/>
        </w:tabs>
        <w:jc w:val="both"/>
        <w:rPr>
          <w:sz w:val="28"/>
          <w:szCs w:val="28"/>
          <w:lang w:val="uk-UA"/>
        </w:rPr>
      </w:pPr>
      <w:r w:rsidRPr="00E2583C">
        <w:rPr>
          <w:sz w:val="28"/>
          <w:szCs w:val="28"/>
          <w:lang w:val="uk-UA"/>
        </w:rPr>
        <w:tab/>
        <w:t>- за поданням ректора Університету ухвалює рішення з питань організації освітнього процесу, визначає строки навчання на відповідних рівнях;</w:t>
      </w:r>
    </w:p>
    <w:p w:rsidR="008F16D7" w:rsidRPr="00E2583C" w:rsidRDefault="008F16D7" w:rsidP="008F16D7">
      <w:pPr>
        <w:tabs>
          <w:tab w:val="left" w:pos="720"/>
        </w:tabs>
        <w:jc w:val="both"/>
        <w:rPr>
          <w:sz w:val="28"/>
          <w:szCs w:val="28"/>
          <w:lang w:val="uk-UA"/>
        </w:rPr>
      </w:pPr>
      <w:r w:rsidRPr="00E2583C">
        <w:rPr>
          <w:sz w:val="28"/>
          <w:szCs w:val="28"/>
          <w:lang w:val="uk-UA"/>
        </w:rPr>
        <w:tab/>
        <w:t>- затверджує зразок та порядок виготовлення документів про вищу освіту, у тому числі спільних і подвійних дипломів;</w:t>
      </w:r>
    </w:p>
    <w:p w:rsidR="008F16D7" w:rsidRPr="00E2583C" w:rsidRDefault="008F16D7" w:rsidP="008F16D7">
      <w:pPr>
        <w:tabs>
          <w:tab w:val="left" w:pos="720"/>
        </w:tabs>
        <w:jc w:val="both"/>
        <w:rPr>
          <w:sz w:val="28"/>
          <w:szCs w:val="28"/>
          <w:lang w:val="uk-UA"/>
        </w:rPr>
      </w:pPr>
      <w:r w:rsidRPr="00E2583C">
        <w:rPr>
          <w:sz w:val="28"/>
          <w:szCs w:val="28"/>
          <w:lang w:val="uk-UA"/>
        </w:rPr>
        <w:tab/>
        <w:t>- ухвалює основні напрями проведення наукових досліджень та інноваційної діяльності, затверджує програми наукових досліджень Університету;</w:t>
      </w:r>
    </w:p>
    <w:p w:rsidR="008F16D7" w:rsidRPr="00E2583C" w:rsidRDefault="008F16D7" w:rsidP="008F16D7">
      <w:pPr>
        <w:tabs>
          <w:tab w:val="left" w:pos="720"/>
        </w:tabs>
        <w:jc w:val="both"/>
        <w:rPr>
          <w:sz w:val="28"/>
          <w:szCs w:val="28"/>
          <w:lang w:val="uk-UA"/>
        </w:rPr>
      </w:pPr>
      <w:r w:rsidRPr="00E2583C">
        <w:rPr>
          <w:sz w:val="28"/>
          <w:szCs w:val="28"/>
          <w:lang w:val="uk-UA"/>
        </w:rPr>
        <w:tab/>
        <w:t>- оцінює освітню, наукову, науково-педагогічну, науково-технічну, інноваційну та культурно-просвітницьку діяльність структурних підрозділів;</w:t>
      </w:r>
    </w:p>
    <w:p w:rsidR="008F16D7" w:rsidRPr="00E2583C" w:rsidRDefault="008F16D7" w:rsidP="008F16D7">
      <w:pPr>
        <w:tabs>
          <w:tab w:val="left" w:pos="720"/>
        </w:tabs>
        <w:jc w:val="both"/>
        <w:rPr>
          <w:sz w:val="28"/>
          <w:szCs w:val="28"/>
          <w:lang w:val="uk-UA"/>
        </w:rPr>
      </w:pPr>
      <w:r w:rsidRPr="00E2583C">
        <w:rPr>
          <w:sz w:val="28"/>
          <w:szCs w:val="28"/>
          <w:lang w:val="uk-UA"/>
        </w:rPr>
        <w:tab/>
        <w:t>- за поданням вченої ради факультету</w:t>
      </w:r>
      <w:r w:rsidR="00BF5BCF" w:rsidRPr="00E2583C">
        <w:rPr>
          <w:sz w:val="28"/>
          <w:szCs w:val="28"/>
          <w:lang w:val="uk-UA"/>
        </w:rPr>
        <w:t xml:space="preserve"> (ННІ)</w:t>
      </w:r>
      <w:r w:rsidRPr="00E2583C">
        <w:rPr>
          <w:sz w:val="28"/>
          <w:szCs w:val="28"/>
          <w:lang w:val="uk-UA"/>
        </w:rPr>
        <w:t xml:space="preserve"> присвоює вчені звання професора, доцента та старшого дослідника і подає відповідні рішення на затвердження до атестаційної колегії Міністерства освіти і науки України;</w:t>
      </w:r>
    </w:p>
    <w:p w:rsidR="008F16D7" w:rsidRPr="00E2583C" w:rsidRDefault="008F16D7" w:rsidP="008F16D7">
      <w:pPr>
        <w:tabs>
          <w:tab w:val="left" w:pos="720"/>
        </w:tabs>
        <w:jc w:val="both"/>
        <w:rPr>
          <w:sz w:val="28"/>
          <w:szCs w:val="28"/>
          <w:lang w:val="uk-UA"/>
        </w:rPr>
      </w:pPr>
      <w:r w:rsidRPr="00E2583C">
        <w:rPr>
          <w:sz w:val="28"/>
          <w:szCs w:val="28"/>
          <w:lang w:val="uk-UA"/>
        </w:rPr>
        <w:tab/>
        <w:t>- приймає остаточні рішення щодо визнання іноземних документів про вищу освіту, наукові ступені та вчені звання під час прийняття на роботу педагогічних, наукових, науково-педагогічних та інших працівників, а також під час зарахування вступників на навчання;</w:t>
      </w:r>
    </w:p>
    <w:p w:rsidR="008F16D7" w:rsidRPr="00E2583C" w:rsidRDefault="008F16D7" w:rsidP="008F16D7">
      <w:pPr>
        <w:tabs>
          <w:tab w:val="left" w:pos="720"/>
        </w:tabs>
        <w:jc w:val="both"/>
        <w:rPr>
          <w:sz w:val="28"/>
          <w:szCs w:val="28"/>
          <w:lang w:val="uk-UA"/>
        </w:rPr>
      </w:pPr>
      <w:r w:rsidRPr="00E2583C">
        <w:rPr>
          <w:sz w:val="28"/>
          <w:szCs w:val="28"/>
          <w:lang w:val="uk-UA"/>
        </w:rPr>
        <w:tab/>
        <w:t>-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8F16D7" w:rsidRPr="00E2583C" w:rsidRDefault="008F16D7" w:rsidP="008F16D7">
      <w:pPr>
        <w:tabs>
          <w:tab w:val="left" w:pos="720"/>
        </w:tabs>
        <w:jc w:val="both"/>
        <w:rPr>
          <w:sz w:val="28"/>
          <w:szCs w:val="28"/>
          <w:lang w:val="uk-UA"/>
        </w:rPr>
      </w:pPr>
      <w:r w:rsidRPr="00E2583C">
        <w:rPr>
          <w:sz w:val="28"/>
          <w:szCs w:val="28"/>
          <w:lang w:val="uk-UA"/>
        </w:rPr>
        <w:tab/>
        <w:t>- має право вносити подання про відкликання ректора до конференції трудового колективу Університету з підстав, визначених законодавством, за порушення Статуту Університету та умов контракту за умови підтримки цього рішення не менш як половиною кількісного складу вченої ради;</w:t>
      </w:r>
    </w:p>
    <w:p w:rsidR="008F16D7" w:rsidRPr="00E2583C" w:rsidRDefault="008F16D7" w:rsidP="008F16D7">
      <w:pPr>
        <w:tabs>
          <w:tab w:val="left" w:pos="720"/>
        </w:tabs>
        <w:jc w:val="both"/>
        <w:rPr>
          <w:sz w:val="28"/>
          <w:szCs w:val="28"/>
          <w:lang w:val="uk-UA"/>
        </w:rPr>
      </w:pPr>
      <w:r w:rsidRPr="00E2583C">
        <w:rPr>
          <w:sz w:val="28"/>
          <w:szCs w:val="28"/>
          <w:lang w:val="uk-UA"/>
        </w:rPr>
        <w:lastRenderedPageBreak/>
        <w:tab/>
        <w:t>- затверджує Правила прийому до Університету;</w:t>
      </w:r>
    </w:p>
    <w:p w:rsidR="008F16D7" w:rsidRPr="00E2583C" w:rsidRDefault="008F16D7" w:rsidP="008F16D7">
      <w:pPr>
        <w:tabs>
          <w:tab w:val="left" w:pos="720"/>
        </w:tabs>
        <w:jc w:val="both"/>
        <w:rPr>
          <w:sz w:val="28"/>
          <w:szCs w:val="28"/>
          <w:lang w:val="uk-UA"/>
        </w:rPr>
      </w:pPr>
      <w:r w:rsidRPr="00E2583C">
        <w:rPr>
          <w:sz w:val="28"/>
          <w:szCs w:val="28"/>
          <w:lang w:val="uk-UA"/>
        </w:rPr>
        <w:tab/>
        <w:t>- затверджує Положення про організацію освітнього процесу;</w:t>
      </w:r>
    </w:p>
    <w:p w:rsidR="008F16D7" w:rsidRPr="00E2583C" w:rsidRDefault="008F16D7" w:rsidP="008F16D7">
      <w:pPr>
        <w:tabs>
          <w:tab w:val="left" w:pos="720"/>
        </w:tabs>
        <w:jc w:val="both"/>
        <w:rPr>
          <w:sz w:val="28"/>
          <w:szCs w:val="28"/>
          <w:lang w:val="uk-UA"/>
        </w:rPr>
      </w:pPr>
      <w:r w:rsidRPr="00E2583C">
        <w:rPr>
          <w:sz w:val="28"/>
          <w:szCs w:val="28"/>
          <w:lang w:val="uk-UA"/>
        </w:rPr>
        <w:tab/>
        <w:t>- затверджує Положення про екзаменаційну комісію Університету;</w:t>
      </w:r>
    </w:p>
    <w:p w:rsidR="008F16D7" w:rsidRPr="00E2583C" w:rsidRDefault="008F16D7" w:rsidP="008F16D7">
      <w:pPr>
        <w:tabs>
          <w:tab w:val="left" w:pos="720"/>
        </w:tabs>
        <w:jc w:val="both"/>
        <w:rPr>
          <w:sz w:val="28"/>
          <w:szCs w:val="28"/>
          <w:lang w:val="uk-UA"/>
        </w:rPr>
      </w:pPr>
      <w:r w:rsidRPr="00E2583C">
        <w:rPr>
          <w:sz w:val="28"/>
          <w:szCs w:val="28"/>
          <w:lang w:val="uk-UA"/>
        </w:rPr>
        <w:tab/>
        <w:t>- затверджує Порядок проведення конкурсного відбору при заміщені вакантних посад науково-педагогічних працівників та укладання з ними трудових договорів (контрактів);</w:t>
      </w:r>
    </w:p>
    <w:p w:rsidR="008F16D7" w:rsidRPr="00E2583C" w:rsidRDefault="008F16D7" w:rsidP="008F16D7">
      <w:pPr>
        <w:tabs>
          <w:tab w:val="left" w:pos="720"/>
        </w:tabs>
        <w:jc w:val="both"/>
        <w:rPr>
          <w:sz w:val="28"/>
          <w:szCs w:val="28"/>
          <w:lang w:val="uk-UA"/>
        </w:rPr>
      </w:pPr>
      <w:r w:rsidRPr="00E2583C">
        <w:rPr>
          <w:sz w:val="28"/>
          <w:szCs w:val="28"/>
          <w:lang w:val="uk-UA"/>
        </w:rPr>
        <w:tab/>
        <w:t>- за поданням ректора Університету ухвалює рішення про розміщення власних надходжень у територіальних органах центрального органу виконавчої влади у сфері казначейського обслуговування бюджетних коштів або в банківських установах;</w:t>
      </w:r>
    </w:p>
    <w:p w:rsidR="008F16D7" w:rsidRPr="00E2583C" w:rsidRDefault="008F16D7" w:rsidP="008F16D7">
      <w:pPr>
        <w:tabs>
          <w:tab w:val="left" w:pos="720"/>
        </w:tabs>
        <w:jc w:val="both"/>
        <w:rPr>
          <w:sz w:val="28"/>
          <w:szCs w:val="28"/>
          <w:lang w:val="uk-UA"/>
        </w:rPr>
      </w:pPr>
      <w:r w:rsidRPr="00E2583C">
        <w:rPr>
          <w:sz w:val="28"/>
          <w:szCs w:val="28"/>
          <w:lang w:val="uk-UA"/>
        </w:rPr>
        <w:t>- дає згоду на розміщення тимчасово вільних коштів на депозитних рахунках установ державних банків;</w:t>
      </w:r>
    </w:p>
    <w:p w:rsidR="008F16D7" w:rsidRPr="00E2583C" w:rsidRDefault="008F16D7" w:rsidP="008F16D7">
      <w:pPr>
        <w:tabs>
          <w:tab w:val="left" w:pos="720"/>
        </w:tabs>
        <w:jc w:val="both"/>
        <w:rPr>
          <w:sz w:val="28"/>
          <w:szCs w:val="28"/>
          <w:lang w:val="uk-UA"/>
        </w:rPr>
      </w:pPr>
      <w:r w:rsidRPr="00E2583C">
        <w:rPr>
          <w:sz w:val="28"/>
          <w:szCs w:val="28"/>
          <w:lang w:val="uk-UA"/>
        </w:rPr>
        <w:tab/>
        <w:t>- за поданням ректора Університету визначає кошти для діяльності студентського самоврядування в розмірі не менш як 0,5 відсотка власних надходжень, отриманих Університетом від основної діяльності;</w:t>
      </w:r>
    </w:p>
    <w:p w:rsidR="008F16D7" w:rsidRPr="00E2583C" w:rsidRDefault="008F16D7" w:rsidP="008F16D7">
      <w:pPr>
        <w:tabs>
          <w:tab w:val="left" w:pos="720"/>
        </w:tabs>
        <w:jc w:val="both"/>
        <w:rPr>
          <w:sz w:val="28"/>
          <w:szCs w:val="28"/>
          <w:lang w:val="uk-UA"/>
        </w:rPr>
      </w:pPr>
      <w:r w:rsidRPr="00E2583C">
        <w:rPr>
          <w:sz w:val="28"/>
          <w:szCs w:val="28"/>
          <w:lang w:val="uk-UA"/>
        </w:rPr>
        <w:tab/>
        <w:t>- за поданням ректора Університету визначає кошти для діяльності наукового товариства студентів, аспірантів, докторантів та молодих вчених;</w:t>
      </w:r>
    </w:p>
    <w:p w:rsidR="008F16D7" w:rsidRPr="00E2583C" w:rsidRDefault="008F16D7" w:rsidP="008F16D7">
      <w:pPr>
        <w:tabs>
          <w:tab w:val="left" w:pos="720"/>
        </w:tabs>
        <w:jc w:val="both"/>
        <w:rPr>
          <w:sz w:val="28"/>
          <w:szCs w:val="28"/>
          <w:lang w:val="uk-UA"/>
        </w:rPr>
      </w:pPr>
      <w:r w:rsidRPr="00E2583C">
        <w:rPr>
          <w:sz w:val="28"/>
          <w:szCs w:val="28"/>
          <w:lang w:val="uk-UA"/>
        </w:rPr>
        <w:tab/>
        <w:t>- за поданням 1/3 кількісного складу вченої ради ухвалює рішення про скликання позачергового засідання конференції трудового колективу Університету та затверджує порядок денний;</w:t>
      </w:r>
    </w:p>
    <w:p w:rsidR="008F16D7" w:rsidRPr="00E2583C" w:rsidRDefault="008F16D7" w:rsidP="008F16D7">
      <w:pPr>
        <w:tabs>
          <w:tab w:val="left" w:pos="720"/>
        </w:tabs>
        <w:jc w:val="both"/>
        <w:rPr>
          <w:sz w:val="28"/>
          <w:szCs w:val="28"/>
          <w:lang w:val="uk-UA"/>
        </w:rPr>
      </w:pPr>
      <w:r w:rsidRPr="00E2583C">
        <w:rPr>
          <w:sz w:val="28"/>
          <w:szCs w:val="28"/>
          <w:lang w:val="uk-UA"/>
        </w:rPr>
        <w:tab/>
        <w:t>- приймає рішення щодо присвоєння за заслуги перед Університетом звання Почесного професора Національного університету «Запорізька політехніка», Почесного магістра Національного університету «Запорізька політехніка»;</w:t>
      </w:r>
    </w:p>
    <w:p w:rsidR="008F16D7" w:rsidRPr="00E2583C" w:rsidRDefault="008F16D7" w:rsidP="008F16D7">
      <w:pPr>
        <w:tabs>
          <w:tab w:val="left" w:pos="720"/>
        </w:tabs>
        <w:jc w:val="both"/>
        <w:rPr>
          <w:sz w:val="28"/>
          <w:szCs w:val="28"/>
          <w:lang w:val="uk-UA"/>
        </w:rPr>
      </w:pPr>
      <w:r w:rsidRPr="00E2583C">
        <w:rPr>
          <w:sz w:val="28"/>
          <w:szCs w:val="28"/>
          <w:lang w:val="uk-UA"/>
        </w:rPr>
        <w:t>- подає пропозиції щодо представлення кандидатур працівників Університету до урядових нагород та відзнак органів місцевого самоврядування, до нагородження нагрудним знаком Університету «За бездоганну працю;</w:t>
      </w:r>
    </w:p>
    <w:p w:rsidR="008F16D7" w:rsidRPr="00E2583C" w:rsidRDefault="008F16D7" w:rsidP="008F16D7">
      <w:pPr>
        <w:tabs>
          <w:tab w:val="left" w:pos="720"/>
        </w:tabs>
        <w:jc w:val="both"/>
        <w:rPr>
          <w:sz w:val="28"/>
          <w:szCs w:val="28"/>
          <w:lang w:val="uk-UA"/>
        </w:rPr>
      </w:pPr>
      <w:r w:rsidRPr="00E2583C">
        <w:rPr>
          <w:sz w:val="28"/>
          <w:szCs w:val="28"/>
          <w:lang w:val="uk-UA"/>
        </w:rPr>
        <w:t>-</w:t>
      </w:r>
      <w:r w:rsidRPr="00E2583C">
        <w:rPr>
          <w:sz w:val="28"/>
          <w:szCs w:val="28"/>
          <w:lang w:val="uk-UA"/>
        </w:rPr>
        <w:tab/>
        <w:t>ухвалює рішення про подання наукових розробок та проєктів на здобуття національних та міжнародних премій;</w:t>
      </w:r>
    </w:p>
    <w:p w:rsidR="008F16D7" w:rsidRPr="00E2583C" w:rsidRDefault="008F16D7" w:rsidP="008F16D7">
      <w:pPr>
        <w:tabs>
          <w:tab w:val="left" w:pos="720"/>
        </w:tabs>
        <w:jc w:val="both"/>
        <w:rPr>
          <w:sz w:val="28"/>
          <w:szCs w:val="28"/>
          <w:lang w:val="uk-UA"/>
        </w:rPr>
      </w:pPr>
      <w:r w:rsidRPr="00E2583C">
        <w:rPr>
          <w:sz w:val="28"/>
          <w:szCs w:val="28"/>
          <w:lang w:val="uk-UA"/>
        </w:rPr>
        <w:t>- вносить на розгляд конференції трудового колективу Університету рекомендації щодо вступу НУ «Запорізька політехніка» як колективного члена та про перерахування членських внесків до міжнародних та вітчизняних організацій, установ, асоціацій, фондів тощо, в тому числі таких, що не входять до системи вищої освіти;</w:t>
      </w:r>
    </w:p>
    <w:p w:rsidR="008F16D7" w:rsidRPr="00E2583C" w:rsidRDefault="008F16D7" w:rsidP="008F16D7">
      <w:pPr>
        <w:tabs>
          <w:tab w:val="left" w:pos="720"/>
        </w:tabs>
        <w:jc w:val="both"/>
        <w:rPr>
          <w:sz w:val="28"/>
          <w:szCs w:val="28"/>
          <w:lang w:val="uk-UA"/>
        </w:rPr>
      </w:pPr>
      <w:r w:rsidRPr="00E2583C">
        <w:rPr>
          <w:sz w:val="28"/>
          <w:szCs w:val="28"/>
          <w:lang w:val="uk-UA"/>
        </w:rPr>
        <w:tab/>
        <w:t>- затверджує річний план підвищення кваліфікації науково-педагогічних та педагогічних працівників;</w:t>
      </w:r>
    </w:p>
    <w:p w:rsidR="008F16D7" w:rsidRPr="00E2583C" w:rsidRDefault="008F16D7" w:rsidP="008F16D7">
      <w:pPr>
        <w:tabs>
          <w:tab w:val="left" w:pos="720"/>
        </w:tabs>
        <w:jc w:val="both"/>
        <w:rPr>
          <w:sz w:val="28"/>
          <w:szCs w:val="28"/>
          <w:lang w:val="uk-UA"/>
        </w:rPr>
      </w:pPr>
      <w:r w:rsidRPr="00E2583C">
        <w:rPr>
          <w:sz w:val="28"/>
          <w:szCs w:val="28"/>
          <w:lang w:val="uk-UA"/>
        </w:rPr>
        <w:tab/>
        <w:t>- визнає результати підвищення кваліфікації педагогічного (науково-педагогічного) працівника у суб’єктів освітньої діяльності, юридичних та фізичних осіб, крім закладів освіти, що мають ліцензію на підвищення кваліфікації або провадять освітню діяльність за акредитованою освітньою програмою;</w:t>
      </w:r>
    </w:p>
    <w:p w:rsidR="008F16D7" w:rsidRPr="00E2583C" w:rsidRDefault="008F16D7" w:rsidP="008F16D7">
      <w:pPr>
        <w:tabs>
          <w:tab w:val="left" w:pos="720"/>
        </w:tabs>
        <w:jc w:val="both"/>
        <w:rPr>
          <w:sz w:val="28"/>
          <w:szCs w:val="28"/>
          <w:lang w:val="uk-UA"/>
        </w:rPr>
      </w:pPr>
      <w:r w:rsidRPr="00E2583C">
        <w:rPr>
          <w:sz w:val="28"/>
          <w:szCs w:val="28"/>
          <w:lang w:val="uk-UA"/>
        </w:rPr>
        <w:tab/>
        <w:t xml:space="preserve">- визначає результати університетських конкурсів «Кращий викладач», «Кращий підручник» тощо; </w:t>
      </w:r>
    </w:p>
    <w:p w:rsidR="008F16D7" w:rsidRPr="00E2583C" w:rsidRDefault="008F16D7" w:rsidP="008F16D7">
      <w:pPr>
        <w:tabs>
          <w:tab w:val="left" w:pos="720"/>
        </w:tabs>
        <w:jc w:val="both"/>
        <w:rPr>
          <w:sz w:val="28"/>
          <w:szCs w:val="28"/>
          <w:lang w:val="uk-UA"/>
        </w:rPr>
      </w:pPr>
      <w:r w:rsidRPr="00E2583C">
        <w:rPr>
          <w:sz w:val="28"/>
          <w:szCs w:val="28"/>
          <w:lang w:val="uk-UA"/>
        </w:rPr>
        <w:lastRenderedPageBreak/>
        <w:t xml:space="preserve">- затверджує пропозиції щодо кандидатур на участь у міських, обласних та республіканських конкурсах з освітніх, наукових та інноваційних напрямів; </w:t>
      </w:r>
    </w:p>
    <w:p w:rsidR="008F16D7" w:rsidRPr="00E2583C" w:rsidRDefault="008F16D7" w:rsidP="008F16D7">
      <w:pPr>
        <w:tabs>
          <w:tab w:val="left" w:pos="720"/>
        </w:tabs>
        <w:jc w:val="both"/>
        <w:rPr>
          <w:sz w:val="28"/>
          <w:szCs w:val="28"/>
          <w:lang w:val="uk-UA"/>
        </w:rPr>
      </w:pPr>
      <w:r w:rsidRPr="00E2583C">
        <w:rPr>
          <w:sz w:val="28"/>
          <w:szCs w:val="28"/>
          <w:lang w:val="uk-UA"/>
        </w:rPr>
        <w:tab/>
        <w:t>- має право надавати вченій раді факультету</w:t>
      </w:r>
      <w:r w:rsidR="00C22C2A" w:rsidRPr="00E2583C">
        <w:rPr>
          <w:sz w:val="28"/>
          <w:szCs w:val="28"/>
          <w:lang w:val="uk-UA"/>
        </w:rPr>
        <w:t xml:space="preserve"> (ННІ)</w:t>
      </w:r>
      <w:r w:rsidRPr="00E2583C">
        <w:rPr>
          <w:sz w:val="28"/>
          <w:szCs w:val="28"/>
          <w:lang w:val="uk-UA"/>
        </w:rPr>
        <w:t xml:space="preserve"> подання про звільнення з посади керівника факультету</w:t>
      </w:r>
      <w:r w:rsidR="00C22C2A" w:rsidRPr="00E2583C">
        <w:rPr>
          <w:sz w:val="28"/>
          <w:szCs w:val="28"/>
          <w:lang w:val="uk-UA"/>
        </w:rPr>
        <w:t xml:space="preserve"> (директора ННІ)</w:t>
      </w:r>
      <w:r w:rsidRPr="00E2583C">
        <w:rPr>
          <w:sz w:val="28"/>
          <w:szCs w:val="28"/>
          <w:lang w:val="uk-UA"/>
        </w:rPr>
        <w:t xml:space="preserve"> з підстав, визначених законодавством про працю, Статутом Університету, умовами контракту;</w:t>
      </w:r>
    </w:p>
    <w:p w:rsidR="008F16D7" w:rsidRPr="00E2583C" w:rsidRDefault="008F16D7" w:rsidP="008F16D7">
      <w:pPr>
        <w:tabs>
          <w:tab w:val="left" w:pos="720"/>
        </w:tabs>
        <w:jc w:val="both"/>
        <w:rPr>
          <w:sz w:val="28"/>
          <w:szCs w:val="28"/>
          <w:lang w:val="uk-UA"/>
        </w:rPr>
      </w:pPr>
      <w:r w:rsidRPr="00E2583C">
        <w:rPr>
          <w:sz w:val="28"/>
          <w:szCs w:val="28"/>
          <w:lang w:val="uk-UA"/>
        </w:rPr>
        <w:tab/>
        <w:t xml:space="preserve">- подає наукові розробки та проєкти на здобуття національних та міжнародних премій; </w:t>
      </w:r>
    </w:p>
    <w:p w:rsidR="008F16D7" w:rsidRPr="00E2583C" w:rsidRDefault="008F16D7" w:rsidP="008F16D7">
      <w:pPr>
        <w:tabs>
          <w:tab w:val="left" w:pos="720"/>
        </w:tabs>
        <w:jc w:val="both"/>
        <w:rPr>
          <w:sz w:val="28"/>
          <w:szCs w:val="28"/>
          <w:lang w:val="uk-UA"/>
        </w:rPr>
      </w:pPr>
      <w:r w:rsidRPr="00E2583C">
        <w:rPr>
          <w:sz w:val="28"/>
          <w:szCs w:val="28"/>
          <w:lang w:val="uk-UA"/>
        </w:rPr>
        <w:tab/>
        <w:t>- затверджує до друку монографії, збірки наукових праць, підручники, навчальні посібники, матеріали конференцій;</w:t>
      </w:r>
    </w:p>
    <w:p w:rsidR="008F16D7" w:rsidRPr="00E2583C" w:rsidRDefault="008F16D7" w:rsidP="008F16D7">
      <w:pPr>
        <w:tabs>
          <w:tab w:val="left" w:pos="720"/>
        </w:tabs>
        <w:jc w:val="both"/>
        <w:rPr>
          <w:sz w:val="28"/>
          <w:szCs w:val="28"/>
          <w:lang w:val="uk-UA"/>
        </w:rPr>
      </w:pPr>
      <w:r w:rsidRPr="00E2583C">
        <w:rPr>
          <w:sz w:val="28"/>
          <w:szCs w:val="28"/>
          <w:lang w:val="uk-UA"/>
        </w:rPr>
        <w:tab/>
        <w:t>- затверджує Правила призначення академічних стипендій, які мають містити Порядок формування рейтингу здобувачів;</w:t>
      </w:r>
    </w:p>
    <w:p w:rsidR="008F16D7" w:rsidRPr="00E2583C" w:rsidRDefault="008F16D7" w:rsidP="008F16D7">
      <w:pPr>
        <w:tabs>
          <w:tab w:val="left" w:pos="720"/>
        </w:tabs>
        <w:jc w:val="both"/>
        <w:rPr>
          <w:sz w:val="28"/>
          <w:szCs w:val="28"/>
          <w:lang w:val="uk-UA"/>
        </w:rPr>
      </w:pPr>
      <w:r w:rsidRPr="00E2583C">
        <w:rPr>
          <w:sz w:val="28"/>
          <w:szCs w:val="28"/>
          <w:lang w:val="uk-UA"/>
        </w:rPr>
        <w:tab/>
        <w:t>- затверджує результати атестації наукових працівників;</w:t>
      </w:r>
    </w:p>
    <w:p w:rsidR="008F16D7" w:rsidRPr="00E2583C" w:rsidRDefault="008F16D7" w:rsidP="008F16D7">
      <w:pPr>
        <w:tabs>
          <w:tab w:val="left" w:pos="720"/>
        </w:tabs>
        <w:jc w:val="both"/>
        <w:rPr>
          <w:sz w:val="28"/>
          <w:szCs w:val="28"/>
          <w:lang w:val="uk-UA"/>
        </w:rPr>
      </w:pPr>
      <w:r w:rsidRPr="00E2583C">
        <w:rPr>
          <w:sz w:val="28"/>
          <w:szCs w:val="28"/>
          <w:lang w:val="uk-UA"/>
        </w:rPr>
        <w:tab/>
        <w:t>- перед початком підведення підсумків кожного семестрового контролю за поданням ректора Університету визначає однаковий для всіх факультетів, курсів та спеціальностей ліміт стипендіатів, яким буде призначатися академічна стипендія за результатами такого семестрового контролю;</w:t>
      </w:r>
    </w:p>
    <w:p w:rsidR="008F16D7" w:rsidRPr="00E2583C" w:rsidRDefault="008F16D7" w:rsidP="008F16D7">
      <w:pPr>
        <w:tabs>
          <w:tab w:val="left" w:pos="720"/>
        </w:tabs>
        <w:jc w:val="both"/>
        <w:rPr>
          <w:sz w:val="28"/>
          <w:szCs w:val="28"/>
          <w:lang w:val="uk-UA"/>
        </w:rPr>
      </w:pPr>
      <w:r w:rsidRPr="00E2583C">
        <w:rPr>
          <w:sz w:val="28"/>
          <w:szCs w:val="28"/>
          <w:lang w:val="uk-UA"/>
        </w:rPr>
        <w:tab/>
        <w:t>- за поданням ректора затверджує Порядок використання коштів, передбачених для надання матеріальної допомоги та заохочення здобувачів освіти;</w:t>
      </w:r>
    </w:p>
    <w:p w:rsidR="008F16D7" w:rsidRPr="00E2583C" w:rsidRDefault="008F16D7" w:rsidP="008F16D7">
      <w:pPr>
        <w:tabs>
          <w:tab w:val="left" w:pos="720"/>
        </w:tabs>
        <w:jc w:val="both"/>
        <w:rPr>
          <w:sz w:val="28"/>
          <w:szCs w:val="28"/>
          <w:lang w:val="uk-UA"/>
        </w:rPr>
      </w:pPr>
      <w:r w:rsidRPr="00E2583C">
        <w:rPr>
          <w:sz w:val="28"/>
          <w:szCs w:val="28"/>
          <w:lang w:val="uk-UA"/>
        </w:rPr>
        <w:tab/>
        <w:t>- за поданням ректора Університету погоджує перелік професій і посад, на яких можуть застосовуватися гнучкий режим робочого часу та дистанційний режим праці та подає його на розгляд конференції трудового колективу Університету;</w:t>
      </w:r>
    </w:p>
    <w:p w:rsidR="008F16D7" w:rsidRPr="00E2583C" w:rsidRDefault="008F16D7" w:rsidP="008F16D7">
      <w:pPr>
        <w:tabs>
          <w:tab w:val="left" w:pos="720"/>
        </w:tabs>
        <w:jc w:val="both"/>
        <w:rPr>
          <w:sz w:val="28"/>
          <w:szCs w:val="28"/>
          <w:lang w:val="uk-UA"/>
        </w:rPr>
      </w:pPr>
      <w:r w:rsidRPr="00E2583C">
        <w:rPr>
          <w:sz w:val="28"/>
          <w:szCs w:val="28"/>
          <w:lang w:val="uk-UA"/>
        </w:rPr>
        <w:t>- створює разові спеціалізовані вчені ради із захисту дисертацій на здобуття ступеня доктора філософії;</w:t>
      </w:r>
    </w:p>
    <w:p w:rsidR="008F16D7" w:rsidRPr="00E2583C" w:rsidRDefault="008F16D7" w:rsidP="008F16D7">
      <w:pPr>
        <w:tabs>
          <w:tab w:val="left" w:pos="720"/>
        </w:tabs>
        <w:jc w:val="both"/>
        <w:rPr>
          <w:sz w:val="28"/>
          <w:szCs w:val="28"/>
          <w:lang w:val="uk-UA"/>
        </w:rPr>
      </w:pPr>
      <w:r w:rsidRPr="00E2583C">
        <w:rPr>
          <w:sz w:val="28"/>
          <w:szCs w:val="28"/>
          <w:lang w:val="uk-UA"/>
        </w:rPr>
        <w:t>- має право в порядку, встановленому Кабінетом Міністрів України, скасувати рішення створеної нею разової спеціалізованої вченої ради про присудження ступеня доктора філософії у разі встановлення у кваліфікаційній роботі здобувача ступеня доктора філософії фактів академічного плагіату, фабрикації, фальсифікації та/або порушення встановленої законодавством процедури захисту дисертації;</w:t>
      </w:r>
    </w:p>
    <w:p w:rsidR="008F16D7" w:rsidRPr="00E2583C" w:rsidRDefault="008F16D7" w:rsidP="008F16D7">
      <w:pPr>
        <w:pStyle w:val="2"/>
        <w:tabs>
          <w:tab w:val="left" w:pos="180"/>
          <w:tab w:val="left" w:pos="720"/>
        </w:tabs>
        <w:rPr>
          <w:szCs w:val="28"/>
          <w:lang w:val="uk-UA"/>
        </w:rPr>
      </w:pPr>
      <w:r w:rsidRPr="00E2583C">
        <w:rPr>
          <w:szCs w:val="28"/>
          <w:lang w:val="uk-UA"/>
        </w:rPr>
        <w:tab/>
      </w:r>
      <w:r w:rsidRPr="00E2583C">
        <w:rPr>
          <w:szCs w:val="28"/>
          <w:lang w:val="uk-UA"/>
        </w:rPr>
        <w:tab/>
        <w:t>- приймає рішення щодо заснування міжнародних та вітчизняних організацій, установ, асоціацій, діяльність яких спрямована на розвиток освітянської, наукової, науково-технічної, інноваційної діяльності та сприяє розширенню освітянських і наукових контактів НУ «Запорізька політехніка»;</w:t>
      </w:r>
    </w:p>
    <w:p w:rsidR="008F16D7" w:rsidRPr="00E2583C" w:rsidRDefault="008F16D7" w:rsidP="008F16D7">
      <w:pPr>
        <w:pStyle w:val="2"/>
        <w:tabs>
          <w:tab w:val="left" w:pos="720"/>
          <w:tab w:val="left" w:pos="851"/>
        </w:tabs>
        <w:rPr>
          <w:szCs w:val="28"/>
          <w:lang w:val="uk-UA"/>
        </w:rPr>
      </w:pPr>
      <w:r w:rsidRPr="00E2583C">
        <w:rPr>
          <w:szCs w:val="28"/>
          <w:lang w:val="uk-UA"/>
        </w:rPr>
        <w:tab/>
        <w:t>- розглядає інші питання діяльності Університету відповідно до  чинного законодавства України і цього Статуту.</w:t>
      </w:r>
    </w:p>
    <w:p w:rsidR="008F16D7" w:rsidRPr="00E2583C" w:rsidRDefault="00AA0CC7" w:rsidP="008F16D7">
      <w:pPr>
        <w:pStyle w:val="2"/>
        <w:tabs>
          <w:tab w:val="left" w:pos="720"/>
        </w:tabs>
        <w:rPr>
          <w:szCs w:val="28"/>
          <w:lang w:val="uk-UA"/>
        </w:rPr>
      </w:pPr>
      <w:r w:rsidRPr="00E2583C">
        <w:rPr>
          <w:szCs w:val="28"/>
          <w:lang w:val="uk-UA"/>
        </w:rPr>
        <w:tab/>
        <w:t>6.24</w:t>
      </w:r>
      <w:r w:rsidR="008F16D7" w:rsidRPr="00E2583C">
        <w:rPr>
          <w:szCs w:val="28"/>
          <w:lang w:val="uk-UA"/>
        </w:rPr>
        <w:t>.10. Вчена рада Університету може делегувати частину своїх повноважень вченим радам факультетів</w:t>
      </w:r>
      <w:r w:rsidR="00BF5BCF" w:rsidRPr="00E2583C">
        <w:rPr>
          <w:szCs w:val="28"/>
          <w:lang w:val="uk-UA"/>
        </w:rPr>
        <w:t xml:space="preserve"> (ННІ)</w:t>
      </w:r>
      <w:r w:rsidR="008F16D7" w:rsidRPr="00E2583C">
        <w:rPr>
          <w:szCs w:val="28"/>
          <w:lang w:val="uk-UA"/>
        </w:rPr>
        <w:t xml:space="preserve"> та педагогічним радам фахових коледжів.</w:t>
      </w:r>
    </w:p>
    <w:p w:rsidR="008F16D7" w:rsidRPr="00E2583C" w:rsidRDefault="00AA0CC7" w:rsidP="008F16D7">
      <w:pPr>
        <w:pStyle w:val="2"/>
        <w:tabs>
          <w:tab w:val="left" w:pos="720"/>
        </w:tabs>
        <w:rPr>
          <w:szCs w:val="28"/>
          <w:lang w:val="uk-UA"/>
        </w:rPr>
      </w:pPr>
      <w:r w:rsidRPr="00E2583C">
        <w:rPr>
          <w:szCs w:val="28"/>
          <w:lang w:val="uk-UA"/>
        </w:rPr>
        <w:tab/>
        <w:t>6.24</w:t>
      </w:r>
      <w:r w:rsidR="008F16D7" w:rsidRPr="00E2583C">
        <w:rPr>
          <w:szCs w:val="28"/>
          <w:lang w:val="uk-UA"/>
        </w:rPr>
        <w:t>.11. Засідання вченої ради вважається правомочним, якщо на ньому присутні дві третини від загальної кількості членів вченої ради.</w:t>
      </w:r>
    </w:p>
    <w:p w:rsidR="008F16D7" w:rsidRPr="00E2583C" w:rsidRDefault="008F16D7" w:rsidP="008F16D7">
      <w:pPr>
        <w:pStyle w:val="2"/>
        <w:tabs>
          <w:tab w:val="left" w:pos="720"/>
        </w:tabs>
        <w:rPr>
          <w:szCs w:val="28"/>
          <w:lang w:val="uk-UA"/>
        </w:rPr>
      </w:pPr>
      <w:r w:rsidRPr="00E2583C">
        <w:rPr>
          <w:szCs w:val="28"/>
          <w:lang w:val="uk-UA"/>
        </w:rPr>
        <w:lastRenderedPageBreak/>
        <w:tab/>
        <w:t xml:space="preserve">Рішення вважається прийнятим, якщо за нього проголосувало більше половини присутніх на засіданні членів вченої ради, якщо інше не передбачено законодавством. </w:t>
      </w:r>
    </w:p>
    <w:p w:rsidR="008F16D7" w:rsidRPr="00E2583C" w:rsidRDefault="008F16D7" w:rsidP="008F16D7">
      <w:pPr>
        <w:pStyle w:val="2"/>
        <w:tabs>
          <w:tab w:val="left" w:pos="720"/>
        </w:tabs>
        <w:ind w:firstLine="567"/>
        <w:rPr>
          <w:szCs w:val="28"/>
          <w:lang w:val="uk-UA"/>
        </w:rPr>
      </w:pPr>
      <w:r w:rsidRPr="00E2583C">
        <w:rPr>
          <w:szCs w:val="28"/>
          <w:lang w:val="uk-UA"/>
        </w:rPr>
        <w:t xml:space="preserve">В окремих випадках, у разі неможливості проведення засідання вченої ради у приміщеннях університету, вони можуть проводитись у режимі </w:t>
      </w:r>
      <w:proofErr w:type="spellStart"/>
      <w:r w:rsidRPr="00E2583C">
        <w:rPr>
          <w:szCs w:val="28"/>
          <w:lang w:val="uk-UA"/>
        </w:rPr>
        <w:t>відеоконференції</w:t>
      </w:r>
      <w:proofErr w:type="spellEnd"/>
      <w:r w:rsidRPr="00E2583C">
        <w:rPr>
          <w:szCs w:val="28"/>
          <w:lang w:val="uk-UA"/>
        </w:rPr>
        <w:t xml:space="preserve"> з використанням спеціальних сервісів. </w:t>
      </w:r>
    </w:p>
    <w:p w:rsidR="008F16D7" w:rsidRPr="00E2583C" w:rsidRDefault="008F16D7" w:rsidP="008F16D7">
      <w:pPr>
        <w:pStyle w:val="2"/>
        <w:tabs>
          <w:tab w:val="left" w:pos="720"/>
        </w:tabs>
        <w:rPr>
          <w:szCs w:val="28"/>
          <w:lang w:val="uk-UA"/>
        </w:rPr>
      </w:pPr>
      <w:r w:rsidRPr="00E2583C">
        <w:rPr>
          <w:szCs w:val="28"/>
          <w:lang w:val="uk-UA"/>
        </w:rPr>
        <w:tab/>
        <w:t>Рішення вченої ради Університету, якщо вони цього потребують, вводяться в дію наказами ректора Університету.</w:t>
      </w:r>
    </w:p>
    <w:p w:rsidR="008F16D7" w:rsidRPr="00E2583C" w:rsidRDefault="00AA0CC7" w:rsidP="008F16D7">
      <w:pPr>
        <w:pStyle w:val="2"/>
        <w:tabs>
          <w:tab w:val="left" w:pos="720"/>
        </w:tabs>
        <w:rPr>
          <w:szCs w:val="28"/>
          <w:lang w:val="uk-UA"/>
        </w:rPr>
      </w:pPr>
      <w:r w:rsidRPr="00E2583C">
        <w:rPr>
          <w:szCs w:val="28"/>
          <w:lang w:val="uk-UA"/>
        </w:rPr>
        <w:tab/>
        <w:t>6.25</w:t>
      </w:r>
      <w:r w:rsidR="008F16D7" w:rsidRPr="00E2583C">
        <w:rPr>
          <w:szCs w:val="28"/>
          <w:lang w:val="uk-UA"/>
        </w:rPr>
        <w:t>. В Університеті створюють вчені ради факультетів</w:t>
      </w:r>
      <w:r w:rsidR="00BF5BCF" w:rsidRPr="00E2583C">
        <w:rPr>
          <w:szCs w:val="28"/>
          <w:lang w:val="uk-UA"/>
        </w:rPr>
        <w:t xml:space="preserve"> (ННІ)</w:t>
      </w:r>
      <w:r w:rsidR="008F16D7" w:rsidRPr="00E2583C">
        <w:rPr>
          <w:szCs w:val="28"/>
          <w:lang w:val="uk-UA"/>
        </w:rPr>
        <w:t xml:space="preserve"> строком на п’ять років</w:t>
      </w:r>
      <w:r w:rsidR="008F16D7" w:rsidRPr="00E2583C">
        <w:rPr>
          <w:b/>
          <w:szCs w:val="28"/>
          <w:lang w:val="uk-UA"/>
        </w:rPr>
        <w:t xml:space="preserve">. </w:t>
      </w:r>
      <w:r w:rsidR="008F16D7" w:rsidRPr="00E2583C">
        <w:rPr>
          <w:szCs w:val="28"/>
          <w:lang w:val="uk-UA"/>
        </w:rPr>
        <w:t>У фахових коледжах створюються педагогічні ради. В інших структурних підрозділах можуть бути утворені вчені ради, порядок створення, склад та повноваження яких визначені відповідними положеннями, затвердженими вченою радою Університету.</w:t>
      </w:r>
    </w:p>
    <w:p w:rsidR="008F16D7" w:rsidRPr="00E2583C" w:rsidRDefault="000E36C1" w:rsidP="008F16D7">
      <w:pPr>
        <w:pStyle w:val="2"/>
        <w:tabs>
          <w:tab w:val="left" w:pos="720"/>
        </w:tabs>
        <w:rPr>
          <w:szCs w:val="28"/>
          <w:lang w:val="uk-UA"/>
        </w:rPr>
      </w:pPr>
      <w:r w:rsidRPr="00E2583C">
        <w:rPr>
          <w:szCs w:val="28"/>
          <w:lang w:val="uk-UA"/>
        </w:rPr>
        <w:tab/>
        <w:t>6.25</w:t>
      </w:r>
      <w:r w:rsidR="008F16D7" w:rsidRPr="00E2583C">
        <w:rPr>
          <w:szCs w:val="28"/>
          <w:lang w:val="uk-UA"/>
        </w:rPr>
        <w:t>.1. Вчену раду факультету</w:t>
      </w:r>
      <w:r w:rsidR="00BF5BCF" w:rsidRPr="00E2583C">
        <w:rPr>
          <w:szCs w:val="28"/>
          <w:lang w:val="uk-UA"/>
        </w:rPr>
        <w:t xml:space="preserve"> (ННІ)</w:t>
      </w:r>
      <w:r w:rsidR="008F16D7" w:rsidRPr="00E2583C">
        <w:rPr>
          <w:szCs w:val="28"/>
          <w:lang w:val="uk-UA"/>
        </w:rPr>
        <w:t xml:space="preserve"> очолює її голова, якого обирають на строк діяльності вченої ради на її засіданні таємним голосуванням із числа членів відповідної вченої ради, які мають науковий ступінь та/або вчене звання. За поданням голови вчена рада факультету</w:t>
      </w:r>
      <w:r w:rsidR="006F6633" w:rsidRPr="00E2583C">
        <w:rPr>
          <w:szCs w:val="28"/>
          <w:lang w:val="uk-UA"/>
        </w:rPr>
        <w:t xml:space="preserve"> (ННІ)</w:t>
      </w:r>
      <w:r w:rsidR="008F16D7" w:rsidRPr="00E2583C">
        <w:rPr>
          <w:szCs w:val="28"/>
          <w:lang w:val="uk-UA"/>
        </w:rPr>
        <w:t xml:space="preserve">  відкритим голосуванням обирає його заступника та секретаря.</w:t>
      </w:r>
    </w:p>
    <w:p w:rsidR="008F16D7" w:rsidRPr="00E2583C" w:rsidRDefault="000E36C1" w:rsidP="008F16D7">
      <w:pPr>
        <w:pStyle w:val="2"/>
        <w:tabs>
          <w:tab w:val="left" w:pos="720"/>
          <w:tab w:val="left" w:pos="851"/>
        </w:tabs>
        <w:rPr>
          <w:szCs w:val="28"/>
          <w:lang w:val="uk-UA"/>
        </w:rPr>
      </w:pPr>
      <w:r w:rsidRPr="00E2583C">
        <w:rPr>
          <w:szCs w:val="28"/>
          <w:lang w:val="uk-UA"/>
        </w:rPr>
        <w:tab/>
        <w:t>6.25</w:t>
      </w:r>
      <w:r w:rsidR="008F16D7" w:rsidRPr="00E2583C">
        <w:rPr>
          <w:szCs w:val="28"/>
          <w:lang w:val="uk-UA"/>
        </w:rPr>
        <w:t>.2. До складу вченої ради факультету</w:t>
      </w:r>
      <w:r w:rsidR="006F6633" w:rsidRPr="00E2583C">
        <w:rPr>
          <w:szCs w:val="28"/>
          <w:lang w:val="uk-UA"/>
        </w:rPr>
        <w:t xml:space="preserve"> (ННІ)</w:t>
      </w:r>
      <w:r w:rsidR="008F16D7" w:rsidRPr="00E2583C">
        <w:rPr>
          <w:szCs w:val="28"/>
          <w:lang w:val="uk-UA"/>
        </w:rPr>
        <w:t xml:space="preserve"> за посадами входять: керівник факультету</w:t>
      </w:r>
      <w:r w:rsidR="006F6633" w:rsidRPr="00E2583C">
        <w:rPr>
          <w:szCs w:val="28"/>
          <w:lang w:val="uk-UA"/>
        </w:rPr>
        <w:t xml:space="preserve"> (ННІ)</w:t>
      </w:r>
      <w:r w:rsidR="008F16D7" w:rsidRPr="00E2583C">
        <w:rPr>
          <w:szCs w:val="28"/>
          <w:lang w:val="uk-UA"/>
        </w:rPr>
        <w:t>, заступник(-и) керівника факультету</w:t>
      </w:r>
      <w:r w:rsidR="006F6633" w:rsidRPr="00E2583C">
        <w:rPr>
          <w:szCs w:val="28"/>
          <w:lang w:val="uk-UA"/>
        </w:rPr>
        <w:t xml:space="preserve"> (ННІ)</w:t>
      </w:r>
      <w:r w:rsidR="008F16D7" w:rsidRPr="00E2583C">
        <w:rPr>
          <w:szCs w:val="28"/>
          <w:lang w:val="uk-UA"/>
        </w:rPr>
        <w:t>, завідувачі кафедр, керівники наукових підрозділів, професори, керівник органу студентського самоврядування факультету</w:t>
      </w:r>
      <w:r w:rsidR="00592AAF" w:rsidRPr="00E2583C">
        <w:rPr>
          <w:szCs w:val="28"/>
          <w:lang w:val="uk-UA"/>
        </w:rPr>
        <w:t xml:space="preserve"> (ННІ)</w:t>
      </w:r>
      <w:r w:rsidR="008F16D7" w:rsidRPr="00E2583C">
        <w:rPr>
          <w:szCs w:val="28"/>
          <w:lang w:val="uk-UA"/>
        </w:rPr>
        <w:t>, керівник профспілкового бюро працівників факультету</w:t>
      </w:r>
      <w:r w:rsidR="00592AAF" w:rsidRPr="00E2583C">
        <w:rPr>
          <w:szCs w:val="28"/>
          <w:lang w:val="uk-UA"/>
        </w:rPr>
        <w:t xml:space="preserve"> (ННІ)</w:t>
      </w:r>
      <w:r w:rsidR="008F16D7" w:rsidRPr="00E2583C">
        <w:rPr>
          <w:szCs w:val="28"/>
          <w:lang w:val="uk-UA"/>
        </w:rPr>
        <w:t>, керівник профспілкового бюро студентів факультету</w:t>
      </w:r>
      <w:r w:rsidR="00592AAF" w:rsidRPr="00E2583C">
        <w:rPr>
          <w:szCs w:val="28"/>
          <w:lang w:val="uk-UA"/>
        </w:rPr>
        <w:t xml:space="preserve"> (ННІ)</w:t>
      </w:r>
      <w:r w:rsidR="008F16D7" w:rsidRPr="00E2583C">
        <w:rPr>
          <w:szCs w:val="28"/>
          <w:lang w:val="uk-UA"/>
        </w:rPr>
        <w:t>.</w:t>
      </w:r>
    </w:p>
    <w:p w:rsidR="008F16D7" w:rsidRPr="00E2583C" w:rsidRDefault="000E36C1" w:rsidP="008F16D7">
      <w:pPr>
        <w:pStyle w:val="2"/>
        <w:tabs>
          <w:tab w:val="left" w:pos="720"/>
          <w:tab w:val="left" w:pos="851"/>
        </w:tabs>
        <w:rPr>
          <w:szCs w:val="28"/>
          <w:lang w:val="uk-UA"/>
        </w:rPr>
      </w:pPr>
      <w:r w:rsidRPr="00E2583C">
        <w:rPr>
          <w:szCs w:val="28"/>
          <w:lang w:val="uk-UA"/>
        </w:rPr>
        <w:tab/>
        <w:t>6.25</w:t>
      </w:r>
      <w:r w:rsidR="008F16D7" w:rsidRPr="00E2583C">
        <w:rPr>
          <w:szCs w:val="28"/>
          <w:lang w:val="uk-UA"/>
        </w:rPr>
        <w:t>.3. До складу вченої ради факультету</w:t>
      </w:r>
      <w:r w:rsidR="006F6633" w:rsidRPr="00E2583C">
        <w:rPr>
          <w:szCs w:val="28"/>
          <w:lang w:val="uk-UA"/>
        </w:rPr>
        <w:t xml:space="preserve"> (ННІ)</w:t>
      </w:r>
      <w:r w:rsidR="008F16D7" w:rsidRPr="00E2583C">
        <w:rPr>
          <w:szCs w:val="28"/>
          <w:lang w:val="uk-UA"/>
        </w:rPr>
        <w:t xml:space="preserve"> також входять виборні представники, які працюють на факультеті</w:t>
      </w:r>
      <w:r w:rsidR="006F6633" w:rsidRPr="00E2583C">
        <w:rPr>
          <w:szCs w:val="28"/>
          <w:lang w:val="uk-UA"/>
        </w:rPr>
        <w:t xml:space="preserve"> (ННІ)</w:t>
      </w:r>
      <w:r w:rsidR="008F16D7" w:rsidRPr="00E2583C">
        <w:rPr>
          <w:szCs w:val="28"/>
          <w:lang w:val="uk-UA"/>
        </w:rPr>
        <w:t xml:space="preserve"> на постійній основі і представляють наукових та науково-педагогічних працівників та яких обирають в порядку, визначеному Положенням про факультет</w:t>
      </w:r>
      <w:r w:rsidR="006F6633" w:rsidRPr="00E2583C">
        <w:rPr>
          <w:szCs w:val="28"/>
          <w:lang w:val="uk-UA"/>
        </w:rPr>
        <w:t xml:space="preserve"> (ННІ)</w:t>
      </w:r>
      <w:r w:rsidR="008F16D7" w:rsidRPr="00E2583C">
        <w:rPr>
          <w:szCs w:val="28"/>
          <w:lang w:val="uk-UA"/>
        </w:rPr>
        <w:t>. При цьому для кафедр, де кількість посад наукових, науково-педагогічних працівників, відповідно до штатного розпису, становить менше 10, квота представництва у вченій раді становить одну особу, а для кафедр, де кількість посад наукових, науково-педагогічних працівників, відповідно до штатного розпису, становить 10 та більше, - дві особи. До складу вченої ради факультету</w:t>
      </w:r>
      <w:r w:rsidR="006F6633" w:rsidRPr="00E2583C">
        <w:rPr>
          <w:szCs w:val="28"/>
          <w:lang w:val="uk-UA"/>
        </w:rPr>
        <w:t xml:space="preserve"> (ННІ)</w:t>
      </w:r>
      <w:r w:rsidR="008F16D7" w:rsidRPr="00E2583C">
        <w:rPr>
          <w:szCs w:val="28"/>
          <w:lang w:val="uk-UA"/>
        </w:rPr>
        <w:t xml:space="preserve"> також можуть бути обрані представники інших категорій працівників, якщо це не порушуватиме нормативи представництва науково-педагогічних і наукових працівників та студентів.</w:t>
      </w:r>
    </w:p>
    <w:p w:rsidR="008F16D7" w:rsidRPr="00E2583C" w:rsidRDefault="008F16D7" w:rsidP="008F16D7">
      <w:pPr>
        <w:pStyle w:val="2"/>
        <w:tabs>
          <w:tab w:val="left" w:pos="720"/>
        </w:tabs>
        <w:rPr>
          <w:szCs w:val="28"/>
          <w:lang w:val="uk-UA"/>
        </w:rPr>
      </w:pPr>
      <w:r w:rsidRPr="00E2583C">
        <w:rPr>
          <w:szCs w:val="28"/>
          <w:lang w:val="uk-UA"/>
        </w:rPr>
        <w:tab/>
        <w:t>6.2</w:t>
      </w:r>
      <w:r w:rsidR="000E36C1" w:rsidRPr="00E2583C">
        <w:rPr>
          <w:szCs w:val="28"/>
          <w:lang w:val="uk-UA"/>
        </w:rPr>
        <w:t>5</w:t>
      </w:r>
      <w:r w:rsidRPr="00E2583C">
        <w:rPr>
          <w:szCs w:val="28"/>
          <w:lang w:val="uk-UA"/>
        </w:rPr>
        <w:t>.4. До складу вченої ради факультету</w:t>
      </w:r>
      <w:r w:rsidR="006F6633" w:rsidRPr="00E2583C">
        <w:rPr>
          <w:szCs w:val="28"/>
          <w:lang w:val="uk-UA"/>
        </w:rPr>
        <w:t xml:space="preserve"> (ННІ)</w:t>
      </w:r>
      <w:r w:rsidRPr="00E2583C">
        <w:rPr>
          <w:szCs w:val="28"/>
          <w:lang w:val="uk-UA"/>
        </w:rPr>
        <w:t xml:space="preserve">  входять виборні представники з числа студентів, які навчаються на факультеті</w:t>
      </w:r>
      <w:r w:rsidR="006F6633" w:rsidRPr="00E2583C">
        <w:rPr>
          <w:szCs w:val="28"/>
          <w:lang w:val="uk-UA"/>
        </w:rPr>
        <w:t xml:space="preserve"> (ННІ)</w:t>
      </w:r>
      <w:r w:rsidRPr="00E2583C">
        <w:rPr>
          <w:szCs w:val="28"/>
          <w:lang w:val="uk-UA"/>
        </w:rPr>
        <w:t xml:space="preserve">. </w:t>
      </w:r>
    </w:p>
    <w:p w:rsidR="008F16D7" w:rsidRPr="00E2583C" w:rsidRDefault="000E36C1" w:rsidP="008F16D7">
      <w:pPr>
        <w:pStyle w:val="2"/>
        <w:tabs>
          <w:tab w:val="left" w:pos="720"/>
        </w:tabs>
        <w:rPr>
          <w:szCs w:val="28"/>
          <w:lang w:val="uk-UA"/>
        </w:rPr>
      </w:pPr>
      <w:r w:rsidRPr="00E2583C">
        <w:rPr>
          <w:szCs w:val="28"/>
          <w:lang w:val="uk-UA"/>
        </w:rPr>
        <w:tab/>
        <w:t>6.25</w:t>
      </w:r>
      <w:r w:rsidR="008F16D7" w:rsidRPr="00E2583C">
        <w:rPr>
          <w:szCs w:val="28"/>
          <w:lang w:val="uk-UA"/>
        </w:rPr>
        <w:t>.5. Не менш як 75% від загальної чисельності складу вченої ради повинні становити наукові, науково-педагогічні представники факультету</w:t>
      </w:r>
      <w:r w:rsidR="006F6633" w:rsidRPr="00E2583C">
        <w:rPr>
          <w:szCs w:val="28"/>
          <w:lang w:val="uk-UA"/>
        </w:rPr>
        <w:t xml:space="preserve"> (ННІ)</w:t>
      </w:r>
      <w:r w:rsidR="008F16D7" w:rsidRPr="00E2583C">
        <w:rPr>
          <w:szCs w:val="28"/>
          <w:lang w:val="uk-UA"/>
        </w:rPr>
        <w:t xml:space="preserve">  і не менш як 10%  - виборні представники з числа студентів, які навчаються на факультеті</w:t>
      </w:r>
      <w:r w:rsidR="006F6633" w:rsidRPr="00E2583C">
        <w:rPr>
          <w:szCs w:val="28"/>
          <w:lang w:val="uk-UA"/>
        </w:rPr>
        <w:t xml:space="preserve"> (ННІ)</w:t>
      </w:r>
      <w:r w:rsidR="008F16D7" w:rsidRPr="00E2583C">
        <w:rPr>
          <w:szCs w:val="28"/>
          <w:lang w:val="uk-UA"/>
        </w:rPr>
        <w:t>.</w:t>
      </w:r>
    </w:p>
    <w:p w:rsidR="008F16D7" w:rsidRPr="00E2583C" w:rsidRDefault="000E36C1" w:rsidP="008F16D7">
      <w:pPr>
        <w:pStyle w:val="2"/>
        <w:tabs>
          <w:tab w:val="left" w:pos="720"/>
        </w:tabs>
        <w:rPr>
          <w:szCs w:val="28"/>
          <w:lang w:val="uk-UA"/>
        </w:rPr>
      </w:pPr>
      <w:r w:rsidRPr="00E2583C">
        <w:rPr>
          <w:szCs w:val="28"/>
          <w:lang w:val="uk-UA"/>
        </w:rPr>
        <w:tab/>
        <w:t>6.25</w:t>
      </w:r>
      <w:r w:rsidR="008F16D7" w:rsidRPr="00E2583C">
        <w:rPr>
          <w:szCs w:val="28"/>
          <w:lang w:val="uk-UA"/>
        </w:rPr>
        <w:t>.6.Виборних представників від працівників факультету</w:t>
      </w:r>
      <w:r w:rsidR="006F6633" w:rsidRPr="00E2583C">
        <w:rPr>
          <w:szCs w:val="28"/>
          <w:lang w:val="uk-UA"/>
        </w:rPr>
        <w:t xml:space="preserve"> (ННІ)</w:t>
      </w:r>
      <w:r w:rsidR="008F16D7" w:rsidRPr="00E2583C">
        <w:rPr>
          <w:szCs w:val="28"/>
          <w:lang w:val="uk-UA"/>
        </w:rPr>
        <w:t xml:space="preserve">  обирає відповідний орган громадського самоврядування факультету</w:t>
      </w:r>
      <w:r w:rsidR="006F6633" w:rsidRPr="00E2583C">
        <w:rPr>
          <w:szCs w:val="28"/>
          <w:lang w:val="uk-UA"/>
        </w:rPr>
        <w:t xml:space="preserve"> (ННІ)</w:t>
      </w:r>
      <w:r w:rsidR="008F16D7" w:rsidRPr="00E2583C">
        <w:rPr>
          <w:szCs w:val="28"/>
          <w:lang w:val="uk-UA"/>
        </w:rPr>
        <w:t xml:space="preserve">  за </w:t>
      </w:r>
      <w:r w:rsidR="008F16D7" w:rsidRPr="00E2583C">
        <w:rPr>
          <w:szCs w:val="28"/>
          <w:lang w:val="uk-UA"/>
        </w:rPr>
        <w:lastRenderedPageBreak/>
        <w:t>поданням структурних підрозділів, у яких вони працюють або навчаються, а виборних представників з числа студентів обирають студенти, які навчаються на факультеті</w:t>
      </w:r>
      <w:r w:rsidR="006F6633" w:rsidRPr="00E2583C">
        <w:rPr>
          <w:szCs w:val="28"/>
          <w:lang w:val="uk-UA"/>
        </w:rPr>
        <w:t xml:space="preserve"> (ННІ)</w:t>
      </w:r>
      <w:r w:rsidR="008F16D7" w:rsidRPr="00E2583C">
        <w:rPr>
          <w:szCs w:val="28"/>
          <w:lang w:val="uk-UA"/>
        </w:rPr>
        <w:t>, прямим таємним голосуванням.</w:t>
      </w:r>
    </w:p>
    <w:p w:rsidR="008F16D7" w:rsidRPr="00E2583C" w:rsidRDefault="000E36C1" w:rsidP="008F16D7">
      <w:pPr>
        <w:pStyle w:val="2"/>
        <w:tabs>
          <w:tab w:val="left" w:pos="720"/>
        </w:tabs>
        <w:rPr>
          <w:szCs w:val="28"/>
          <w:lang w:val="uk-UA"/>
        </w:rPr>
      </w:pPr>
      <w:r w:rsidRPr="00E2583C">
        <w:rPr>
          <w:szCs w:val="28"/>
          <w:lang w:val="uk-UA"/>
        </w:rPr>
        <w:tab/>
        <w:t>6.25</w:t>
      </w:r>
      <w:r w:rsidR="008F16D7" w:rsidRPr="00E2583C">
        <w:rPr>
          <w:szCs w:val="28"/>
          <w:lang w:val="uk-UA"/>
        </w:rPr>
        <w:t>.7. Склад вченої ради факультету</w:t>
      </w:r>
      <w:r w:rsidR="006F6633" w:rsidRPr="00E2583C">
        <w:rPr>
          <w:szCs w:val="28"/>
          <w:lang w:val="uk-UA"/>
        </w:rPr>
        <w:t xml:space="preserve"> (ННІ)</w:t>
      </w:r>
      <w:r w:rsidR="008F16D7" w:rsidRPr="00E2583C">
        <w:rPr>
          <w:szCs w:val="28"/>
          <w:lang w:val="uk-UA"/>
        </w:rPr>
        <w:t xml:space="preserve"> затверджується наказом ректора за поданням керівників факультету</w:t>
      </w:r>
      <w:r w:rsidR="006F6633" w:rsidRPr="00E2583C">
        <w:rPr>
          <w:szCs w:val="28"/>
          <w:lang w:val="uk-UA"/>
        </w:rPr>
        <w:t xml:space="preserve"> (ННІ)</w:t>
      </w:r>
      <w:r w:rsidR="008F16D7" w:rsidRPr="00E2583C">
        <w:rPr>
          <w:szCs w:val="28"/>
          <w:lang w:val="uk-UA"/>
        </w:rPr>
        <w:t>.</w:t>
      </w:r>
    </w:p>
    <w:p w:rsidR="008F16D7" w:rsidRPr="00E2583C" w:rsidRDefault="000E36C1" w:rsidP="008F16D7">
      <w:pPr>
        <w:pStyle w:val="2"/>
        <w:tabs>
          <w:tab w:val="left" w:pos="720"/>
        </w:tabs>
        <w:rPr>
          <w:szCs w:val="28"/>
          <w:lang w:val="uk-UA"/>
        </w:rPr>
      </w:pPr>
      <w:r w:rsidRPr="00E2583C">
        <w:rPr>
          <w:szCs w:val="28"/>
          <w:lang w:val="uk-UA"/>
        </w:rPr>
        <w:tab/>
        <w:t>6.25</w:t>
      </w:r>
      <w:r w:rsidR="008F16D7" w:rsidRPr="00E2583C">
        <w:rPr>
          <w:szCs w:val="28"/>
          <w:lang w:val="uk-UA"/>
        </w:rPr>
        <w:t>.8. До компетенції вченої ради факультету</w:t>
      </w:r>
      <w:r w:rsidR="006F6633" w:rsidRPr="00E2583C">
        <w:rPr>
          <w:szCs w:val="28"/>
          <w:lang w:val="uk-UA"/>
        </w:rPr>
        <w:t xml:space="preserve"> (ННІ)</w:t>
      </w:r>
      <w:r w:rsidR="008F16D7" w:rsidRPr="00E2583C">
        <w:rPr>
          <w:szCs w:val="28"/>
          <w:lang w:val="uk-UA"/>
        </w:rPr>
        <w:t xml:space="preserve">  належать: питання освітньої, навчально-методичної, науково-дослідної, інноваційної та господарської діяльності факультету</w:t>
      </w:r>
      <w:r w:rsidR="006F6633" w:rsidRPr="00E2583C">
        <w:rPr>
          <w:szCs w:val="28"/>
          <w:lang w:val="uk-UA"/>
        </w:rPr>
        <w:t xml:space="preserve"> (ННІ)</w:t>
      </w:r>
      <w:r w:rsidR="008F16D7" w:rsidRPr="00E2583C">
        <w:rPr>
          <w:szCs w:val="28"/>
          <w:lang w:val="uk-UA"/>
        </w:rPr>
        <w:t>, його матеріально-технічного забезпечення, зокрема затвердження щорічного звіту факультету</w:t>
      </w:r>
      <w:r w:rsidR="006F6633" w:rsidRPr="00E2583C">
        <w:rPr>
          <w:szCs w:val="28"/>
          <w:lang w:val="uk-UA"/>
        </w:rPr>
        <w:t xml:space="preserve"> (ННІ)</w:t>
      </w:r>
      <w:r w:rsidR="008F16D7" w:rsidRPr="00E2583C">
        <w:rPr>
          <w:szCs w:val="28"/>
          <w:lang w:val="uk-UA"/>
        </w:rPr>
        <w:t>, подання вченій раді Університету пропозицій щодо присвоєння вчених звань науково-педагогічним й іншим працівникам факультету</w:t>
      </w:r>
      <w:r w:rsidR="006F6633" w:rsidRPr="00E2583C">
        <w:rPr>
          <w:szCs w:val="28"/>
          <w:lang w:val="uk-UA"/>
        </w:rPr>
        <w:t xml:space="preserve"> (ННІ)</w:t>
      </w:r>
      <w:r w:rsidR="008F16D7" w:rsidRPr="00E2583C">
        <w:rPr>
          <w:szCs w:val="28"/>
          <w:lang w:val="uk-UA"/>
        </w:rPr>
        <w:t>, приймання рішень з питань, делегованих вченою радою Університету.</w:t>
      </w:r>
    </w:p>
    <w:p w:rsidR="008F16D7" w:rsidRPr="00E2583C" w:rsidRDefault="000E36C1" w:rsidP="008F16D7">
      <w:pPr>
        <w:pStyle w:val="2"/>
        <w:tabs>
          <w:tab w:val="left" w:pos="720"/>
        </w:tabs>
        <w:rPr>
          <w:szCs w:val="28"/>
          <w:lang w:val="uk-UA"/>
        </w:rPr>
      </w:pPr>
      <w:r w:rsidRPr="00E2583C">
        <w:rPr>
          <w:szCs w:val="28"/>
          <w:lang w:val="uk-UA"/>
        </w:rPr>
        <w:tab/>
        <w:t>6.25</w:t>
      </w:r>
      <w:r w:rsidR="008F16D7" w:rsidRPr="00E2583C">
        <w:rPr>
          <w:szCs w:val="28"/>
          <w:lang w:val="uk-UA"/>
        </w:rPr>
        <w:t>.9. Вчена рада факультету</w:t>
      </w:r>
      <w:r w:rsidR="006F6633" w:rsidRPr="00E2583C">
        <w:rPr>
          <w:szCs w:val="28"/>
          <w:lang w:val="uk-UA"/>
        </w:rPr>
        <w:t xml:space="preserve"> (ННІ)</w:t>
      </w:r>
      <w:r w:rsidR="008F16D7" w:rsidRPr="00E2583C">
        <w:rPr>
          <w:szCs w:val="28"/>
          <w:lang w:val="uk-UA"/>
        </w:rPr>
        <w:t xml:space="preserve">  є повноважною, якщо в її засіданні бере участь не менше двох третин від загальної кількості членів відповідної вченої ради. Рішення вважають ухваленим, якщо за нього проголосувало більше половини від присутніх на її засіданні, крім випадків, передбачених Статутом і чинним законодавством.</w:t>
      </w:r>
    </w:p>
    <w:p w:rsidR="008F16D7" w:rsidRPr="00E2583C" w:rsidRDefault="000E36C1" w:rsidP="008F16D7">
      <w:pPr>
        <w:pStyle w:val="2"/>
        <w:tabs>
          <w:tab w:val="left" w:pos="720"/>
        </w:tabs>
        <w:rPr>
          <w:szCs w:val="28"/>
          <w:lang w:val="uk-UA"/>
        </w:rPr>
      </w:pPr>
      <w:r w:rsidRPr="00E2583C">
        <w:rPr>
          <w:szCs w:val="28"/>
          <w:lang w:val="uk-UA"/>
        </w:rPr>
        <w:tab/>
        <w:t>6.25</w:t>
      </w:r>
      <w:r w:rsidR="008F16D7" w:rsidRPr="00E2583C">
        <w:rPr>
          <w:szCs w:val="28"/>
          <w:lang w:val="uk-UA"/>
        </w:rPr>
        <w:t>.10. Рішення вченої ради факультету</w:t>
      </w:r>
      <w:r w:rsidR="006F6633" w:rsidRPr="00E2583C">
        <w:rPr>
          <w:szCs w:val="28"/>
          <w:lang w:val="uk-UA"/>
        </w:rPr>
        <w:t xml:space="preserve"> (ННІ)</w:t>
      </w:r>
      <w:r w:rsidR="008F16D7" w:rsidRPr="00E2583C">
        <w:rPr>
          <w:szCs w:val="28"/>
          <w:lang w:val="uk-UA"/>
        </w:rPr>
        <w:t>, якщо воно цього потребує, вводиться в дію розпорядженням керівників факультету</w:t>
      </w:r>
      <w:r w:rsidR="006F6633" w:rsidRPr="00E2583C">
        <w:rPr>
          <w:szCs w:val="28"/>
          <w:lang w:val="uk-UA"/>
        </w:rPr>
        <w:t xml:space="preserve"> (ННІ)</w:t>
      </w:r>
      <w:r w:rsidR="008F16D7" w:rsidRPr="00E2583C">
        <w:rPr>
          <w:szCs w:val="28"/>
          <w:lang w:val="uk-UA"/>
        </w:rPr>
        <w:t>.</w:t>
      </w:r>
    </w:p>
    <w:p w:rsidR="008F16D7" w:rsidRPr="00E2583C" w:rsidRDefault="000E36C1" w:rsidP="008F16D7">
      <w:pPr>
        <w:pStyle w:val="2"/>
        <w:tabs>
          <w:tab w:val="left" w:pos="720"/>
        </w:tabs>
        <w:rPr>
          <w:szCs w:val="28"/>
          <w:lang w:val="uk-UA"/>
        </w:rPr>
      </w:pPr>
      <w:r w:rsidRPr="00E2583C">
        <w:rPr>
          <w:szCs w:val="28"/>
          <w:lang w:val="uk-UA"/>
        </w:rPr>
        <w:tab/>
        <w:t>6.25</w:t>
      </w:r>
      <w:r w:rsidR="008F16D7" w:rsidRPr="00E2583C">
        <w:rPr>
          <w:szCs w:val="28"/>
          <w:lang w:val="uk-UA"/>
        </w:rPr>
        <w:t>.11. Рішення вченої ради факультету</w:t>
      </w:r>
      <w:r w:rsidR="006F6633" w:rsidRPr="00E2583C">
        <w:rPr>
          <w:szCs w:val="28"/>
          <w:lang w:val="uk-UA"/>
        </w:rPr>
        <w:t xml:space="preserve"> (ННІ)</w:t>
      </w:r>
      <w:r w:rsidR="008F16D7" w:rsidRPr="00E2583C">
        <w:rPr>
          <w:szCs w:val="28"/>
          <w:lang w:val="uk-UA"/>
        </w:rPr>
        <w:t xml:space="preserve">  може бути скасовано вченою радою НУ «Запорізька політехніка».</w:t>
      </w:r>
    </w:p>
    <w:p w:rsidR="008F16D7" w:rsidRPr="00E2583C" w:rsidRDefault="000E36C1" w:rsidP="008F16D7">
      <w:pPr>
        <w:pStyle w:val="2"/>
        <w:tabs>
          <w:tab w:val="left" w:pos="720"/>
        </w:tabs>
        <w:rPr>
          <w:szCs w:val="28"/>
          <w:lang w:val="uk-UA"/>
        </w:rPr>
      </w:pPr>
      <w:r w:rsidRPr="00E2583C">
        <w:rPr>
          <w:szCs w:val="28"/>
          <w:lang w:val="uk-UA"/>
        </w:rPr>
        <w:tab/>
        <w:t>6.25</w:t>
      </w:r>
      <w:r w:rsidR="008F16D7" w:rsidRPr="00E2583C">
        <w:rPr>
          <w:szCs w:val="28"/>
          <w:lang w:val="uk-UA"/>
        </w:rPr>
        <w:t>.12. Педагогічна рада фахового коледжу педагогічна рада є колегіальним органом управління закладу фахової передвищої освіти, склад якого щорічно затверджується наказом керівника фахового коледжу. Педагогічна рада формується і працює відповідно до положення про неї, що затверджується вченою радою Університету з урахуванням вимог Закону України «Про фахову передвищу освіту».</w:t>
      </w:r>
    </w:p>
    <w:p w:rsidR="008F16D7" w:rsidRPr="00E2583C" w:rsidRDefault="000E36C1" w:rsidP="008F16D7">
      <w:pPr>
        <w:pStyle w:val="2"/>
        <w:tabs>
          <w:tab w:val="left" w:pos="720"/>
        </w:tabs>
        <w:rPr>
          <w:szCs w:val="28"/>
          <w:lang w:val="uk-UA"/>
        </w:rPr>
      </w:pPr>
      <w:r w:rsidRPr="00E2583C">
        <w:rPr>
          <w:szCs w:val="28"/>
          <w:lang w:val="uk-UA"/>
        </w:rPr>
        <w:tab/>
        <w:t>6.25</w:t>
      </w:r>
      <w:r w:rsidR="008F16D7" w:rsidRPr="00E2583C">
        <w:rPr>
          <w:szCs w:val="28"/>
          <w:lang w:val="uk-UA"/>
        </w:rPr>
        <w:t>.13. В НУ «Запорізька політехніка» можуть створюватися спеціалізовані вчені ради для захисту дисертацій на здобуття ступенів доктора філософії та доктора наук.</w:t>
      </w:r>
    </w:p>
    <w:p w:rsidR="008F16D7" w:rsidRPr="00E2583C" w:rsidRDefault="008F16D7" w:rsidP="008F16D7">
      <w:pPr>
        <w:pStyle w:val="2"/>
        <w:rPr>
          <w:szCs w:val="28"/>
          <w:bdr w:val="none" w:sz="0" w:space="0" w:color="auto" w:frame="1"/>
          <w:lang w:val="uk-UA"/>
        </w:rPr>
      </w:pPr>
      <w:bookmarkStart w:id="28" w:name="n621"/>
      <w:bookmarkEnd w:id="28"/>
      <w:r w:rsidRPr="00E2583C">
        <w:rPr>
          <w:bCs/>
          <w:bdr w:val="none" w:sz="0" w:space="0" w:color="auto" w:frame="1"/>
          <w:lang w:val="uk-UA"/>
        </w:rPr>
        <w:tab/>
      </w:r>
      <w:r w:rsidR="000E36C1" w:rsidRPr="00E2583C">
        <w:rPr>
          <w:szCs w:val="28"/>
          <w:bdr w:val="none" w:sz="0" w:space="0" w:color="auto" w:frame="1"/>
          <w:lang w:val="uk-UA"/>
        </w:rPr>
        <w:t>6.26</w:t>
      </w:r>
      <w:r w:rsidRPr="00E2583C">
        <w:rPr>
          <w:szCs w:val="28"/>
          <w:bdr w:val="none" w:sz="0" w:space="0" w:color="auto" w:frame="1"/>
          <w:lang w:val="uk-UA"/>
        </w:rPr>
        <w:t xml:space="preserve">. Наглядова рада </w:t>
      </w:r>
    </w:p>
    <w:p w:rsidR="008F16D7" w:rsidRPr="00E2583C" w:rsidRDefault="000E36C1"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6.26</w:t>
      </w:r>
      <w:r w:rsidR="008F16D7" w:rsidRPr="00E2583C">
        <w:rPr>
          <w:sz w:val="28"/>
          <w:szCs w:val="28"/>
          <w:bdr w:val="none" w:sz="0" w:space="0" w:color="auto" w:frame="1"/>
          <w:lang w:val="uk-UA"/>
        </w:rPr>
        <w:t>.1. Наглядова рада НУ «Запорізька політехніка» (далі – наглядова рада) створюється за рішенням Міністерства освіти і науки України для здійснення нагляду за управлінням майном Університету, додержанням мети його створення.</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Наглядова рада сприяє розв’язанню перспективних завдань розвитку НУ  «Запорізька політехніка», залученню фінансових ресурсів для забезпечення його діяльності з основних напрямів розвитку і контролю за їхнім використанням, ефективній взаємодії Університету з державними органами та органами місцевого самоврядування, науковою громадськістю, суспільно-політичними організаціями та суб’єктами господарської діяльності в інтересах розвитку та підвищення якості освітньої діяльності і конкурентоспроможності НУ «Запорізька політехніка», здійснює громадський контроль за його діяльністю тощо.</w:t>
      </w:r>
    </w:p>
    <w:p w:rsidR="008F16D7" w:rsidRPr="00E2583C" w:rsidRDefault="000E36C1" w:rsidP="008F16D7">
      <w:pPr>
        <w:jc w:val="both"/>
        <w:textAlignment w:val="baseline"/>
        <w:rPr>
          <w:sz w:val="28"/>
          <w:szCs w:val="28"/>
          <w:bdr w:val="none" w:sz="0" w:space="0" w:color="auto" w:frame="1"/>
          <w:lang w:val="uk-UA"/>
        </w:rPr>
      </w:pPr>
      <w:r w:rsidRPr="00E2583C">
        <w:rPr>
          <w:sz w:val="28"/>
          <w:szCs w:val="28"/>
          <w:bdr w:val="none" w:sz="0" w:space="0" w:color="auto" w:frame="1"/>
          <w:lang w:val="uk-UA"/>
        </w:rPr>
        <w:lastRenderedPageBreak/>
        <w:tab/>
        <w:t>6.26</w:t>
      </w:r>
      <w:r w:rsidR="008F16D7" w:rsidRPr="00E2583C">
        <w:rPr>
          <w:sz w:val="28"/>
          <w:szCs w:val="28"/>
          <w:bdr w:val="none" w:sz="0" w:space="0" w:color="auto" w:frame="1"/>
          <w:lang w:val="uk-UA"/>
        </w:rPr>
        <w:t>.2. Склад наглядової ради Університету затверджується Міністерством освіти і науки України. До складу наглядової ради не можуть входити здобувачі вищої освіти та працівники Університету. Наглядова рада складається із: голови, заступників голови, секретаря і членів ради,  які виконують свої обов’язки на громадських засадах.</w:t>
      </w:r>
    </w:p>
    <w:p w:rsidR="008F16D7" w:rsidRPr="00E2583C" w:rsidRDefault="000E36C1"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6.26</w:t>
      </w:r>
      <w:r w:rsidR="008F16D7" w:rsidRPr="00E2583C">
        <w:rPr>
          <w:sz w:val="28"/>
          <w:szCs w:val="28"/>
          <w:bdr w:val="none" w:sz="0" w:space="0" w:color="auto" w:frame="1"/>
          <w:lang w:val="uk-UA"/>
        </w:rPr>
        <w:t>.3. Строк повноважень наглядової ради становить п’ять років.</w:t>
      </w:r>
    </w:p>
    <w:p w:rsidR="008F16D7" w:rsidRPr="00E2583C" w:rsidRDefault="008F16D7" w:rsidP="008F16D7">
      <w:pPr>
        <w:ind w:firstLine="450"/>
        <w:jc w:val="both"/>
        <w:textAlignment w:val="baseline"/>
        <w:rPr>
          <w:sz w:val="28"/>
          <w:szCs w:val="28"/>
          <w:lang w:val="uk-UA"/>
        </w:rPr>
      </w:pPr>
      <w:r w:rsidRPr="00E2583C">
        <w:rPr>
          <w:sz w:val="28"/>
          <w:szCs w:val="28"/>
          <w:bdr w:val="none" w:sz="0" w:space="0" w:color="auto" w:frame="1"/>
          <w:lang w:val="uk-UA"/>
        </w:rPr>
        <w:tab/>
      </w:r>
      <w:r w:rsidR="000E36C1" w:rsidRPr="00E2583C">
        <w:rPr>
          <w:sz w:val="28"/>
          <w:szCs w:val="28"/>
          <w:bdr w:val="none" w:sz="0" w:space="0" w:color="auto" w:frame="1"/>
          <w:lang w:val="uk-UA"/>
        </w:rPr>
        <w:t>6.26</w:t>
      </w:r>
      <w:r w:rsidRPr="00E2583C">
        <w:rPr>
          <w:sz w:val="28"/>
          <w:szCs w:val="28"/>
          <w:bdr w:val="none" w:sz="0" w:space="0" w:color="auto" w:frame="1"/>
          <w:lang w:val="uk-UA"/>
        </w:rPr>
        <w:t>.4</w:t>
      </w:r>
      <w:r w:rsidRPr="00E2583C">
        <w:rPr>
          <w:sz w:val="28"/>
          <w:szCs w:val="28"/>
          <w:lang w:val="uk-UA"/>
        </w:rPr>
        <w:t>. Члени наглядової ради мають право:</w:t>
      </w:r>
    </w:p>
    <w:p w:rsidR="008F16D7" w:rsidRPr="00E2583C" w:rsidRDefault="008F16D7" w:rsidP="008F16D7">
      <w:pPr>
        <w:tabs>
          <w:tab w:val="left" w:pos="851"/>
          <w:tab w:val="left" w:pos="900"/>
        </w:tabs>
        <w:jc w:val="both"/>
        <w:rPr>
          <w:sz w:val="28"/>
          <w:szCs w:val="28"/>
          <w:lang w:val="uk-UA"/>
        </w:rPr>
      </w:pPr>
      <w:r w:rsidRPr="00E2583C">
        <w:rPr>
          <w:sz w:val="28"/>
          <w:szCs w:val="28"/>
          <w:lang w:val="uk-UA"/>
        </w:rPr>
        <w:t>1) брати участь у роботі конференції НУ «Запорізька політехніка» з правом дорадчого голосу;</w:t>
      </w:r>
    </w:p>
    <w:p w:rsidR="008F16D7" w:rsidRPr="00E2583C" w:rsidRDefault="008F16D7" w:rsidP="008F16D7">
      <w:pPr>
        <w:tabs>
          <w:tab w:val="left" w:pos="851"/>
          <w:tab w:val="left" w:pos="900"/>
        </w:tabs>
        <w:jc w:val="both"/>
        <w:rPr>
          <w:sz w:val="28"/>
          <w:szCs w:val="28"/>
          <w:lang w:val="uk-UA"/>
        </w:rPr>
      </w:pPr>
      <w:r w:rsidRPr="00E2583C">
        <w:rPr>
          <w:sz w:val="28"/>
          <w:szCs w:val="28"/>
          <w:lang w:val="uk-UA"/>
        </w:rPr>
        <w:t>2) брати участь у визначенні стратегії розвитку Університету та контролювати їх виконання;</w:t>
      </w:r>
    </w:p>
    <w:p w:rsidR="008F16D7" w:rsidRPr="00E2583C" w:rsidRDefault="008F16D7" w:rsidP="008F16D7">
      <w:pPr>
        <w:tabs>
          <w:tab w:val="left" w:pos="851"/>
          <w:tab w:val="left" w:pos="900"/>
        </w:tabs>
        <w:jc w:val="both"/>
        <w:rPr>
          <w:sz w:val="28"/>
          <w:szCs w:val="28"/>
          <w:lang w:val="uk-UA"/>
        </w:rPr>
      </w:pPr>
      <w:r w:rsidRPr="00E2583C">
        <w:rPr>
          <w:sz w:val="28"/>
          <w:szCs w:val="28"/>
          <w:lang w:val="uk-UA"/>
        </w:rPr>
        <w:t>3) сприяти залученню додаткових джерел фінансування;</w:t>
      </w:r>
    </w:p>
    <w:p w:rsidR="008F16D7" w:rsidRPr="00E2583C" w:rsidRDefault="008F16D7" w:rsidP="008F16D7">
      <w:pPr>
        <w:tabs>
          <w:tab w:val="left" w:pos="851"/>
          <w:tab w:val="left" w:pos="900"/>
        </w:tabs>
        <w:jc w:val="both"/>
        <w:rPr>
          <w:sz w:val="28"/>
          <w:szCs w:val="28"/>
          <w:lang w:val="uk-UA"/>
        </w:rPr>
      </w:pPr>
      <w:r w:rsidRPr="00E2583C">
        <w:rPr>
          <w:sz w:val="28"/>
          <w:szCs w:val="28"/>
          <w:lang w:val="uk-UA"/>
        </w:rPr>
        <w:t>4) аналізувати та оцінювати діяльність НУ «Запорізька політехніка» та ректора;</w:t>
      </w:r>
    </w:p>
    <w:p w:rsidR="008F16D7" w:rsidRPr="00E2583C" w:rsidRDefault="008F16D7" w:rsidP="008F16D7">
      <w:pPr>
        <w:tabs>
          <w:tab w:val="left" w:pos="851"/>
          <w:tab w:val="left" w:pos="900"/>
        </w:tabs>
        <w:jc w:val="both"/>
        <w:rPr>
          <w:sz w:val="28"/>
          <w:szCs w:val="28"/>
          <w:lang w:val="uk-UA"/>
        </w:rPr>
      </w:pPr>
      <w:r w:rsidRPr="00E2583C">
        <w:rPr>
          <w:sz w:val="28"/>
          <w:szCs w:val="28"/>
          <w:lang w:val="uk-UA"/>
        </w:rPr>
        <w:t>5) контролювати виконання кошторису та/або бюджету НУ «Запорізька політехніка» і вносити відповідні рекомендації та пропозиції, що є обов’язковими для розгляду ректором;</w:t>
      </w:r>
    </w:p>
    <w:p w:rsidR="008F16D7" w:rsidRPr="00E2583C" w:rsidRDefault="008F16D7" w:rsidP="008F16D7">
      <w:pPr>
        <w:tabs>
          <w:tab w:val="left" w:pos="851"/>
          <w:tab w:val="left" w:pos="900"/>
        </w:tabs>
        <w:jc w:val="both"/>
        <w:rPr>
          <w:sz w:val="28"/>
          <w:szCs w:val="28"/>
          <w:bdr w:val="none" w:sz="0" w:space="0" w:color="auto" w:frame="1"/>
          <w:lang w:val="uk-UA"/>
        </w:rPr>
      </w:pPr>
      <w:r w:rsidRPr="00E2583C">
        <w:rPr>
          <w:sz w:val="28"/>
          <w:szCs w:val="28"/>
          <w:bdr w:val="none" w:sz="0" w:space="0" w:color="auto" w:frame="1"/>
          <w:lang w:val="uk-UA"/>
        </w:rPr>
        <w:t>6) бути присутніми на засіданнях вченої ради Університету, ректорату, органів управління структурних підрозділів НУ «Запорізька політехніка»;</w:t>
      </w:r>
    </w:p>
    <w:p w:rsidR="008F16D7" w:rsidRPr="00E2583C" w:rsidRDefault="008F16D7" w:rsidP="008F16D7">
      <w:pPr>
        <w:tabs>
          <w:tab w:val="left" w:pos="851"/>
          <w:tab w:val="left" w:pos="900"/>
        </w:tabs>
        <w:jc w:val="both"/>
        <w:rPr>
          <w:sz w:val="28"/>
          <w:szCs w:val="28"/>
          <w:lang w:val="uk-UA"/>
        </w:rPr>
      </w:pPr>
      <w:r w:rsidRPr="00E2583C">
        <w:rPr>
          <w:sz w:val="28"/>
          <w:szCs w:val="28"/>
          <w:bdr w:val="none" w:sz="0" w:space="0" w:color="auto" w:frame="1"/>
          <w:lang w:val="uk-UA"/>
        </w:rPr>
        <w:t>7) здійснювати інші права, визначені цим Статутом.</w:t>
      </w:r>
    </w:p>
    <w:p w:rsidR="008F16D7" w:rsidRPr="00E2583C" w:rsidRDefault="000E36C1" w:rsidP="008F16D7">
      <w:pPr>
        <w:pStyle w:val="2"/>
        <w:rPr>
          <w:szCs w:val="28"/>
          <w:bdr w:val="none" w:sz="0" w:space="0" w:color="auto" w:frame="1"/>
          <w:lang w:val="uk-UA"/>
        </w:rPr>
      </w:pPr>
      <w:r w:rsidRPr="00E2583C">
        <w:rPr>
          <w:szCs w:val="28"/>
          <w:lang w:val="uk-UA"/>
        </w:rPr>
        <w:tab/>
        <w:t>6.26</w:t>
      </w:r>
      <w:r w:rsidR="008F16D7" w:rsidRPr="00E2583C">
        <w:rPr>
          <w:szCs w:val="28"/>
          <w:lang w:val="uk-UA"/>
        </w:rPr>
        <w:t xml:space="preserve">.5. Основною </w:t>
      </w:r>
      <w:r w:rsidR="008F16D7" w:rsidRPr="00E2583C">
        <w:rPr>
          <w:szCs w:val="28"/>
          <w:bdr w:val="none" w:sz="0" w:space="0" w:color="auto" w:frame="1"/>
          <w:lang w:val="uk-UA"/>
        </w:rPr>
        <w:t xml:space="preserve">формою роботи повноважної ради є засідання, які відбуваються за потребою, але не рідше ніж один раз на рік. Рішення про проведення засідання приймає голова наглядової ради одноосібно або на вимогу не менше як 1/3 членів наглядової ради. </w:t>
      </w:r>
      <w:r w:rsidR="008F16D7" w:rsidRPr="00E2583C">
        <w:rPr>
          <w:szCs w:val="28"/>
          <w:lang w:val="uk-UA"/>
        </w:rPr>
        <w:t>Дата та місце засідання визначаються головою наглядової ради.</w:t>
      </w:r>
    </w:p>
    <w:p w:rsidR="008F16D7" w:rsidRPr="00E2583C" w:rsidRDefault="000E36C1" w:rsidP="008F16D7">
      <w:pPr>
        <w:jc w:val="both"/>
        <w:rPr>
          <w:sz w:val="28"/>
          <w:szCs w:val="28"/>
          <w:lang w:val="uk-UA"/>
        </w:rPr>
      </w:pPr>
      <w:r w:rsidRPr="00E2583C">
        <w:rPr>
          <w:sz w:val="28"/>
          <w:szCs w:val="28"/>
          <w:lang w:val="uk-UA"/>
        </w:rPr>
        <w:tab/>
        <w:t>6.26</w:t>
      </w:r>
      <w:r w:rsidR="008F16D7" w:rsidRPr="00E2583C">
        <w:rPr>
          <w:sz w:val="28"/>
          <w:szCs w:val="28"/>
          <w:lang w:val="uk-UA"/>
        </w:rPr>
        <w:t>.6.У разі відсутності з поважних причин голови наглядової ради засідання ради проводить його заступник.</w:t>
      </w:r>
    </w:p>
    <w:p w:rsidR="008F16D7" w:rsidRPr="00E2583C" w:rsidRDefault="000E36C1" w:rsidP="008F16D7">
      <w:pPr>
        <w:jc w:val="both"/>
        <w:rPr>
          <w:sz w:val="28"/>
          <w:szCs w:val="28"/>
          <w:lang w:val="uk-UA"/>
        </w:rPr>
      </w:pPr>
      <w:r w:rsidRPr="00E2583C">
        <w:rPr>
          <w:sz w:val="28"/>
          <w:szCs w:val="28"/>
          <w:lang w:val="uk-UA"/>
        </w:rPr>
        <w:tab/>
        <w:t>6.26</w:t>
      </w:r>
      <w:r w:rsidR="008F16D7" w:rsidRPr="00E2583C">
        <w:rPr>
          <w:sz w:val="28"/>
          <w:szCs w:val="28"/>
          <w:lang w:val="uk-UA"/>
        </w:rPr>
        <w:t>.7. Наглядова рада в межах своїх повноважень приймає рішення, організовує й контролює їх виконання.</w:t>
      </w:r>
    </w:p>
    <w:p w:rsidR="008F16D7" w:rsidRPr="00E2583C" w:rsidRDefault="000E36C1" w:rsidP="008F16D7">
      <w:pPr>
        <w:jc w:val="both"/>
        <w:rPr>
          <w:sz w:val="28"/>
          <w:szCs w:val="28"/>
          <w:lang w:val="uk-UA"/>
        </w:rPr>
      </w:pPr>
      <w:r w:rsidRPr="00E2583C">
        <w:rPr>
          <w:sz w:val="28"/>
          <w:szCs w:val="28"/>
          <w:lang w:val="uk-UA"/>
        </w:rPr>
        <w:tab/>
        <w:t>6.26</w:t>
      </w:r>
      <w:r w:rsidR="008F16D7" w:rsidRPr="00E2583C">
        <w:rPr>
          <w:sz w:val="28"/>
          <w:szCs w:val="28"/>
          <w:lang w:val="uk-UA"/>
        </w:rPr>
        <w:t>.8. Голова наглядової ради організовує її роботу і несе відповідальність за виконання її повноважень.</w:t>
      </w:r>
    </w:p>
    <w:p w:rsidR="008F16D7" w:rsidRPr="00E2583C" w:rsidRDefault="000E36C1" w:rsidP="008F16D7">
      <w:pPr>
        <w:jc w:val="both"/>
        <w:rPr>
          <w:sz w:val="28"/>
          <w:szCs w:val="28"/>
          <w:lang w:val="uk-UA"/>
        </w:rPr>
      </w:pPr>
      <w:r w:rsidRPr="00E2583C">
        <w:rPr>
          <w:sz w:val="28"/>
          <w:szCs w:val="28"/>
          <w:lang w:val="uk-UA"/>
        </w:rPr>
        <w:tab/>
        <w:t>6.26</w:t>
      </w:r>
      <w:r w:rsidR="008F16D7" w:rsidRPr="00E2583C">
        <w:rPr>
          <w:sz w:val="28"/>
          <w:szCs w:val="28"/>
          <w:lang w:val="uk-UA"/>
        </w:rPr>
        <w:t>.9. Засідання наглядової ради є правомочним, якщо на ньому присутні не менше двох третин від загальної кількості її членів.</w:t>
      </w:r>
    </w:p>
    <w:p w:rsidR="008F16D7" w:rsidRPr="00E2583C" w:rsidRDefault="000E36C1" w:rsidP="008F16D7">
      <w:pPr>
        <w:jc w:val="both"/>
        <w:rPr>
          <w:sz w:val="28"/>
          <w:szCs w:val="28"/>
          <w:lang w:val="uk-UA"/>
        </w:rPr>
      </w:pPr>
      <w:r w:rsidRPr="00E2583C">
        <w:rPr>
          <w:sz w:val="28"/>
          <w:szCs w:val="28"/>
          <w:lang w:val="uk-UA"/>
        </w:rPr>
        <w:tab/>
        <w:t>6.26</w:t>
      </w:r>
      <w:r w:rsidR="008F16D7" w:rsidRPr="00E2583C">
        <w:rPr>
          <w:sz w:val="28"/>
          <w:szCs w:val="28"/>
          <w:lang w:val="uk-UA"/>
        </w:rPr>
        <w:t xml:space="preserve">.10. Рішення наглядової ради  вважається ухваленим, якщо за нього проголосувало більше 50% членів, присутніх на її засіданні, якщо інше не передбачено законодавством. Розгляд питань наглядовою радою та прийняті ухвали фіксуються в протоколах засідань, які підписують  її голова або заступник, що виконує його функції, та секретар. </w:t>
      </w:r>
    </w:p>
    <w:p w:rsidR="008F16D7" w:rsidRPr="00E2583C" w:rsidRDefault="000E36C1" w:rsidP="008F16D7">
      <w:pPr>
        <w:jc w:val="both"/>
        <w:rPr>
          <w:sz w:val="28"/>
          <w:szCs w:val="28"/>
          <w:lang w:val="uk-UA"/>
        </w:rPr>
      </w:pPr>
      <w:r w:rsidRPr="00E2583C">
        <w:rPr>
          <w:sz w:val="28"/>
          <w:szCs w:val="28"/>
          <w:lang w:val="uk-UA"/>
        </w:rPr>
        <w:tab/>
        <w:t>6.26</w:t>
      </w:r>
      <w:r w:rsidR="008F16D7" w:rsidRPr="00E2583C">
        <w:rPr>
          <w:sz w:val="28"/>
          <w:szCs w:val="28"/>
          <w:lang w:val="uk-UA"/>
        </w:rPr>
        <w:t xml:space="preserve">.11. Втручання органів державного управління, а також органів управління і посадових осіб Університету в діяльність наглядової ради не допускається, окрім випадків, передбачених законодавством України. </w:t>
      </w:r>
    </w:p>
    <w:p w:rsidR="008F16D7" w:rsidRPr="00E2583C" w:rsidRDefault="000E36C1" w:rsidP="008F16D7">
      <w:pPr>
        <w:pStyle w:val="2"/>
        <w:rPr>
          <w:szCs w:val="28"/>
          <w:lang w:val="uk-UA"/>
        </w:rPr>
      </w:pPr>
      <w:r w:rsidRPr="00E2583C">
        <w:rPr>
          <w:szCs w:val="28"/>
          <w:lang w:val="uk-UA"/>
        </w:rPr>
        <w:tab/>
        <w:t>6.26</w:t>
      </w:r>
      <w:r w:rsidR="008F16D7" w:rsidRPr="00E2583C">
        <w:rPr>
          <w:szCs w:val="28"/>
          <w:lang w:val="uk-UA"/>
        </w:rPr>
        <w:t>.12. Рішення наглядової ради, ухвалені в межах її компетенції, є обов'язковими для розгляду керівництвом НУ «Запорізька політехніка».</w:t>
      </w:r>
    </w:p>
    <w:p w:rsidR="008F16D7" w:rsidRPr="00E2583C" w:rsidRDefault="000E36C1" w:rsidP="008F16D7">
      <w:pPr>
        <w:pStyle w:val="2"/>
        <w:rPr>
          <w:szCs w:val="28"/>
          <w:lang w:val="uk-UA"/>
        </w:rPr>
      </w:pPr>
      <w:r w:rsidRPr="00E2583C">
        <w:rPr>
          <w:szCs w:val="28"/>
          <w:lang w:val="uk-UA"/>
        </w:rPr>
        <w:lastRenderedPageBreak/>
        <w:tab/>
        <w:t>6.26</w:t>
      </w:r>
      <w:r w:rsidR="008F16D7" w:rsidRPr="00E2583C">
        <w:rPr>
          <w:szCs w:val="28"/>
          <w:lang w:val="uk-UA"/>
        </w:rPr>
        <w:t xml:space="preserve">.13. Наглядова рада має право вносити конференції трудового колективу Університету та/або Міністерству освіти і науки України подання про відкликання ректора Університету з підстав, передбачених законодавством, Статутом Університету, контрактом. </w:t>
      </w:r>
    </w:p>
    <w:p w:rsidR="008F16D7" w:rsidRPr="00E2583C" w:rsidRDefault="000E36C1" w:rsidP="008F16D7">
      <w:pPr>
        <w:pStyle w:val="2"/>
        <w:rPr>
          <w:szCs w:val="28"/>
          <w:bdr w:val="none" w:sz="0" w:space="0" w:color="auto" w:frame="1"/>
          <w:lang w:val="uk-UA"/>
        </w:rPr>
      </w:pPr>
      <w:r w:rsidRPr="00E2583C">
        <w:rPr>
          <w:bCs/>
          <w:bdr w:val="none" w:sz="0" w:space="0" w:color="auto" w:frame="1"/>
          <w:lang w:val="uk-UA"/>
        </w:rPr>
        <w:tab/>
        <w:t>6.27</w:t>
      </w:r>
      <w:r w:rsidR="008F16D7" w:rsidRPr="00E2583C">
        <w:rPr>
          <w:bCs/>
          <w:bdr w:val="none" w:sz="0" w:space="0" w:color="auto" w:frame="1"/>
          <w:lang w:val="uk-UA"/>
        </w:rPr>
        <w:t>. Робочі та дорадчі органи Університету</w:t>
      </w:r>
    </w:p>
    <w:p w:rsidR="008F16D7" w:rsidRPr="00E2583C" w:rsidRDefault="000E36C1"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6.27</w:t>
      </w:r>
      <w:r w:rsidR="008F16D7" w:rsidRPr="00E2583C">
        <w:rPr>
          <w:sz w:val="28"/>
          <w:szCs w:val="28"/>
          <w:bdr w:val="none" w:sz="0" w:space="0" w:color="auto" w:frame="1"/>
          <w:lang w:val="uk-UA"/>
        </w:rPr>
        <w:t xml:space="preserve">.1. З метою вироблення стратегії та напрямів провадження освітньої та/або наукової діяльності Університету ректор  має право утворювати на громадських засадах дорадчі (дорадчо-консультативні) органи (раду роботодавців, раду інвесторів, раду бізнесу, студентську, наукову раду тощо). </w:t>
      </w:r>
    </w:p>
    <w:p w:rsidR="008F16D7" w:rsidRPr="00E2583C" w:rsidRDefault="000E36C1"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6.27</w:t>
      </w:r>
      <w:r w:rsidR="008F16D7" w:rsidRPr="00E2583C">
        <w:rPr>
          <w:sz w:val="28"/>
          <w:szCs w:val="28"/>
          <w:bdr w:val="none" w:sz="0" w:space="0" w:color="auto" w:frame="1"/>
          <w:lang w:val="uk-UA"/>
        </w:rPr>
        <w:t>.2.Положення про робочі та дорадчі органи затверджує вчена рада Університету.</w:t>
      </w:r>
    </w:p>
    <w:p w:rsidR="008F16D7" w:rsidRPr="00E2583C" w:rsidRDefault="000E36C1" w:rsidP="008F16D7">
      <w:pPr>
        <w:ind w:firstLine="709"/>
        <w:jc w:val="both"/>
        <w:textAlignment w:val="baseline"/>
        <w:rPr>
          <w:sz w:val="28"/>
          <w:szCs w:val="28"/>
          <w:bdr w:val="none" w:sz="0" w:space="0" w:color="auto" w:frame="1"/>
          <w:lang w:val="uk-UA"/>
        </w:rPr>
      </w:pPr>
      <w:r w:rsidRPr="00E2583C">
        <w:rPr>
          <w:sz w:val="28"/>
          <w:szCs w:val="28"/>
          <w:bdr w:val="none" w:sz="0" w:space="0" w:color="auto" w:frame="1"/>
          <w:lang w:val="uk-UA"/>
        </w:rPr>
        <w:t>6.27</w:t>
      </w:r>
      <w:r w:rsidR="008F16D7" w:rsidRPr="00E2583C">
        <w:rPr>
          <w:sz w:val="28"/>
          <w:szCs w:val="28"/>
          <w:bdr w:val="none" w:sz="0" w:space="0" w:color="auto" w:frame="1"/>
          <w:lang w:val="uk-UA"/>
        </w:rPr>
        <w:t>.3. Ректорат, як робочий орган НУ «Запорізька політехніка», вирішує поточні питання освітньої, наукової, науково-технічної, інноваційної, господарської та фінансової діяльності Університету; розробляє і подає на затвердження вченій раді Університету пропозиції щодо вирішення питань, які належать до її компетенції. Ректорат очолює ректор. До складу ректорату входять радник ректора, проректори, декани факультетів,</w:t>
      </w:r>
      <w:r w:rsidR="000A19D7" w:rsidRPr="00E2583C">
        <w:rPr>
          <w:sz w:val="28"/>
          <w:szCs w:val="28"/>
          <w:bdr w:val="none" w:sz="0" w:space="0" w:color="auto" w:frame="1"/>
          <w:lang w:val="uk-UA"/>
        </w:rPr>
        <w:t xml:space="preserve"> директори ННІ,</w:t>
      </w:r>
      <w:r w:rsidR="008F16D7" w:rsidRPr="00E2583C">
        <w:rPr>
          <w:sz w:val="28"/>
          <w:szCs w:val="28"/>
          <w:bdr w:val="none" w:sz="0" w:space="0" w:color="auto" w:frame="1"/>
          <w:lang w:val="uk-UA"/>
        </w:rPr>
        <w:t xml:space="preserve"> учений секретар Університету, директор наукової бібліотеки, головний бухгалтер, начальник відділу кадрів, керівник навчального відділу, керівник навчально-методичного відділу, начальник юридичного відділу, голова профспілкової організації працівників, голова профспілкової організації осіб, які навчаються, голова студентського самоврядування, директор студентського містечка, а також можуть входити керівники інших структурних підрозділів. Персональний склад ректорату затверджує ректор своїм наказом. На засідання ректорату ректор може запрошувати інших осіб. З питань, які розглядає ректорат, ухвалюють рішення.</w:t>
      </w:r>
    </w:p>
    <w:p w:rsidR="008F16D7" w:rsidRPr="00E2583C" w:rsidRDefault="000E36C1" w:rsidP="008F16D7">
      <w:pPr>
        <w:tabs>
          <w:tab w:val="left" w:pos="709"/>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6.27</w:t>
      </w:r>
      <w:r w:rsidR="008F16D7" w:rsidRPr="00E2583C">
        <w:rPr>
          <w:sz w:val="28"/>
          <w:szCs w:val="28"/>
          <w:bdr w:val="none" w:sz="0" w:space="0" w:color="auto" w:frame="1"/>
          <w:lang w:val="uk-UA"/>
        </w:rPr>
        <w:t>.4. На спільних засіданнях ректорату і Профспілкового комітету працівників НУ «Запорізька політехніка» за участю керівників структурних підрозділів розглядають питання, передбачені Колективним договором. За результатами спільного засідання ректорату і Профспілкового комітету працівників Університету ухвалюють рішення, які є обов’язковими для виконання. У випадках, передбачених законодавством, ректор видає наказ на виконання ухвалених рішень.</w:t>
      </w:r>
    </w:p>
    <w:p w:rsidR="008F16D7" w:rsidRPr="00E2583C" w:rsidRDefault="000E36C1"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6.27</w:t>
      </w:r>
      <w:r w:rsidR="008F16D7" w:rsidRPr="00E2583C">
        <w:rPr>
          <w:sz w:val="28"/>
          <w:szCs w:val="28"/>
          <w:bdr w:val="none" w:sz="0" w:space="0" w:color="auto" w:frame="1"/>
          <w:lang w:val="uk-UA"/>
        </w:rPr>
        <w:t>.5. Деканати факультетів</w:t>
      </w:r>
      <w:r w:rsidR="000A19D7" w:rsidRPr="00E2583C">
        <w:rPr>
          <w:sz w:val="28"/>
          <w:szCs w:val="28"/>
          <w:bdr w:val="none" w:sz="0" w:space="0" w:color="auto" w:frame="1"/>
          <w:lang w:val="uk-UA"/>
        </w:rPr>
        <w:t xml:space="preserve"> (ННІ)</w:t>
      </w:r>
      <w:r w:rsidR="008F16D7" w:rsidRPr="00E2583C">
        <w:rPr>
          <w:sz w:val="28"/>
          <w:szCs w:val="28"/>
          <w:bdr w:val="none" w:sz="0" w:space="0" w:color="auto" w:frame="1"/>
          <w:lang w:val="uk-UA"/>
        </w:rPr>
        <w:t xml:space="preserve"> організовують, координують та контролюють освітню, наукову, науково-технічну, інноваційну, методичну та господарську діяльність факультетів</w:t>
      </w:r>
      <w:r w:rsidR="000A19D7" w:rsidRPr="00E2583C">
        <w:rPr>
          <w:sz w:val="28"/>
          <w:szCs w:val="28"/>
          <w:bdr w:val="none" w:sz="0" w:space="0" w:color="auto" w:frame="1"/>
          <w:lang w:val="uk-UA"/>
        </w:rPr>
        <w:t xml:space="preserve"> (ННІ)</w:t>
      </w:r>
      <w:r w:rsidR="008F16D7" w:rsidRPr="00E2583C">
        <w:rPr>
          <w:sz w:val="28"/>
          <w:szCs w:val="28"/>
          <w:bdr w:val="none" w:sz="0" w:space="0" w:color="auto" w:frame="1"/>
          <w:lang w:val="uk-UA"/>
        </w:rPr>
        <w:t>. Деканат очолює декан факультету</w:t>
      </w:r>
      <w:r w:rsidR="000A19D7" w:rsidRPr="00E2583C">
        <w:rPr>
          <w:sz w:val="28"/>
          <w:szCs w:val="28"/>
          <w:bdr w:val="none" w:sz="0" w:space="0" w:color="auto" w:frame="1"/>
          <w:lang w:val="uk-UA"/>
        </w:rPr>
        <w:t xml:space="preserve"> (директор ННІ)</w:t>
      </w:r>
      <w:r w:rsidR="008F16D7" w:rsidRPr="00E2583C">
        <w:rPr>
          <w:sz w:val="28"/>
          <w:szCs w:val="28"/>
          <w:bdr w:val="none" w:sz="0" w:space="0" w:color="auto" w:frame="1"/>
          <w:lang w:val="uk-UA"/>
        </w:rPr>
        <w:t>. Порядок формування, склад та повноваження деканату визначаються у Положенні про відповідний факультет</w:t>
      </w:r>
      <w:r w:rsidR="000A19D7" w:rsidRPr="00E2583C">
        <w:rPr>
          <w:sz w:val="28"/>
          <w:szCs w:val="28"/>
          <w:bdr w:val="none" w:sz="0" w:space="0" w:color="auto" w:frame="1"/>
          <w:lang w:val="uk-UA"/>
        </w:rPr>
        <w:t xml:space="preserve"> (ННІ)</w:t>
      </w:r>
      <w:r w:rsidR="008F16D7" w:rsidRPr="00E2583C">
        <w:rPr>
          <w:sz w:val="28"/>
          <w:szCs w:val="28"/>
          <w:bdr w:val="none" w:sz="0" w:space="0" w:color="auto" w:frame="1"/>
          <w:lang w:val="uk-UA"/>
        </w:rPr>
        <w:t>, яке затверджує вчена рада НУ «Запорізька політехніка».</w:t>
      </w:r>
    </w:p>
    <w:p w:rsidR="008F16D7" w:rsidRPr="00E2583C" w:rsidRDefault="000E36C1"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6.27</w:t>
      </w:r>
      <w:r w:rsidR="008F16D7" w:rsidRPr="00E2583C">
        <w:rPr>
          <w:sz w:val="28"/>
          <w:szCs w:val="28"/>
          <w:bdr w:val="none" w:sz="0" w:space="0" w:color="auto" w:frame="1"/>
          <w:lang w:val="uk-UA"/>
        </w:rPr>
        <w:t xml:space="preserve">.6. Приймальна комісія здійснює прийом на навчання здобувачів вищої освіти НУ «Запорізька політехніка» всіх форм здобуття освіти. Склад, функції та діяльність Приймальної комісії регламентує положення про </w:t>
      </w:r>
      <w:r w:rsidR="008F16D7" w:rsidRPr="00E2583C">
        <w:rPr>
          <w:sz w:val="28"/>
          <w:szCs w:val="28"/>
          <w:bdr w:val="none" w:sz="0" w:space="0" w:color="auto" w:frame="1"/>
          <w:lang w:val="uk-UA"/>
        </w:rPr>
        <w:lastRenderedPageBreak/>
        <w:t>приймальну комісію, що затверджує вчена рада Університету. Склад Приймальної комісії затверджує ректор, який є її головою. Термін повноважень Приймальної комісії - один рік. Приймальна комісія перед закінченням терміну повноважень звітує про результати своєї діяльності перед вченою радою Університету.</w:t>
      </w:r>
    </w:p>
    <w:p w:rsidR="008F16D7" w:rsidRPr="00E2583C" w:rsidRDefault="000E36C1"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6.27</w:t>
      </w:r>
      <w:r w:rsidR="008F16D7" w:rsidRPr="00E2583C">
        <w:rPr>
          <w:sz w:val="28"/>
          <w:szCs w:val="28"/>
          <w:bdr w:val="none" w:sz="0" w:space="0" w:color="auto" w:frame="1"/>
          <w:lang w:val="uk-UA"/>
        </w:rPr>
        <w:t>.7. Порядок утворення та повноваження дорадчих органів Університету визначають відповідні положення, які затверджує вчена рада Університету.</w:t>
      </w:r>
    </w:p>
    <w:p w:rsidR="008F16D7" w:rsidRPr="00E2583C" w:rsidRDefault="000E36C1"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 xml:space="preserve">   6.28</w:t>
      </w:r>
      <w:r w:rsidR="008F16D7" w:rsidRPr="00E2583C">
        <w:rPr>
          <w:sz w:val="28"/>
          <w:szCs w:val="28"/>
          <w:bdr w:val="none" w:sz="0" w:space="0" w:color="auto" w:frame="1"/>
          <w:lang w:val="uk-UA"/>
        </w:rPr>
        <w:t>.Органи громадського самоврядування Університету</w:t>
      </w:r>
    </w:p>
    <w:p w:rsidR="008F16D7" w:rsidRPr="00E2583C" w:rsidRDefault="000E36C1" w:rsidP="008F16D7">
      <w:pPr>
        <w:jc w:val="both"/>
        <w:rPr>
          <w:sz w:val="28"/>
          <w:szCs w:val="28"/>
          <w:lang w:val="uk-UA"/>
        </w:rPr>
      </w:pPr>
      <w:r w:rsidRPr="00E2583C">
        <w:rPr>
          <w:sz w:val="28"/>
          <w:szCs w:val="28"/>
          <w:bdr w:val="none" w:sz="0" w:space="0" w:color="auto" w:frame="1"/>
          <w:lang w:val="uk-UA"/>
        </w:rPr>
        <w:tab/>
        <w:t>6.28</w:t>
      </w:r>
      <w:r w:rsidR="008F16D7" w:rsidRPr="00E2583C">
        <w:rPr>
          <w:sz w:val="28"/>
          <w:szCs w:val="28"/>
          <w:bdr w:val="none" w:sz="0" w:space="0" w:color="auto" w:frame="1"/>
          <w:lang w:val="uk-UA"/>
        </w:rPr>
        <w:t xml:space="preserve">.1. </w:t>
      </w:r>
      <w:r w:rsidR="008F16D7" w:rsidRPr="00E2583C">
        <w:rPr>
          <w:sz w:val="28"/>
          <w:szCs w:val="28"/>
          <w:lang w:val="uk-UA"/>
        </w:rPr>
        <w:t>Вищим колегіальним органом громадського самоврядування НУ «Запорізька політехніка» є конференція трудового колективу Університету (далі - конференція). Делегатами конференції обирають осіб, які працюють в Університеті на постійній основі, і здобувачів вищої освіти Університету. До складу конференції за посадами входять: ректор Університету, радник ректора, проректори, декани факультетів,</w:t>
      </w:r>
      <w:r w:rsidR="00B43E45" w:rsidRPr="00E2583C">
        <w:rPr>
          <w:sz w:val="28"/>
          <w:szCs w:val="28"/>
          <w:lang w:val="uk-UA"/>
        </w:rPr>
        <w:t xml:space="preserve"> директори ННІ,</w:t>
      </w:r>
      <w:r w:rsidR="008F16D7" w:rsidRPr="00E2583C">
        <w:rPr>
          <w:sz w:val="28"/>
          <w:szCs w:val="28"/>
          <w:lang w:val="uk-UA"/>
        </w:rPr>
        <w:t xml:space="preserve"> учений секретар Університету, директор наукової бібліотеки, головний бухгалтер, керівник навчального відділу, керівник навчально-методичного відділу, </w:t>
      </w:r>
      <w:r w:rsidR="008F16D7" w:rsidRPr="00E2583C">
        <w:rPr>
          <w:sz w:val="28"/>
          <w:szCs w:val="28"/>
          <w:bdr w:val="none" w:sz="0" w:space="0" w:color="auto" w:frame="1"/>
          <w:lang w:val="uk-UA"/>
        </w:rPr>
        <w:t>начальник відділу кадрів, начальник юридичного відділу, голова профспілкової організації працівників, голова профспілкової організації осіб, які навчаються, голова студентського самоврядування, директор студентського містечка</w:t>
      </w:r>
      <w:r w:rsidR="008F16D7" w:rsidRPr="00E2583C">
        <w:rPr>
          <w:sz w:val="28"/>
          <w:szCs w:val="28"/>
          <w:lang w:val="uk-UA"/>
        </w:rPr>
        <w:t>.</w:t>
      </w:r>
    </w:p>
    <w:p w:rsidR="008F16D7" w:rsidRPr="00E2583C" w:rsidRDefault="008F16D7" w:rsidP="008F16D7">
      <w:pPr>
        <w:jc w:val="both"/>
        <w:rPr>
          <w:sz w:val="28"/>
          <w:szCs w:val="28"/>
          <w:lang w:val="uk-UA"/>
        </w:rPr>
      </w:pPr>
      <w:r w:rsidRPr="00E2583C">
        <w:rPr>
          <w:sz w:val="28"/>
          <w:szCs w:val="28"/>
          <w:lang w:val="uk-UA"/>
        </w:rPr>
        <w:tab/>
        <w:t>Порядок скликання і прийняття рішень конференцією трудового колективу Університету визначається цим Статутом та Положенням про конференцію трудового колективу НУ «Запорізька політехніка», затвердженого вченою радою Університету та введеного в дію наказом ректора Університету.</w:t>
      </w:r>
    </w:p>
    <w:p w:rsidR="008F16D7" w:rsidRPr="00E2583C" w:rsidRDefault="000E36C1" w:rsidP="008F16D7">
      <w:pPr>
        <w:jc w:val="both"/>
        <w:rPr>
          <w:sz w:val="28"/>
          <w:szCs w:val="28"/>
          <w:lang w:val="uk-UA"/>
        </w:rPr>
      </w:pPr>
      <w:r w:rsidRPr="00E2583C">
        <w:rPr>
          <w:sz w:val="28"/>
          <w:szCs w:val="28"/>
          <w:lang w:val="uk-UA"/>
        </w:rPr>
        <w:t xml:space="preserve">          6.28</w:t>
      </w:r>
      <w:r w:rsidR="008F16D7" w:rsidRPr="00E2583C">
        <w:rPr>
          <w:sz w:val="28"/>
          <w:szCs w:val="28"/>
          <w:lang w:val="uk-UA"/>
        </w:rPr>
        <w:t xml:space="preserve">.2. На конференції повинні бути представлені всі категорії учасників освітнього процесу. При цьому не менш як 75 відсотків від складу делегатів конференції повинні становити наукові, науково-педагогічні та педагогічні працівники, які працюють в Університеті на постійній основі, і не менш як 15 відсотків - виборні представники з числа студентів, яких обирають студенти шляхом прямих таємних виборів. </w:t>
      </w:r>
    </w:p>
    <w:p w:rsidR="008F16D7" w:rsidRPr="00E2583C" w:rsidRDefault="000E36C1" w:rsidP="008F16D7">
      <w:pPr>
        <w:tabs>
          <w:tab w:val="left" w:pos="720"/>
        </w:tabs>
        <w:jc w:val="both"/>
        <w:rPr>
          <w:sz w:val="28"/>
          <w:szCs w:val="28"/>
          <w:lang w:val="uk-UA"/>
        </w:rPr>
      </w:pPr>
      <w:r w:rsidRPr="00E2583C">
        <w:rPr>
          <w:sz w:val="28"/>
          <w:szCs w:val="28"/>
          <w:lang w:val="uk-UA"/>
        </w:rPr>
        <w:tab/>
        <w:t>6.28</w:t>
      </w:r>
      <w:r w:rsidR="008F16D7" w:rsidRPr="00E2583C">
        <w:rPr>
          <w:sz w:val="28"/>
          <w:szCs w:val="28"/>
          <w:lang w:val="uk-UA"/>
        </w:rPr>
        <w:t>.3. Делегатів конференції від працівників Університету обирають на п’ять років за регламентом і квотами, визначеними рішенням конференції попереднього скликання. Делегатів конференції від студентів обирають студенти Університету шляхом прямих таємних виборів.</w:t>
      </w:r>
    </w:p>
    <w:p w:rsidR="008F16D7" w:rsidRPr="00E2583C" w:rsidRDefault="000E36C1" w:rsidP="008F16D7">
      <w:pPr>
        <w:pStyle w:val="2"/>
        <w:rPr>
          <w:szCs w:val="28"/>
          <w:lang w:val="uk-UA"/>
        </w:rPr>
      </w:pPr>
      <w:r w:rsidRPr="00E2583C">
        <w:rPr>
          <w:szCs w:val="28"/>
          <w:lang w:val="uk-UA"/>
        </w:rPr>
        <w:tab/>
        <w:t>6.28</w:t>
      </w:r>
      <w:r w:rsidR="008F16D7" w:rsidRPr="00E2583C">
        <w:rPr>
          <w:szCs w:val="28"/>
          <w:lang w:val="uk-UA"/>
        </w:rPr>
        <w:t xml:space="preserve">.4. Вибори делегатів проводяться на загальних зборах трудових колективів факультетів, а також на зборах інших підрозділів Університету таємним або відкритим голосуванням з щорічним </w:t>
      </w:r>
      <w:proofErr w:type="spellStart"/>
      <w:r w:rsidR="008F16D7" w:rsidRPr="00E2583C">
        <w:rPr>
          <w:szCs w:val="28"/>
          <w:lang w:val="uk-UA"/>
        </w:rPr>
        <w:t>дообранням</w:t>
      </w:r>
      <w:proofErr w:type="spellEnd"/>
      <w:r w:rsidR="008F16D7" w:rsidRPr="00E2583C">
        <w:rPr>
          <w:szCs w:val="28"/>
          <w:lang w:val="uk-UA"/>
        </w:rPr>
        <w:t xml:space="preserve"> осіб замість тих, що вибули.</w:t>
      </w:r>
    </w:p>
    <w:p w:rsidR="008F16D7" w:rsidRPr="00E2583C" w:rsidRDefault="000E36C1" w:rsidP="008F16D7">
      <w:pPr>
        <w:pStyle w:val="2"/>
        <w:tabs>
          <w:tab w:val="left" w:pos="720"/>
        </w:tabs>
        <w:rPr>
          <w:szCs w:val="28"/>
          <w:lang w:val="uk-UA"/>
        </w:rPr>
      </w:pPr>
      <w:r w:rsidRPr="00E2583C">
        <w:rPr>
          <w:szCs w:val="28"/>
          <w:lang w:val="uk-UA"/>
        </w:rPr>
        <w:tab/>
        <w:t>6.28</w:t>
      </w:r>
      <w:r w:rsidR="008F16D7" w:rsidRPr="00E2583C">
        <w:rPr>
          <w:szCs w:val="28"/>
          <w:lang w:val="uk-UA"/>
        </w:rPr>
        <w:t>.5. Голова конференції трудового колективу НУ «Запорізька політехніка» та його заступник обираються на першому засіданні конференції більшістю голосів присутніх делегатів конференції.</w:t>
      </w:r>
    </w:p>
    <w:p w:rsidR="008F16D7" w:rsidRPr="00E2583C" w:rsidRDefault="008F16D7" w:rsidP="008F16D7">
      <w:pPr>
        <w:pStyle w:val="2"/>
        <w:tabs>
          <w:tab w:val="left" w:pos="720"/>
        </w:tabs>
        <w:ind w:firstLine="851"/>
        <w:rPr>
          <w:szCs w:val="28"/>
          <w:lang w:val="uk-UA"/>
        </w:rPr>
      </w:pPr>
      <w:r w:rsidRPr="00E2583C">
        <w:rPr>
          <w:szCs w:val="28"/>
          <w:lang w:val="uk-UA"/>
        </w:rPr>
        <w:lastRenderedPageBreak/>
        <w:t xml:space="preserve">Секретарем конференції трудового колективу є учений секретар вченої ради. </w:t>
      </w:r>
    </w:p>
    <w:p w:rsidR="008F16D7" w:rsidRPr="00E2583C" w:rsidRDefault="008F16D7" w:rsidP="008F16D7">
      <w:pPr>
        <w:pStyle w:val="2"/>
        <w:tabs>
          <w:tab w:val="left" w:pos="720"/>
        </w:tabs>
        <w:ind w:firstLine="851"/>
        <w:rPr>
          <w:szCs w:val="28"/>
          <w:lang w:val="uk-UA"/>
        </w:rPr>
      </w:pPr>
      <w:r w:rsidRPr="00E2583C">
        <w:rPr>
          <w:szCs w:val="28"/>
          <w:lang w:val="uk-UA"/>
        </w:rPr>
        <w:t>Скликання чергової конференції трудового колективу Університету здійснюється на підставі рішення ректора.</w:t>
      </w:r>
    </w:p>
    <w:p w:rsidR="008F16D7" w:rsidRPr="00E2583C" w:rsidRDefault="008F16D7" w:rsidP="008F16D7">
      <w:pPr>
        <w:pStyle w:val="2"/>
        <w:tabs>
          <w:tab w:val="left" w:pos="720"/>
        </w:tabs>
        <w:ind w:firstLine="851"/>
        <w:rPr>
          <w:szCs w:val="28"/>
          <w:lang w:val="uk-UA"/>
        </w:rPr>
      </w:pPr>
      <w:r w:rsidRPr="00E2583C">
        <w:rPr>
          <w:szCs w:val="28"/>
          <w:lang w:val="uk-UA"/>
        </w:rPr>
        <w:t>Скликання позачергової конференції трудового колективу Університету здійснюється на підставі рішення ректора Університету, або рішення</w:t>
      </w:r>
      <w:r w:rsidR="00B43E45" w:rsidRPr="00E2583C">
        <w:rPr>
          <w:szCs w:val="28"/>
          <w:lang w:val="uk-UA"/>
        </w:rPr>
        <w:t xml:space="preserve"> вченої р</w:t>
      </w:r>
      <w:r w:rsidRPr="00E2583C">
        <w:rPr>
          <w:szCs w:val="28"/>
          <w:lang w:val="uk-UA"/>
        </w:rPr>
        <w:t>ади Університету, або письмового подання, підписаного не менш як однією третиною членів конференції трудового колективу Університету.</w:t>
      </w:r>
    </w:p>
    <w:p w:rsidR="008F16D7" w:rsidRPr="00E2583C" w:rsidRDefault="000E36C1" w:rsidP="008F16D7">
      <w:pPr>
        <w:pStyle w:val="2"/>
        <w:tabs>
          <w:tab w:val="left" w:pos="720"/>
        </w:tabs>
        <w:ind w:firstLine="567"/>
        <w:rPr>
          <w:szCs w:val="28"/>
          <w:lang w:val="uk-UA"/>
        </w:rPr>
      </w:pPr>
      <w:r w:rsidRPr="00E2583C">
        <w:rPr>
          <w:szCs w:val="28"/>
          <w:lang w:val="uk-UA"/>
        </w:rPr>
        <w:tab/>
        <w:t>6.28</w:t>
      </w:r>
      <w:r w:rsidR="008F16D7" w:rsidRPr="00E2583C">
        <w:rPr>
          <w:szCs w:val="28"/>
          <w:lang w:val="uk-UA"/>
        </w:rPr>
        <w:t xml:space="preserve">.6. Конференція є правомочною, якщо в її засіданні бере участь не менше двох третин від загальної кількості делегатів. Рішення вважають ухваленим, якщо за нього проголосувало більше ніж половина від присутніх делегатів, окрім випадків, передбачених законодавством. В окремих випадках, у разі неможливості проведення засідання конференції у приміщеннях університету, вони можуть проводитись у режимі </w:t>
      </w:r>
      <w:proofErr w:type="spellStart"/>
      <w:r w:rsidR="008F16D7" w:rsidRPr="00E2583C">
        <w:rPr>
          <w:szCs w:val="28"/>
          <w:lang w:val="uk-UA"/>
        </w:rPr>
        <w:t>відеоконференції</w:t>
      </w:r>
      <w:proofErr w:type="spellEnd"/>
      <w:r w:rsidR="008F16D7" w:rsidRPr="00E2583C">
        <w:rPr>
          <w:szCs w:val="28"/>
          <w:lang w:val="uk-UA"/>
        </w:rPr>
        <w:t xml:space="preserve"> з використанням спеціальних сервісів. </w:t>
      </w:r>
    </w:p>
    <w:p w:rsidR="008F16D7" w:rsidRPr="00E2583C" w:rsidRDefault="000E36C1" w:rsidP="008F16D7">
      <w:pPr>
        <w:tabs>
          <w:tab w:val="left" w:pos="720"/>
        </w:tabs>
        <w:jc w:val="both"/>
        <w:rPr>
          <w:sz w:val="28"/>
          <w:szCs w:val="28"/>
          <w:lang w:val="uk-UA"/>
        </w:rPr>
      </w:pPr>
      <w:r w:rsidRPr="00E2583C">
        <w:rPr>
          <w:sz w:val="28"/>
          <w:szCs w:val="28"/>
          <w:lang w:val="uk-UA"/>
        </w:rPr>
        <w:tab/>
      </w:r>
      <w:r w:rsidRPr="00E2583C">
        <w:rPr>
          <w:sz w:val="28"/>
          <w:szCs w:val="28"/>
          <w:bdr w:val="none" w:sz="0" w:space="0" w:color="auto" w:frame="1"/>
          <w:lang w:val="uk-UA"/>
        </w:rPr>
        <w:t>6.28</w:t>
      </w:r>
      <w:r w:rsidR="008F16D7" w:rsidRPr="00E2583C">
        <w:rPr>
          <w:sz w:val="28"/>
          <w:szCs w:val="28"/>
          <w:bdr w:val="none" w:sz="0" w:space="0" w:color="auto" w:frame="1"/>
          <w:lang w:val="uk-UA"/>
        </w:rPr>
        <w:t>.7. Конференція трудового колективу Університету</w:t>
      </w:r>
      <w:r w:rsidR="008F16D7" w:rsidRPr="00E2583C">
        <w:rPr>
          <w:sz w:val="28"/>
          <w:szCs w:val="28"/>
          <w:lang w:val="uk-UA"/>
        </w:rPr>
        <w:t>:</w:t>
      </w:r>
    </w:p>
    <w:p w:rsidR="008F16D7" w:rsidRPr="00E2583C" w:rsidRDefault="008F16D7" w:rsidP="008F16D7">
      <w:pPr>
        <w:tabs>
          <w:tab w:val="left" w:pos="720"/>
        </w:tabs>
        <w:jc w:val="both"/>
        <w:rPr>
          <w:sz w:val="28"/>
          <w:szCs w:val="28"/>
          <w:lang w:val="uk-UA"/>
        </w:rPr>
      </w:pPr>
      <w:r w:rsidRPr="00E2583C">
        <w:rPr>
          <w:sz w:val="28"/>
          <w:szCs w:val="28"/>
          <w:lang w:val="uk-UA"/>
        </w:rPr>
        <w:t>1) обирає виборних представників (членів) вченої ради Університету за поданням кандидатур структурними підрозділами, в яких вони працюють;</w:t>
      </w:r>
    </w:p>
    <w:p w:rsidR="008F16D7" w:rsidRPr="00E2583C" w:rsidRDefault="008F16D7" w:rsidP="008F16D7">
      <w:pPr>
        <w:tabs>
          <w:tab w:val="left" w:pos="360"/>
          <w:tab w:val="left" w:pos="720"/>
        </w:tabs>
        <w:jc w:val="both"/>
        <w:rPr>
          <w:sz w:val="28"/>
          <w:szCs w:val="28"/>
          <w:lang w:val="uk-UA"/>
        </w:rPr>
      </w:pPr>
      <w:r w:rsidRPr="00E2583C">
        <w:rPr>
          <w:sz w:val="28"/>
          <w:szCs w:val="28"/>
          <w:lang w:val="uk-UA"/>
        </w:rPr>
        <w:t>2) погоджує за поданням вченої ради Статут Університету чи зміни (доповнення) до нього;</w:t>
      </w:r>
    </w:p>
    <w:p w:rsidR="008F16D7" w:rsidRPr="00E2583C" w:rsidRDefault="008F16D7" w:rsidP="008F16D7">
      <w:pPr>
        <w:tabs>
          <w:tab w:val="left" w:pos="720"/>
        </w:tabs>
        <w:jc w:val="both"/>
        <w:rPr>
          <w:sz w:val="28"/>
          <w:szCs w:val="28"/>
          <w:lang w:val="uk-UA"/>
        </w:rPr>
      </w:pPr>
      <w:r w:rsidRPr="00E2583C">
        <w:rPr>
          <w:sz w:val="28"/>
          <w:szCs w:val="28"/>
          <w:lang w:val="uk-UA"/>
        </w:rPr>
        <w:t>3) заслуховує щороку звіт ректора НУ «Запорізька політехніка» та оцінює його діяльність;</w:t>
      </w:r>
    </w:p>
    <w:p w:rsidR="008F16D7" w:rsidRPr="00E2583C" w:rsidRDefault="008F16D7" w:rsidP="008F16D7">
      <w:pPr>
        <w:tabs>
          <w:tab w:val="left" w:pos="720"/>
        </w:tabs>
        <w:jc w:val="both"/>
        <w:rPr>
          <w:sz w:val="28"/>
          <w:szCs w:val="28"/>
          <w:lang w:val="uk-UA"/>
        </w:rPr>
      </w:pPr>
      <w:r w:rsidRPr="00E2583C">
        <w:rPr>
          <w:sz w:val="28"/>
          <w:szCs w:val="28"/>
          <w:lang w:val="uk-UA"/>
        </w:rPr>
        <w:t>4) обирає комісію з трудових спорів відповідно до законодавства про працю;</w:t>
      </w:r>
    </w:p>
    <w:p w:rsidR="008F16D7" w:rsidRPr="00E2583C" w:rsidRDefault="008F16D7" w:rsidP="008F16D7">
      <w:pPr>
        <w:tabs>
          <w:tab w:val="left" w:pos="720"/>
        </w:tabs>
        <w:jc w:val="both"/>
        <w:rPr>
          <w:sz w:val="28"/>
          <w:szCs w:val="28"/>
          <w:lang w:val="uk-UA"/>
        </w:rPr>
      </w:pPr>
      <w:r w:rsidRPr="00E2583C">
        <w:rPr>
          <w:sz w:val="28"/>
          <w:szCs w:val="28"/>
          <w:lang w:val="uk-UA"/>
        </w:rPr>
        <w:t>5) розглядає за обґрунтованим поданням наглядової або вченої ради Університету  питання про дострокове припинення повноважень ректора НУ «Запорізька політехніка»;</w:t>
      </w:r>
    </w:p>
    <w:p w:rsidR="008F16D7" w:rsidRPr="00E2583C" w:rsidRDefault="008F16D7" w:rsidP="008F16D7">
      <w:pPr>
        <w:tabs>
          <w:tab w:val="left" w:pos="720"/>
        </w:tabs>
        <w:jc w:val="both"/>
        <w:rPr>
          <w:sz w:val="28"/>
          <w:szCs w:val="28"/>
          <w:lang w:val="uk-UA"/>
        </w:rPr>
      </w:pPr>
      <w:r w:rsidRPr="00E2583C">
        <w:rPr>
          <w:sz w:val="28"/>
          <w:szCs w:val="28"/>
          <w:lang w:val="uk-UA"/>
        </w:rPr>
        <w:t>6) затверджує Правила внутрішнього розпорядку НУ «Запорізька політехніка» і Колективний договір;</w:t>
      </w:r>
    </w:p>
    <w:p w:rsidR="008F16D7" w:rsidRPr="00E2583C" w:rsidRDefault="008F16D7" w:rsidP="008F16D7">
      <w:pPr>
        <w:tabs>
          <w:tab w:val="left" w:pos="720"/>
        </w:tabs>
        <w:jc w:val="both"/>
        <w:rPr>
          <w:sz w:val="28"/>
          <w:szCs w:val="28"/>
          <w:lang w:val="uk-UA"/>
        </w:rPr>
      </w:pPr>
      <w:r w:rsidRPr="00E2583C">
        <w:rPr>
          <w:sz w:val="28"/>
          <w:szCs w:val="28"/>
          <w:lang w:val="uk-UA"/>
        </w:rPr>
        <w:t>8) заслуховує звіт ректора про виконання Колективного договору;</w:t>
      </w:r>
    </w:p>
    <w:p w:rsidR="008F16D7" w:rsidRPr="00E2583C" w:rsidRDefault="008F16D7" w:rsidP="008F16D7">
      <w:pPr>
        <w:tabs>
          <w:tab w:val="left" w:pos="720"/>
        </w:tabs>
        <w:jc w:val="both"/>
        <w:rPr>
          <w:sz w:val="28"/>
          <w:szCs w:val="28"/>
          <w:lang w:val="uk-UA"/>
        </w:rPr>
      </w:pPr>
      <w:r w:rsidRPr="00E2583C">
        <w:rPr>
          <w:sz w:val="28"/>
          <w:szCs w:val="28"/>
          <w:lang w:val="uk-UA"/>
        </w:rPr>
        <w:t>9) затверджує Положення про Наукове товариство студентів, аспірантів, докторантів і молодих вчених;</w:t>
      </w:r>
    </w:p>
    <w:p w:rsidR="008F16D7" w:rsidRPr="00E2583C" w:rsidRDefault="008F16D7" w:rsidP="008F16D7">
      <w:pPr>
        <w:tabs>
          <w:tab w:val="left" w:pos="720"/>
        </w:tabs>
        <w:jc w:val="both"/>
        <w:rPr>
          <w:sz w:val="28"/>
          <w:szCs w:val="28"/>
          <w:lang w:val="uk-UA"/>
        </w:rPr>
      </w:pPr>
      <w:r w:rsidRPr="00E2583C">
        <w:rPr>
          <w:sz w:val="28"/>
          <w:szCs w:val="28"/>
          <w:lang w:val="uk-UA"/>
        </w:rPr>
        <w:t>10) розглядає інші питання діяльності НУ «Запорізька політехніка».</w:t>
      </w:r>
    </w:p>
    <w:p w:rsidR="008F16D7" w:rsidRPr="00E2583C" w:rsidRDefault="000E36C1" w:rsidP="008F16D7">
      <w:pPr>
        <w:tabs>
          <w:tab w:val="left" w:pos="0"/>
        </w:tabs>
        <w:jc w:val="both"/>
        <w:rPr>
          <w:sz w:val="28"/>
          <w:szCs w:val="28"/>
          <w:lang w:val="uk-UA"/>
        </w:rPr>
      </w:pPr>
      <w:r w:rsidRPr="00E2583C">
        <w:rPr>
          <w:sz w:val="28"/>
          <w:szCs w:val="28"/>
          <w:lang w:val="uk-UA"/>
        </w:rPr>
        <w:tab/>
        <w:t>6.28</w:t>
      </w:r>
      <w:r w:rsidR="008F16D7" w:rsidRPr="00E2583C">
        <w:rPr>
          <w:sz w:val="28"/>
          <w:szCs w:val="28"/>
          <w:lang w:val="uk-UA"/>
        </w:rPr>
        <w:t>.8. Органом громадського самоврядування факультету</w:t>
      </w:r>
      <w:r w:rsidR="00605D5F" w:rsidRPr="00E2583C">
        <w:rPr>
          <w:sz w:val="28"/>
          <w:szCs w:val="28"/>
          <w:lang w:val="uk-UA"/>
        </w:rPr>
        <w:t xml:space="preserve"> (ННІ)</w:t>
      </w:r>
      <w:r w:rsidR="008F16D7" w:rsidRPr="00E2583C">
        <w:rPr>
          <w:sz w:val="28"/>
          <w:szCs w:val="28"/>
          <w:lang w:val="uk-UA"/>
        </w:rPr>
        <w:t xml:space="preserve"> є збори трудового колективу факультету</w:t>
      </w:r>
      <w:r w:rsidR="00605D5F" w:rsidRPr="00E2583C">
        <w:rPr>
          <w:sz w:val="28"/>
          <w:szCs w:val="28"/>
          <w:lang w:val="uk-UA"/>
        </w:rPr>
        <w:t xml:space="preserve"> (ННІ)</w:t>
      </w:r>
      <w:r w:rsidR="008F16D7" w:rsidRPr="00E2583C">
        <w:rPr>
          <w:sz w:val="28"/>
          <w:szCs w:val="28"/>
          <w:lang w:val="uk-UA"/>
        </w:rPr>
        <w:t>, включаючи виборних представників із числа осіб, які навчаються на факультеті</w:t>
      </w:r>
      <w:r w:rsidR="00605D5F" w:rsidRPr="00E2583C">
        <w:rPr>
          <w:sz w:val="28"/>
          <w:szCs w:val="28"/>
          <w:lang w:val="uk-UA"/>
        </w:rPr>
        <w:t xml:space="preserve"> (ННІ)</w:t>
      </w:r>
      <w:r w:rsidR="008F16D7" w:rsidRPr="00E2583C">
        <w:rPr>
          <w:sz w:val="28"/>
          <w:szCs w:val="28"/>
          <w:lang w:val="uk-UA"/>
        </w:rPr>
        <w:t>.</w:t>
      </w:r>
    </w:p>
    <w:p w:rsidR="008F16D7" w:rsidRPr="00E2583C" w:rsidRDefault="000E36C1" w:rsidP="008F16D7">
      <w:pPr>
        <w:tabs>
          <w:tab w:val="left" w:pos="0"/>
        </w:tabs>
        <w:jc w:val="both"/>
        <w:rPr>
          <w:sz w:val="28"/>
          <w:szCs w:val="28"/>
          <w:lang w:val="uk-UA"/>
        </w:rPr>
      </w:pPr>
      <w:r w:rsidRPr="00E2583C">
        <w:rPr>
          <w:sz w:val="28"/>
          <w:szCs w:val="28"/>
          <w:lang w:val="uk-UA"/>
        </w:rPr>
        <w:tab/>
        <w:t>6.28</w:t>
      </w:r>
      <w:r w:rsidR="008F16D7" w:rsidRPr="00E2583C">
        <w:rPr>
          <w:sz w:val="28"/>
          <w:szCs w:val="28"/>
          <w:lang w:val="uk-UA"/>
        </w:rPr>
        <w:t>.9. На зборах трудового колективу факультету</w:t>
      </w:r>
      <w:r w:rsidR="00605D5F" w:rsidRPr="00E2583C">
        <w:rPr>
          <w:sz w:val="28"/>
          <w:szCs w:val="28"/>
          <w:lang w:val="uk-UA"/>
        </w:rPr>
        <w:t xml:space="preserve"> (ННІ)</w:t>
      </w:r>
      <w:r w:rsidR="008F16D7" w:rsidRPr="00E2583C">
        <w:rPr>
          <w:sz w:val="28"/>
          <w:szCs w:val="28"/>
          <w:lang w:val="uk-UA"/>
        </w:rPr>
        <w:t xml:space="preserve"> повинні бути представлені всі категорії працівників факультету</w:t>
      </w:r>
      <w:r w:rsidR="00605D5F" w:rsidRPr="00E2583C">
        <w:rPr>
          <w:sz w:val="28"/>
          <w:szCs w:val="28"/>
          <w:lang w:val="uk-UA"/>
        </w:rPr>
        <w:t xml:space="preserve"> (ННІ)</w:t>
      </w:r>
      <w:r w:rsidR="008F16D7" w:rsidRPr="00E2583C">
        <w:rPr>
          <w:sz w:val="28"/>
          <w:szCs w:val="28"/>
          <w:lang w:val="uk-UA"/>
        </w:rPr>
        <w:t>, у тому числі всі штатні науково-педагогічні та наукові працівники, а також виборні представники з числа осіб, які навчаються на факультеті</w:t>
      </w:r>
      <w:r w:rsidR="00605D5F" w:rsidRPr="00E2583C">
        <w:rPr>
          <w:sz w:val="28"/>
          <w:szCs w:val="28"/>
          <w:lang w:val="uk-UA"/>
        </w:rPr>
        <w:t xml:space="preserve"> (ННІ)</w:t>
      </w:r>
      <w:r w:rsidR="008F16D7" w:rsidRPr="00E2583C">
        <w:rPr>
          <w:sz w:val="28"/>
          <w:szCs w:val="28"/>
          <w:lang w:val="uk-UA"/>
        </w:rPr>
        <w:t>. При цьому не менш як 75% від  загальної чисельності делегатів (членів) виборного органу повинні становити науково-педагогічні та наукові працівники факультету</w:t>
      </w:r>
      <w:r w:rsidR="00605D5F" w:rsidRPr="00E2583C">
        <w:rPr>
          <w:sz w:val="28"/>
          <w:szCs w:val="28"/>
          <w:lang w:val="uk-UA"/>
        </w:rPr>
        <w:t xml:space="preserve"> (ННІ)</w:t>
      </w:r>
      <w:r w:rsidR="008F16D7" w:rsidRPr="00E2583C">
        <w:rPr>
          <w:sz w:val="28"/>
          <w:szCs w:val="28"/>
          <w:lang w:val="uk-UA"/>
        </w:rPr>
        <w:t xml:space="preserve"> і не менш як 15% виборні представники з числа студентів, яких обирають  студенти шляхом прямих таємних виборів. </w:t>
      </w:r>
    </w:p>
    <w:p w:rsidR="008F16D7" w:rsidRPr="00E2583C" w:rsidRDefault="000E36C1" w:rsidP="008F16D7">
      <w:pPr>
        <w:tabs>
          <w:tab w:val="left" w:pos="0"/>
        </w:tabs>
        <w:jc w:val="both"/>
        <w:rPr>
          <w:sz w:val="28"/>
          <w:szCs w:val="28"/>
          <w:lang w:val="uk-UA"/>
        </w:rPr>
      </w:pPr>
      <w:r w:rsidRPr="00E2583C">
        <w:rPr>
          <w:sz w:val="28"/>
          <w:szCs w:val="28"/>
          <w:lang w:val="uk-UA"/>
        </w:rPr>
        <w:lastRenderedPageBreak/>
        <w:tab/>
        <w:t>6.28</w:t>
      </w:r>
      <w:r w:rsidR="008F16D7" w:rsidRPr="00E2583C">
        <w:rPr>
          <w:sz w:val="28"/>
          <w:szCs w:val="28"/>
          <w:lang w:val="uk-UA"/>
        </w:rPr>
        <w:t>.10. Збори трудового колективу  скликаються не рідше одного разу на рік. Ініціатором скликання зборів трудового колективу  можуть бути  декан факультету</w:t>
      </w:r>
      <w:r w:rsidR="00605D5F" w:rsidRPr="00E2583C">
        <w:rPr>
          <w:sz w:val="28"/>
          <w:szCs w:val="28"/>
          <w:lang w:val="uk-UA"/>
        </w:rPr>
        <w:t xml:space="preserve"> (директор ННІ)</w:t>
      </w:r>
      <w:r w:rsidR="008F16D7" w:rsidRPr="00E2583C">
        <w:rPr>
          <w:sz w:val="28"/>
          <w:szCs w:val="28"/>
          <w:lang w:val="uk-UA"/>
        </w:rPr>
        <w:t>, вчена рада  факультету</w:t>
      </w:r>
      <w:r w:rsidR="00605D5F" w:rsidRPr="00E2583C">
        <w:rPr>
          <w:sz w:val="28"/>
          <w:szCs w:val="28"/>
          <w:lang w:val="uk-UA"/>
        </w:rPr>
        <w:t xml:space="preserve"> (ННІ)</w:t>
      </w:r>
      <w:r w:rsidR="008F16D7" w:rsidRPr="00E2583C">
        <w:rPr>
          <w:sz w:val="28"/>
          <w:szCs w:val="28"/>
          <w:lang w:val="uk-UA"/>
        </w:rPr>
        <w:t>, профспілкове бюро факультету</w:t>
      </w:r>
      <w:r w:rsidR="005D37B2" w:rsidRPr="00E2583C">
        <w:rPr>
          <w:sz w:val="28"/>
          <w:szCs w:val="28"/>
          <w:lang w:val="uk-UA"/>
        </w:rPr>
        <w:t xml:space="preserve"> (ННІ)</w:t>
      </w:r>
      <w:r w:rsidR="008F16D7" w:rsidRPr="00E2583C">
        <w:rPr>
          <w:sz w:val="28"/>
          <w:szCs w:val="28"/>
          <w:lang w:val="uk-UA"/>
        </w:rPr>
        <w:t xml:space="preserve"> або ініціативна група працівників факультету</w:t>
      </w:r>
      <w:r w:rsidR="005D37B2" w:rsidRPr="00E2583C">
        <w:rPr>
          <w:sz w:val="28"/>
          <w:szCs w:val="28"/>
          <w:lang w:val="uk-UA"/>
        </w:rPr>
        <w:t xml:space="preserve"> (ННІ)</w:t>
      </w:r>
      <w:r w:rsidR="008F16D7" w:rsidRPr="00E2583C">
        <w:rPr>
          <w:sz w:val="28"/>
          <w:szCs w:val="28"/>
          <w:lang w:val="uk-UA"/>
        </w:rPr>
        <w:t>, яка повинна зібрати не менше ніж 1/3 підписів науково-педагогічних та наукових працівників  факультету</w:t>
      </w:r>
      <w:r w:rsidR="005D37B2" w:rsidRPr="00E2583C">
        <w:rPr>
          <w:sz w:val="28"/>
          <w:szCs w:val="28"/>
          <w:lang w:val="uk-UA"/>
        </w:rPr>
        <w:t xml:space="preserve"> (ННІ)</w:t>
      </w:r>
      <w:r w:rsidR="008F16D7" w:rsidRPr="00E2583C">
        <w:rPr>
          <w:sz w:val="28"/>
          <w:szCs w:val="28"/>
          <w:lang w:val="uk-UA"/>
        </w:rPr>
        <w:t>, які працюють на постійній основі.</w:t>
      </w:r>
    </w:p>
    <w:p w:rsidR="008F16D7" w:rsidRPr="00E2583C" w:rsidRDefault="008F16D7" w:rsidP="008F16D7">
      <w:pPr>
        <w:jc w:val="both"/>
        <w:rPr>
          <w:sz w:val="28"/>
          <w:szCs w:val="28"/>
          <w:lang w:val="uk-UA"/>
        </w:rPr>
      </w:pPr>
      <w:r w:rsidRPr="00E2583C">
        <w:rPr>
          <w:sz w:val="28"/>
          <w:szCs w:val="28"/>
          <w:lang w:val="uk-UA"/>
        </w:rPr>
        <w:tab/>
        <w:t>6.2</w:t>
      </w:r>
      <w:r w:rsidR="000E36C1" w:rsidRPr="00E2583C">
        <w:rPr>
          <w:sz w:val="28"/>
          <w:szCs w:val="28"/>
          <w:lang w:val="uk-UA"/>
        </w:rPr>
        <w:t>8</w:t>
      </w:r>
      <w:r w:rsidRPr="00E2583C">
        <w:rPr>
          <w:sz w:val="28"/>
          <w:szCs w:val="28"/>
          <w:lang w:val="uk-UA"/>
        </w:rPr>
        <w:t>.11. Збори трудового колективу факультету</w:t>
      </w:r>
      <w:r w:rsidR="00E32329" w:rsidRPr="00E2583C">
        <w:rPr>
          <w:sz w:val="28"/>
          <w:szCs w:val="28"/>
          <w:lang w:val="uk-UA"/>
        </w:rPr>
        <w:t xml:space="preserve"> (ННІ)</w:t>
      </w:r>
      <w:r w:rsidRPr="00E2583C">
        <w:rPr>
          <w:sz w:val="28"/>
          <w:szCs w:val="28"/>
          <w:lang w:val="uk-UA"/>
        </w:rPr>
        <w:t>:</w:t>
      </w:r>
    </w:p>
    <w:p w:rsidR="008F16D7" w:rsidRPr="00E2583C" w:rsidRDefault="008F16D7" w:rsidP="008F16D7">
      <w:pPr>
        <w:jc w:val="both"/>
        <w:rPr>
          <w:sz w:val="28"/>
          <w:szCs w:val="28"/>
          <w:lang w:val="uk-UA"/>
        </w:rPr>
      </w:pPr>
      <w:r w:rsidRPr="00E2583C">
        <w:rPr>
          <w:sz w:val="28"/>
          <w:szCs w:val="28"/>
          <w:lang w:val="uk-UA"/>
        </w:rPr>
        <w:t>1) оцінюють діяльність керівника факультету</w:t>
      </w:r>
      <w:r w:rsidR="00E32329" w:rsidRPr="00E2583C">
        <w:rPr>
          <w:sz w:val="28"/>
          <w:szCs w:val="28"/>
          <w:lang w:val="uk-UA"/>
        </w:rPr>
        <w:t xml:space="preserve"> (директора ННІ)</w:t>
      </w:r>
      <w:r w:rsidRPr="00E2583C">
        <w:rPr>
          <w:sz w:val="28"/>
          <w:szCs w:val="28"/>
          <w:lang w:val="uk-UA"/>
        </w:rPr>
        <w:t>;</w:t>
      </w:r>
    </w:p>
    <w:p w:rsidR="008F16D7" w:rsidRPr="00E2583C" w:rsidRDefault="008F16D7" w:rsidP="008F16D7">
      <w:pPr>
        <w:tabs>
          <w:tab w:val="left" w:pos="720"/>
        </w:tabs>
        <w:jc w:val="both"/>
        <w:rPr>
          <w:sz w:val="28"/>
          <w:szCs w:val="28"/>
          <w:bdr w:val="none" w:sz="0" w:space="0" w:color="auto" w:frame="1"/>
          <w:lang w:val="uk-UA"/>
        </w:rPr>
      </w:pPr>
      <w:r w:rsidRPr="00E2583C">
        <w:rPr>
          <w:sz w:val="28"/>
          <w:szCs w:val="28"/>
          <w:bdr w:val="none" w:sz="0" w:space="0" w:color="auto" w:frame="1"/>
          <w:lang w:val="uk-UA"/>
        </w:rPr>
        <w:t xml:space="preserve">2) затверджують річний звіт про діяльність </w:t>
      </w:r>
      <w:r w:rsidRPr="00E2583C">
        <w:rPr>
          <w:sz w:val="28"/>
          <w:szCs w:val="28"/>
          <w:lang w:val="uk-UA"/>
        </w:rPr>
        <w:t>факультету</w:t>
      </w:r>
      <w:r w:rsidR="00E32329" w:rsidRPr="00E2583C">
        <w:rPr>
          <w:sz w:val="28"/>
          <w:szCs w:val="28"/>
          <w:lang w:val="uk-UA"/>
        </w:rPr>
        <w:t xml:space="preserve"> (ННІ)</w:t>
      </w:r>
      <w:r w:rsidRPr="00E2583C">
        <w:rPr>
          <w:sz w:val="28"/>
          <w:szCs w:val="28"/>
          <w:bdr w:val="none" w:sz="0" w:space="0" w:color="auto" w:frame="1"/>
          <w:lang w:val="uk-UA"/>
        </w:rPr>
        <w:t>;</w:t>
      </w:r>
    </w:p>
    <w:p w:rsidR="008F16D7" w:rsidRPr="00E2583C" w:rsidRDefault="008F16D7" w:rsidP="008F16D7">
      <w:pPr>
        <w:tabs>
          <w:tab w:val="left" w:pos="720"/>
        </w:tabs>
        <w:jc w:val="both"/>
        <w:rPr>
          <w:sz w:val="28"/>
          <w:szCs w:val="28"/>
          <w:bdr w:val="none" w:sz="0" w:space="0" w:color="auto" w:frame="1"/>
          <w:lang w:val="uk-UA"/>
        </w:rPr>
      </w:pPr>
      <w:r w:rsidRPr="00E2583C">
        <w:rPr>
          <w:sz w:val="28"/>
          <w:szCs w:val="28"/>
          <w:bdr w:val="none" w:sz="0" w:space="0" w:color="auto" w:frame="1"/>
          <w:lang w:val="uk-UA"/>
        </w:rPr>
        <w:t xml:space="preserve">3) подають ректорові пропозиції щодо відкликання з посади керівника </w:t>
      </w:r>
      <w:r w:rsidRPr="00E2583C">
        <w:rPr>
          <w:sz w:val="28"/>
          <w:szCs w:val="28"/>
          <w:lang w:val="uk-UA"/>
        </w:rPr>
        <w:t>факультету</w:t>
      </w:r>
      <w:r w:rsidR="00E32329" w:rsidRPr="00E2583C">
        <w:rPr>
          <w:sz w:val="28"/>
          <w:szCs w:val="28"/>
          <w:lang w:val="uk-UA"/>
        </w:rPr>
        <w:t xml:space="preserve"> (ННІ)</w:t>
      </w:r>
      <w:r w:rsidRPr="00E2583C">
        <w:rPr>
          <w:sz w:val="28"/>
          <w:szCs w:val="28"/>
          <w:lang w:val="uk-UA"/>
        </w:rPr>
        <w:t xml:space="preserve"> </w:t>
      </w:r>
      <w:r w:rsidRPr="00E2583C">
        <w:rPr>
          <w:sz w:val="28"/>
          <w:szCs w:val="28"/>
          <w:bdr w:val="none" w:sz="0" w:space="0" w:color="auto" w:frame="1"/>
          <w:lang w:val="uk-UA"/>
        </w:rPr>
        <w:t>з підстав, передбачених законодавством України, Статутом, укладеним контрактом;</w:t>
      </w:r>
    </w:p>
    <w:p w:rsidR="008F16D7" w:rsidRPr="00E2583C" w:rsidRDefault="008F16D7" w:rsidP="008F16D7">
      <w:pPr>
        <w:tabs>
          <w:tab w:val="left" w:pos="720"/>
        </w:tabs>
        <w:jc w:val="both"/>
        <w:rPr>
          <w:sz w:val="28"/>
          <w:szCs w:val="28"/>
          <w:bdr w:val="none" w:sz="0" w:space="0" w:color="auto" w:frame="1"/>
          <w:lang w:val="uk-UA"/>
        </w:rPr>
      </w:pPr>
      <w:r w:rsidRPr="00E2583C">
        <w:rPr>
          <w:sz w:val="28"/>
          <w:szCs w:val="28"/>
          <w:bdr w:val="none" w:sz="0" w:space="0" w:color="auto" w:frame="1"/>
          <w:lang w:val="uk-UA"/>
        </w:rPr>
        <w:t xml:space="preserve">4) обирають виборних представників до вченої ради </w:t>
      </w:r>
      <w:r w:rsidRPr="00E2583C">
        <w:rPr>
          <w:sz w:val="28"/>
          <w:szCs w:val="28"/>
          <w:lang w:val="uk-UA"/>
        </w:rPr>
        <w:t>факультету</w:t>
      </w:r>
      <w:r w:rsidR="00E32329" w:rsidRPr="00E2583C">
        <w:rPr>
          <w:sz w:val="28"/>
          <w:szCs w:val="28"/>
          <w:lang w:val="uk-UA"/>
        </w:rPr>
        <w:t xml:space="preserve"> (ННІ)</w:t>
      </w:r>
      <w:r w:rsidRPr="00E2583C">
        <w:rPr>
          <w:sz w:val="28"/>
          <w:szCs w:val="28"/>
          <w:bdr w:val="none" w:sz="0" w:space="0" w:color="auto" w:frame="1"/>
          <w:lang w:val="uk-UA"/>
        </w:rPr>
        <w:t>;</w:t>
      </w:r>
    </w:p>
    <w:p w:rsidR="008F16D7" w:rsidRPr="00E2583C" w:rsidRDefault="008F16D7" w:rsidP="008F16D7">
      <w:pPr>
        <w:tabs>
          <w:tab w:val="left" w:pos="720"/>
        </w:tabs>
        <w:jc w:val="both"/>
        <w:rPr>
          <w:sz w:val="28"/>
          <w:szCs w:val="28"/>
          <w:bdr w:val="none" w:sz="0" w:space="0" w:color="auto" w:frame="1"/>
          <w:lang w:val="uk-UA"/>
        </w:rPr>
      </w:pPr>
      <w:r w:rsidRPr="00E2583C">
        <w:rPr>
          <w:sz w:val="28"/>
          <w:szCs w:val="28"/>
          <w:bdr w:val="none" w:sz="0" w:space="0" w:color="auto" w:frame="1"/>
          <w:lang w:val="uk-UA"/>
        </w:rPr>
        <w:t>5) обирають кандидатури до складу вченої ради Університету;</w:t>
      </w:r>
    </w:p>
    <w:p w:rsidR="008F16D7" w:rsidRPr="00E2583C" w:rsidRDefault="008F16D7" w:rsidP="008F16D7">
      <w:pPr>
        <w:tabs>
          <w:tab w:val="left" w:pos="720"/>
        </w:tabs>
        <w:jc w:val="both"/>
        <w:rPr>
          <w:sz w:val="28"/>
          <w:szCs w:val="28"/>
          <w:bdr w:val="none" w:sz="0" w:space="0" w:color="auto" w:frame="1"/>
          <w:lang w:val="uk-UA"/>
        </w:rPr>
      </w:pPr>
      <w:r w:rsidRPr="00E2583C">
        <w:rPr>
          <w:sz w:val="28"/>
          <w:szCs w:val="28"/>
          <w:bdr w:val="none" w:sz="0" w:space="0" w:color="auto" w:frame="1"/>
          <w:lang w:val="uk-UA"/>
        </w:rPr>
        <w:t>6) обирають делегатів на конференцію трудового колективу Університету.</w:t>
      </w:r>
    </w:p>
    <w:p w:rsidR="008F16D7" w:rsidRPr="00E2583C" w:rsidRDefault="008F16D7" w:rsidP="008F16D7">
      <w:pPr>
        <w:tabs>
          <w:tab w:val="left" w:pos="720"/>
        </w:tabs>
        <w:jc w:val="both"/>
        <w:rPr>
          <w:sz w:val="28"/>
          <w:szCs w:val="28"/>
          <w:bdr w:val="none" w:sz="0" w:space="0" w:color="auto" w:frame="1"/>
          <w:lang w:val="uk-UA"/>
        </w:rPr>
      </w:pPr>
      <w:r w:rsidRPr="00E2583C">
        <w:rPr>
          <w:sz w:val="28"/>
          <w:szCs w:val="28"/>
          <w:bdr w:val="none" w:sz="0" w:space="0" w:color="auto" w:frame="1"/>
          <w:lang w:val="uk-UA"/>
        </w:rPr>
        <w:tab/>
        <w:t>6</w:t>
      </w:r>
      <w:r w:rsidR="000E36C1" w:rsidRPr="00E2583C">
        <w:rPr>
          <w:sz w:val="28"/>
          <w:szCs w:val="28"/>
          <w:bdr w:val="none" w:sz="0" w:space="0" w:color="auto" w:frame="1"/>
          <w:lang w:val="uk-UA"/>
        </w:rPr>
        <w:t>.29</w:t>
      </w:r>
      <w:r w:rsidRPr="00E2583C">
        <w:rPr>
          <w:sz w:val="28"/>
          <w:szCs w:val="28"/>
          <w:bdr w:val="none" w:sz="0" w:space="0" w:color="auto" w:frame="1"/>
          <w:lang w:val="uk-UA"/>
        </w:rPr>
        <w:t>. Студентське самоврядування</w:t>
      </w:r>
    </w:p>
    <w:p w:rsidR="008F16D7" w:rsidRPr="00E2583C" w:rsidRDefault="000E36C1" w:rsidP="008F16D7">
      <w:pPr>
        <w:jc w:val="both"/>
        <w:rPr>
          <w:sz w:val="28"/>
          <w:szCs w:val="28"/>
          <w:bdr w:val="none" w:sz="0" w:space="0" w:color="auto" w:frame="1"/>
          <w:lang w:val="uk-UA"/>
        </w:rPr>
      </w:pPr>
      <w:r w:rsidRPr="00E2583C">
        <w:rPr>
          <w:sz w:val="28"/>
          <w:szCs w:val="28"/>
          <w:bdr w:val="none" w:sz="0" w:space="0" w:color="auto" w:frame="1"/>
          <w:lang w:val="uk-UA"/>
        </w:rPr>
        <w:tab/>
        <w:t>6.29</w:t>
      </w:r>
      <w:r w:rsidR="008F16D7" w:rsidRPr="00E2583C">
        <w:rPr>
          <w:sz w:val="28"/>
          <w:szCs w:val="28"/>
          <w:bdr w:val="none" w:sz="0" w:space="0" w:color="auto" w:frame="1"/>
          <w:lang w:val="uk-UA"/>
        </w:rPr>
        <w:t>.1.В Університеті та його структурних підрозділах діє студентське самоврядування, яке є невід’ємною частиною громадського самоврядування Університету. Студентське самоврядування - це право і можливість студентів вирішувати питання навчання і побуту, захисту прав та інтересів студентів, а також брати участь в управлінні Університетом.</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Студентське самоврядування об’єднує всіх студентів Університету. Усі студенти, які навчаються в Університеті, мають рівні права та можуть обиратися та бути обраними в робочі, дорадчі, виборні та інші органи студентського самоврядування.</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Студентське самоврядування забезпечує захист прав та інтересів студентів та їх участь в управлінні закладом вищої освіти. Студентське самоврядування здійснюється студентами безпосередньо і через органи студентського самоврядування, які обираються шляхом прямого таємного голосування студентів.</w:t>
      </w:r>
    </w:p>
    <w:p w:rsidR="008F16D7" w:rsidRPr="00E2583C" w:rsidRDefault="000E36C1" w:rsidP="008F16D7">
      <w:pPr>
        <w:ind w:firstLine="450"/>
        <w:jc w:val="both"/>
        <w:textAlignment w:val="baseline"/>
        <w:rPr>
          <w:sz w:val="28"/>
          <w:szCs w:val="28"/>
          <w:bdr w:val="none" w:sz="0" w:space="0" w:color="auto" w:frame="1"/>
          <w:lang w:val="uk-UA"/>
        </w:rPr>
      </w:pPr>
      <w:bookmarkStart w:id="29" w:name="n651"/>
      <w:bookmarkEnd w:id="29"/>
      <w:r w:rsidRPr="00E2583C">
        <w:rPr>
          <w:sz w:val="28"/>
          <w:szCs w:val="28"/>
          <w:bdr w:val="none" w:sz="0" w:space="0" w:color="auto" w:frame="1"/>
          <w:lang w:val="uk-UA"/>
        </w:rPr>
        <w:tab/>
        <w:t>6.29</w:t>
      </w:r>
      <w:r w:rsidR="008F16D7" w:rsidRPr="00E2583C">
        <w:rPr>
          <w:sz w:val="28"/>
          <w:szCs w:val="28"/>
          <w:bdr w:val="none" w:sz="0" w:space="0" w:color="auto" w:frame="1"/>
          <w:lang w:val="uk-UA"/>
        </w:rPr>
        <w:t>.2. У своїй діяльності органи студентського самоврядування керуються чинним законодавством України, цим Статутом та Положенням про студентське самоврядування Національного університету «Запорізька політехніка», яке ухвалюється конференцією студентів Університету відповідно до Закону України «Про вищу освіту» і цього Статуту.</w:t>
      </w:r>
      <w:bookmarkStart w:id="30" w:name="n652"/>
      <w:bookmarkStart w:id="31" w:name="n657"/>
      <w:bookmarkEnd w:id="30"/>
      <w:bookmarkEnd w:id="31"/>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Органи студентського самоврядування діють на принципах:</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1) добровільності, колегіальності, відкритості;</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2) виборності та звітності органів студентського самоврядування;</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3) рівності права студентів на участь у громадському самоврядуванні;</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4) незалежності від впливу політичних партій та релігійних організацій.</w:t>
      </w:r>
    </w:p>
    <w:p w:rsidR="008F16D7" w:rsidRPr="00E2583C" w:rsidRDefault="000E36C1"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6.29</w:t>
      </w:r>
      <w:r w:rsidR="008F16D7" w:rsidRPr="00E2583C">
        <w:rPr>
          <w:sz w:val="28"/>
          <w:szCs w:val="28"/>
          <w:bdr w:val="none" w:sz="0" w:space="0" w:color="auto" w:frame="1"/>
          <w:lang w:val="uk-UA"/>
        </w:rPr>
        <w:t>.3. Студентське самоврядування здійснюється на рівні студентської групи, факультету</w:t>
      </w:r>
      <w:r w:rsidR="00E32329" w:rsidRPr="00E2583C">
        <w:rPr>
          <w:sz w:val="28"/>
          <w:szCs w:val="28"/>
          <w:bdr w:val="none" w:sz="0" w:space="0" w:color="auto" w:frame="1"/>
          <w:lang w:val="uk-UA"/>
        </w:rPr>
        <w:t>(ННІ)</w:t>
      </w:r>
      <w:r w:rsidR="008F16D7" w:rsidRPr="00E2583C">
        <w:rPr>
          <w:sz w:val="28"/>
          <w:szCs w:val="28"/>
          <w:bdr w:val="none" w:sz="0" w:space="0" w:color="auto" w:frame="1"/>
          <w:lang w:val="uk-UA"/>
        </w:rPr>
        <w:t xml:space="preserve">, відділення, гуртожитку, Університету. </w:t>
      </w:r>
    </w:p>
    <w:p w:rsidR="008F16D7" w:rsidRPr="00E2583C" w:rsidRDefault="008F16D7" w:rsidP="008F16D7">
      <w:pPr>
        <w:ind w:firstLine="450"/>
        <w:jc w:val="both"/>
        <w:textAlignment w:val="baseline"/>
        <w:rPr>
          <w:sz w:val="28"/>
          <w:szCs w:val="28"/>
          <w:bdr w:val="none" w:sz="0" w:space="0" w:color="auto" w:frame="1"/>
          <w:lang w:val="uk-UA"/>
        </w:rPr>
      </w:pPr>
      <w:r w:rsidRPr="00E2583C">
        <w:rPr>
          <w:b/>
          <w:sz w:val="28"/>
          <w:szCs w:val="28"/>
          <w:bdr w:val="none" w:sz="0" w:space="0" w:color="auto" w:frame="1"/>
          <w:lang w:val="uk-UA"/>
        </w:rPr>
        <w:lastRenderedPageBreak/>
        <w:tab/>
      </w:r>
      <w:r w:rsidRPr="00E2583C">
        <w:rPr>
          <w:sz w:val="28"/>
          <w:szCs w:val="28"/>
          <w:bdr w:val="none" w:sz="0" w:space="0" w:color="auto" w:frame="1"/>
          <w:lang w:val="uk-UA"/>
        </w:rPr>
        <w:t>Студентське самоврядування також може здійснюватися на рівні курсу, спеціальності, студентського містечка, структурних підрозділів Університету.</w:t>
      </w:r>
    </w:p>
    <w:p w:rsidR="008F16D7" w:rsidRPr="00E2583C" w:rsidRDefault="008F16D7" w:rsidP="008F16D7">
      <w:pPr>
        <w:ind w:firstLine="450"/>
        <w:jc w:val="both"/>
        <w:textAlignment w:val="baseline"/>
        <w:rPr>
          <w:sz w:val="28"/>
          <w:szCs w:val="28"/>
          <w:bdr w:val="none" w:sz="0" w:space="0" w:color="auto" w:frame="1"/>
          <w:lang w:val="uk-UA"/>
        </w:rPr>
      </w:pPr>
      <w:bookmarkStart w:id="32" w:name="n658"/>
      <w:bookmarkEnd w:id="32"/>
      <w:r w:rsidRPr="00E2583C">
        <w:rPr>
          <w:sz w:val="28"/>
          <w:szCs w:val="28"/>
          <w:bdr w:val="none" w:sz="0" w:space="0" w:color="auto" w:frame="1"/>
          <w:lang w:val="uk-UA"/>
        </w:rPr>
        <w:tab/>
        <w:t>Органи студентського самоврядування визначаються Положенням про студентське самоврядування Національного університету «Запорізька політехніка».</w:t>
      </w:r>
    </w:p>
    <w:p w:rsidR="008F16D7" w:rsidRPr="00E2583C" w:rsidRDefault="008F16D7" w:rsidP="008F16D7">
      <w:pPr>
        <w:ind w:firstLine="450"/>
        <w:jc w:val="both"/>
        <w:textAlignment w:val="baseline"/>
        <w:rPr>
          <w:sz w:val="28"/>
          <w:szCs w:val="28"/>
          <w:bdr w:val="none" w:sz="0" w:space="0" w:color="auto" w:frame="1"/>
          <w:lang w:val="uk-UA"/>
        </w:rPr>
      </w:pPr>
      <w:bookmarkStart w:id="33" w:name="n659"/>
      <w:bookmarkEnd w:id="33"/>
      <w:r w:rsidRPr="00E2583C">
        <w:rPr>
          <w:sz w:val="28"/>
          <w:szCs w:val="28"/>
          <w:bdr w:val="none" w:sz="0" w:space="0" w:color="auto" w:frame="1"/>
          <w:lang w:val="uk-UA"/>
        </w:rPr>
        <w:tab/>
        <w:t>Представницькі, виконавчі та контрольно-ревізійні органи студентського самоврядування обираються строком на один рік. Студенти, обрані до складу органів студентського самоврядування, можуть бути усунені із своїх посад за результатами загального таємного голосування студентів. Для ініціювання такого голосування потрібно зібрати підписи не менш як 10 відсотків студентів НУ «Запорізька політехніка».</w:t>
      </w:r>
    </w:p>
    <w:p w:rsidR="008F16D7" w:rsidRPr="00E2583C" w:rsidRDefault="008F16D7" w:rsidP="008F16D7">
      <w:pPr>
        <w:ind w:firstLine="450"/>
        <w:jc w:val="both"/>
        <w:textAlignment w:val="baseline"/>
        <w:rPr>
          <w:sz w:val="28"/>
          <w:szCs w:val="28"/>
          <w:bdr w:val="none" w:sz="0" w:space="0" w:color="auto" w:frame="1"/>
          <w:lang w:val="uk-UA"/>
        </w:rPr>
      </w:pPr>
      <w:bookmarkStart w:id="34" w:name="n660"/>
      <w:bookmarkEnd w:id="34"/>
      <w:r w:rsidRPr="00E2583C">
        <w:rPr>
          <w:sz w:val="28"/>
          <w:szCs w:val="28"/>
          <w:bdr w:val="none" w:sz="0" w:space="0" w:color="auto" w:frame="1"/>
          <w:lang w:val="uk-UA"/>
        </w:rPr>
        <w:tab/>
        <w:t>Керівник студентського самоврядування та його заступники можуть перебувати на посаді не більш як два строки.</w:t>
      </w:r>
    </w:p>
    <w:p w:rsidR="008F16D7" w:rsidRPr="00E2583C" w:rsidRDefault="008F16D7" w:rsidP="008F16D7">
      <w:pPr>
        <w:ind w:firstLine="450"/>
        <w:jc w:val="both"/>
        <w:textAlignment w:val="baseline"/>
        <w:rPr>
          <w:sz w:val="28"/>
          <w:szCs w:val="28"/>
          <w:bdr w:val="none" w:sz="0" w:space="0" w:color="auto" w:frame="1"/>
          <w:lang w:val="uk-UA"/>
        </w:rPr>
      </w:pPr>
      <w:bookmarkStart w:id="35" w:name="n661"/>
      <w:bookmarkEnd w:id="35"/>
      <w:r w:rsidRPr="00E2583C">
        <w:rPr>
          <w:sz w:val="28"/>
          <w:szCs w:val="28"/>
          <w:bdr w:val="none" w:sz="0" w:space="0" w:color="auto" w:frame="1"/>
          <w:lang w:val="uk-UA"/>
        </w:rPr>
        <w:tab/>
        <w:t>З припиненням особою навчання в Університеті припиняється її участь в органі студентського самоврядування у порядку, передбаченому Положенням про студентське самоврядування Національного університету «Запорізька політехніка». У разі припинення навчання через закінчення здобуття освіти за певним рівнем особа може бути поновлена у складі органу студентського самоврядування чи на відповідній посаді студентського самоврядування, первинної профспілкової організації студентів після вступу на навчання на наступному рівні освіти, якщо перерва між відрахуванням і поновленням на навчання становить не більше 3 місяців.</w:t>
      </w:r>
    </w:p>
    <w:p w:rsidR="008F16D7" w:rsidRPr="00E2583C" w:rsidRDefault="008F16D7" w:rsidP="008F16D7">
      <w:pPr>
        <w:ind w:firstLine="450"/>
        <w:jc w:val="both"/>
        <w:textAlignment w:val="baseline"/>
        <w:rPr>
          <w:sz w:val="28"/>
          <w:szCs w:val="28"/>
          <w:bdr w:val="none" w:sz="0" w:space="0" w:color="auto" w:frame="1"/>
          <w:lang w:val="uk-UA"/>
        </w:rPr>
      </w:pPr>
      <w:bookmarkStart w:id="36" w:name="n662"/>
      <w:bookmarkEnd w:id="36"/>
      <w:r w:rsidRPr="00E2583C">
        <w:rPr>
          <w:sz w:val="28"/>
          <w:szCs w:val="28"/>
          <w:bdr w:val="none" w:sz="0" w:space="0" w:color="auto" w:frame="1"/>
          <w:lang w:val="uk-UA"/>
        </w:rPr>
        <w:tab/>
        <w:t>Орган студентського самоврядування може бути зареєстрований як громадська організація відповідно до законодавства з урахуванням особливостей, встановлених Законом України «</w:t>
      </w:r>
      <w:r w:rsidRPr="00E2583C">
        <w:rPr>
          <w:sz w:val="28"/>
          <w:szCs w:val="28"/>
          <w:lang w:val="uk-UA"/>
        </w:rPr>
        <w:t>Про вищу освіту»</w:t>
      </w:r>
      <w:r w:rsidRPr="00E2583C">
        <w:rPr>
          <w:sz w:val="28"/>
          <w:szCs w:val="28"/>
          <w:bdr w:val="none" w:sz="0" w:space="0" w:color="auto" w:frame="1"/>
          <w:lang w:val="uk-UA"/>
        </w:rPr>
        <w:t>.</w:t>
      </w:r>
    </w:p>
    <w:p w:rsidR="008F16D7" w:rsidRPr="00E2583C" w:rsidRDefault="000E36C1" w:rsidP="008F16D7">
      <w:pPr>
        <w:ind w:firstLine="450"/>
        <w:jc w:val="both"/>
        <w:textAlignment w:val="baseline"/>
        <w:rPr>
          <w:sz w:val="28"/>
          <w:szCs w:val="28"/>
          <w:bdr w:val="none" w:sz="0" w:space="0" w:color="auto" w:frame="1"/>
          <w:lang w:val="uk-UA"/>
        </w:rPr>
      </w:pPr>
      <w:bookmarkStart w:id="37" w:name="n663"/>
      <w:bookmarkEnd w:id="37"/>
      <w:r w:rsidRPr="00E2583C">
        <w:rPr>
          <w:sz w:val="28"/>
          <w:szCs w:val="28"/>
          <w:bdr w:val="none" w:sz="0" w:space="0" w:color="auto" w:frame="1"/>
          <w:lang w:val="uk-UA"/>
        </w:rPr>
        <w:tab/>
        <w:t>6.29</w:t>
      </w:r>
      <w:r w:rsidR="008F16D7" w:rsidRPr="00E2583C">
        <w:rPr>
          <w:sz w:val="28"/>
          <w:szCs w:val="28"/>
          <w:bdr w:val="none" w:sz="0" w:space="0" w:color="auto" w:frame="1"/>
          <w:lang w:val="uk-UA"/>
        </w:rPr>
        <w:t>.4. Органи студентського самоврядування:</w:t>
      </w:r>
    </w:p>
    <w:p w:rsidR="008F16D7" w:rsidRPr="00E2583C" w:rsidRDefault="008F16D7" w:rsidP="008F16D7">
      <w:pPr>
        <w:tabs>
          <w:tab w:val="left" w:pos="720"/>
          <w:tab w:val="left" w:pos="851"/>
        </w:tabs>
        <w:jc w:val="both"/>
        <w:textAlignment w:val="baseline"/>
        <w:rPr>
          <w:sz w:val="28"/>
          <w:szCs w:val="28"/>
          <w:bdr w:val="none" w:sz="0" w:space="0" w:color="auto" w:frame="1"/>
          <w:lang w:val="uk-UA"/>
        </w:rPr>
      </w:pPr>
      <w:bookmarkStart w:id="38" w:name="n664"/>
      <w:bookmarkEnd w:id="38"/>
      <w:r w:rsidRPr="00E2583C">
        <w:rPr>
          <w:sz w:val="28"/>
          <w:szCs w:val="28"/>
          <w:bdr w:val="none" w:sz="0" w:space="0" w:color="auto" w:frame="1"/>
          <w:lang w:val="uk-UA"/>
        </w:rPr>
        <w:t xml:space="preserve">1) беруть участь в управлінні Університетом у порядку, встановленому Законом України </w:t>
      </w:r>
      <w:r w:rsidRPr="00E2583C">
        <w:rPr>
          <w:sz w:val="28"/>
          <w:szCs w:val="28"/>
          <w:lang w:val="uk-UA"/>
        </w:rPr>
        <w:t>«Про вищу освіту»</w:t>
      </w:r>
      <w:r w:rsidRPr="00E2583C">
        <w:rPr>
          <w:sz w:val="28"/>
          <w:szCs w:val="28"/>
          <w:bdr w:val="none" w:sz="0" w:space="0" w:color="auto" w:frame="1"/>
          <w:lang w:val="uk-UA"/>
        </w:rPr>
        <w:t xml:space="preserve"> та  цим Статутом;</w:t>
      </w:r>
    </w:p>
    <w:p w:rsidR="008F16D7" w:rsidRPr="00E2583C" w:rsidRDefault="008F16D7" w:rsidP="008F16D7">
      <w:pPr>
        <w:tabs>
          <w:tab w:val="left" w:pos="720"/>
          <w:tab w:val="left" w:pos="851"/>
        </w:tabs>
        <w:jc w:val="both"/>
        <w:textAlignment w:val="baseline"/>
        <w:rPr>
          <w:sz w:val="28"/>
          <w:szCs w:val="28"/>
          <w:bdr w:val="none" w:sz="0" w:space="0" w:color="auto" w:frame="1"/>
          <w:lang w:val="uk-UA"/>
        </w:rPr>
      </w:pPr>
      <w:bookmarkStart w:id="39" w:name="n665"/>
      <w:bookmarkEnd w:id="39"/>
      <w:r w:rsidRPr="00E2583C">
        <w:rPr>
          <w:sz w:val="28"/>
          <w:szCs w:val="28"/>
          <w:bdr w:val="none" w:sz="0" w:space="0" w:color="auto" w:frame="1"/>
          <w:lang w:val="uk-UA"/>
        </w:rPr>
        <w:t>2) беруть участь в обговоренні та вирішенні питань удосконалення освітнього процесу, науково-дослідної роботи, призначення стипендій, організації дозвілля, оздоровлення, побуту та харчування;</w:t>
      </w:r>
    </w:p>
    <w:p w:rsidR="008F16D7" w:rsidRPr="00E2583C" w:rsidRDefault="008F16D7" w:rsidP="008F16D7">
      <w:pPr>
        <w:tabs>
          <w:tab w:val="left" w:pos="720"/>
          <w:tab w:val="left" w:pos="851"/>
        </w:tabs>
        <w:jc w:val="both"/>
        <w:textAlignment w:val="baseline"/>
        <w:rPr>
          <w:sz w:val="28"/>
          <w:szCs w:val="28"/>
          <w:bdr w:val="none" w:sz="0" w:space="0" w:color="auto" w:frame="1"/>
          <w:lang w:val="uk-UA"/>
        </w:rPr>
      </w:pPr>
      <w:bookmarkStart w:id="40" w:name="n666"/>
      <w:bookmarkEnd w:id="40"/>
      <w:r w:rsidRPr="00E2583C">
        <w:rPr>
          <w:sz w:val="28"/>
          <w:szCs w:val="28"/>
          <w:bdr w:val="none" w:sz="0" w:space="0" w:color="auto" w:frame="1"/>
          <w:lang w:val="uk-UA"/>
        </w:rPr>
        <w:t>3) проводять організаційні, просвітницькі, наукові, спортивні, оздоровчі та інші заходи;</w:t>
      </w:r>
    </w:p>
    <w:p w:rsidR="008F16D7" w:rsidRPr="00E2583C" w:rsidRDefault="008F16D7" w:rsidP="008F16D7">
      <w:pPr>
        <w:tabs>
          <w:tab w:val="left" w:pos="720"/>
          <w:tab w:val="left" w:pos="851"/>
        </w:tabs>
        <w:jc w:val="both"/>
        <w:textAlignment w:val="baseline"/>
        <w:rPr>
          <w:sz w:val="28"/>
          <w:szCs w:val="28"/>
          <w:bdr w:val="none" w:sz="0" w:space="0" w:color="auto" w:frame="1"/>
          <w:lang w:val="uk-UA"/>
        </w:rPr>
      </w:pPr>
      <w:bookmarkStart w:id="41" w:name="n667"/>
      <w:bookmarkEnd w:id="41"/>
      <w:r w:rsidRPr="00E2583C">
        <w:rPr>
          <w:sz w:val="28"/>
          <w:szCs w:val="28"/>
          <w:bdr w:val="none" w:sz="0" w:space="0" w:color="auto" w:frame="1"/>
          <w:lang w:val="uk-UA"/>
        </w:rPr>
        <w:t>4) беруть участь у заходах (процесах) щодо забезпечення якості вищої освіти;</w:t>
      </w:r>
    </w:p>
    <w:p w:rsidR="008F16D7" w:rsidRPr="00E2583C" w:rsidRDefault="008F16D7" w:rsidP="008F16D7">
      <w:pPr>
        <w:tabs>
          <w:tab w:val="left" w:pos="360"/>
          <w:tab w:val="left" w:pos="720"/>
          <w:tab w:val="left" w:pos="851"/>
        </w:tabs>
        <w:jc w:val="both"/>
        <w:textAlignment w:val="baseline"/>
        <w:rPr>
          <w:sz w:val="28"/>
          <w:szCs w:val="28"/>
          <w:bdr w:val="none" w:sz="0" w:space="0" w:color="auto" w:frame="1"/>
          <w:lang w:val="uk-UA"/>
        </w:rPr>
      </w:pPr>
      <w:bookmarkStart w:id="42" w:name="n668"/>
      <w:bookmarkEnd w:id="42"/>
      <w:r w:rsidRPr="00E2583C">
        <w:rPr>
          <w:sz w:val="28"/>
          <w:szCs w:val="28"/>
          <w:bdr w:val="none" w:sz="0" w:space="0" w:color="auto" w:frame="1"/>
          <w:lang w:val="uk-UA"/>
        </w:rPr>
        <w:t>5)</w:t>
      </w:r>
      <w:r w:rsidRPr="00E2583C">
        <w:rPr>
          <w:sz w:val="28"/>
          <w:szCs w:val="28"/>
          <w:bdr w:val="none" w:sz="0" w:space="0" w:color="auto" w:frame="1"/>
          <w:lang w:val="uk-UA"/>
        </w:rPr>
        <w:tab/>
        <w:t>захищають права та інтереси студентів, які навчаються в НУ «Запорізька політехніка»;</w:t>
      </w:r>
    </w:p>
    <w:p w:rsidR="008F16D7" w:rsidRPr="00E2583C" w:rsidRDefault="008F16D7" w:rsidP="008F16D7">
      <w:pPr>
        <w:tabs>
          <w:tab w:val="left" w:pos="360"/>
          <w:tab w:val="left" w:pos="720"/>
          <w:tab w:val="left" w:pos="851"/>
        </w:tabs>
        <w:jc w:val="both"/>
        <w:textAlignment w:val="baseline"/>
        <w:rPr>
          <w:sz w:val="28"/>
          <w:szCs w:val="28"/>
          <w:bdr w:val="none" w:sz="0" w:space="0" w:color="auto" w:frame="1"/>
          <w:lang w:val="uk-UA"/>
        </w:rPr>
      </w:pPr>
      <w:bookmarkStart w:id="43" w:name="n669"/>
      <w:bookmarkEnd w:id="43"/>
      <w:r w:rsidRPr="00E2583C">
        <w:rPr>
          <w:sz w:val="28"/>
          <w:szCs w:val="28"/>
          <w:bdr w:val="none" w:sz="0" w:space="0" w:color="auto" w:frame="1"/>
          <w:lang w:val="uk-UA"/>
        </w:rPr>
        <w:t>6)делегують своїх представників до робочих, консультативно-дорадчих органів;</w:t>
      </w:r>
    </w:p>
    <w:p w:rsidR="008F16D7" w:rsidRPr="00E2583C" w:rsidRDefault="008F16D7" w:rsidP="008F16D7">
      <w:pPr>
        <w:tabs>
          <w:tab w:val="left" w:pos="720"/>
          <w:tab w:val="left" w:pos="851"/>
        </w:tabs>
        <w:jc w:val="both"/>
        <w:textAlignment w:val="baseline"/>
        <w:rPr>
          <w:sz w:val="28"/>
          <w:szCs w:val="28"/>
          <w:bdr w:val="none" w:sz="0" w:space="0" w:color="auto" w:frame="1"/>
          <w:lang w:val="uk-UA"/>
        </w:rPr>
      </w:pPr>
      <w:bookmarkStart w:id="44" w:name="n670"/>
      <w:bookmarkEnd w:id="44"/>
      <w:r w:rsidRPr="00E2583C">
        <w:rPr>
          <w:sz w:val="28"/>
          <w:szCs w:val="28"/>
          <w:bdr w:val="none" w:sz="0" w:space="0" w:color="auto" w:frame="1"/>
          <w:lang w:val="uk-UA"/>
        </w:rPr>
        <w:t>7) приймають акти, що регламентують їх організацію та діяльність;</w:t>
      </w:r>
    </w:p>
    <w:p w:rsidR="008F16D7" w:rsidRPr="00E2583C" w:rsidRDefault="008F16D7" w:rsidP="008F16D7">
      <w:pPr>
        <w:tabs>
          <w:tab w:val="left" w:pos="720"/>
          <w:tab w:val="left" w:pos="851"/>
        </w:tabs>
        <w:jc w:val="both"/>
        <w:textAlignment w:val="baseline"/>
        <w:rPr>
          <w:sz w:val="28"/>
          <w:szCs w:val="28"/>
          <w:bdr w:val="none" w:sz="0" w:space="0" w:color="auto" w:frame="1"/>
          <w:lang w:val="uk-UA"/>
        </w:rPr>
      </w:pPr>
      <w:bookmarkStart w:id="45" w:name="n671"/>
      <w:bookmarkEnd w:id="45"/>
      <w:r w:rsidRPr="00E2583C">
        <w:rPr>
          <w:sz w:val="28"/>
          <w:szCs w:val="28"/>
          <w:bdr w:val="none" w:sz="0" w:space="0" w:color="auto" w:frame="1"/>
          <w:lang w:val="uk-UA"/>
        </w:rPr>
        <w:t>8) беруть участь у вирішенні питань забезпечення належних побутових умов проживання студентів у гуртожитках та організації харчування студентів;</w:t>
      </w:r>
    </w:p>
    <w:p w:rsidR="008F16D7" w:rsidRPr="00E2583C" w:rsidRDefault="008F16D7" w:rsidP="008F16D7">
      <w:pPr>
        <w:tabs>
          <w:tab w:val="left" w:pos="720"/>
          <w:tab w:val="left" w:pos="851"/>
        </w:tabs>
        <w:jc w:val="both"/>
        <w:textAlignment w:val="baseline"/>
        <w:rPr>
          <w:sz w:val="28"/>
          <w:szCs w:val="28"/>
          <w:bdr w:val="none" w:sz="0" w:space="0" w:color="auto" w:frame="1"/>
          <w:lang w:val="uk-UA"/>
        </w:rPr>
      </w:pPr>
      <w:bookmarkStart w:id="46" w:name="n672"/>
      <w:bookmarkEnd w:id="46"/>
      <w:r w:rsidRPr="00E2583C">
        <w:rPr>
          <w:sz w:val="28"/>
          <w:szCs w:val="28"/>
          <w:bdr w:val="none" w:sz="0" w:space="0" w:color="auto" w:frame="1"/>
          <w:lang w:val="uk-UA"/>
        </w:rPr>
        <w:t>9) розпоряджаються коштами та іншим майном, що перебувають на балансі та банківських рахунках органів студентського самоврядування;</w:t>
      </w:r>
    </w:p>
    <w:p w:rsidR="008F16D7" w:rsidRPr="00E2583C" w:rsidRDefault="008F16D7" w:rsidP="008F16D7">
      <w:pPr>
        <w:tabs>
          <w:tab w:val="left" w:pos="720"/>
          <w:tab w:val="left" w:pos="851"/>
        </w:tabs>
        <w:jc w:val="both"/>
        <w:textAlignment w:val="baseline"/>
        <w:rPr>
          <w:sz w:val="28"/>
          <w:szCs w:val="28"/>
          <w:bdr w:val="none" w:sz="0" w:space="0" w:color="auto" w:frame="1"/>
          <w:lang w:val="uk-UA"/>
        </w:rPr>
      </w:pPr>
      <w:bookmarkStart w:id="47" w:name="n673"/>
      <w:bookmarkEnd w:id="47"/>
      <w:r w:rsidRPr="00E2583C">
        <w:rPr>
          <w:sz w:val="28"/>
          <w:szCs w:val="28"/>
          <w:bdr w:val="none" w:sz="0" w:space="0" w:color="auto" w:frame="1"/>
          <w:lang w:val="uk-UA"/>
        </w:rPr>
        <w:lastRenderedPageBreak/>
        <w:t>10) вносять пропозиції щодо змісту освітніх програм та навчальних планів і програм;</w:t>
      </w:r>
    </w:p>
    <w:p w:rsidR="008F16D7" w:rsidRPr="00E2583C" w:rsidRDefault="008F16D7" w:rsidP="008F16D7">
      <w:pPr>
        <w:tabs>
          <w:tab w:val="left" w:pos="720"/>
          <w:tab w:val="left" w:pos="851"/>
        </w:tabs>
        <w:jc w:val="both"/>
        <w:textAlignment w:val="baseline"/>
        <w:rPr>
          <w:sz w:val="28"/>
          <w:szCs w:val="28"/>
          <w:bdr w:val="none" w:sz="0" w:space="0" w:color="auto" w:frame="1"/>
          <w:lang w:val="uk-UA"/>
        </w:rPr>
      </w:pPr>
      <w:bookmarkStart w:id="48" w:name="n674"/>
      <w:bookmarkEnd w:id="48"/>
      <w:r w:rsidRPr="00E2583C">
        <w:rPr>
          <w:sz w:val="28"/>
          <w:szCs w:val="28"/>
          <w:bdr w:val="none" w:sz="0" w:space="0" w:color="auto" w:frame="1"/>
          <w:lang w:val="uk-UA"/>
        </w:rPr>
        <w:t>11) вносять пропозиції щодо розвитку матеріальної бази Університету, у тому числі з питань, що стосуються побуту та відпочинку студентів;</w:t>
      </w:r>
    </w:p>
    <w:p w:rsidR="008F16D7" w:rsidRPr="00E2583C" w:rsidRDefault="008F16D7" w:rsidP="008F16D7">
      <w:pPr>
        <w:tabs>
          <w:tab w:val="left" w:pos="720"/>
          <w:tab w:val="left" w:pos="851"/>
        </w:tabs>
        <w:jc w:val="both"/>
        <w:textAlignment w:val="baseline"/>
        <w:rPr>
          <w:sz w:val="28"/>
          <w:szCs w:val="28"/>
          <w:bdr w:val="none" w:sz="0" w:space="0" w:color="auto" w:frame="1"/>
          <w:lang w:val="uk-UA"/>
        </w:rPr>
      </w:pPr>
      <w:bookmarkStart w:id="49" w:name="n675"/>
      <w:bookmarkEnd w:id="49"/>
      <w:r w:rsidRPr="00E2583C">
        <w:rPr>
          <w:sz w:val="28"/>
          <w:szCs w:val="28"/>
          <w:bdr w:val="none" w:sz="0" w:space="0" w:color="auto" w:frame="1"/>
          <w:lang w:val="uk-UA"/>
        </w:rPr>
        <w:t>12) мають право оголошувати акції протесту;</w:t>
      </w:r>
    </w:p>
    <w:p w:rsidR="008F16D7" w:rsidRPr="00E2583C" w:rsidRDefault="008F16D7" w:rsidP="008F16D7">
      <w:pPr>
        <w:tabs>
          <w:tab w:val="left" w:pos="720"/>
          <w:tab w:val="left" w:pos="851"/>
        </w:tabs>
        <w:jc w:val="both"/>
        <w:textAlignment w:val="baseline"/>
        <w:rPr>
          <w:sz w:val="28"/>
          <w:szCs w:val="28"/>
          <w:bdr w:val="none" w:sz="0" w:space="0" w:color="auto" w:frame="1"/>
          <w:lang w:val="uk-UA"/>
        </w:rPr>
      </w:pPr>
      <w:bookmarkStart w:id="50" w:name="n676"/>
      <w:bookmarkEnd w:id="50"/>
      <w:r w:rsidRPr="00E2583C">
        <w:rPr>
          <w:sz w:val="28"/>
          <w:szCs w:val="28"/>
          <w:bdr w:val="none" w:sz="0" w:space="0" w:color="auto" w:frame="1"/>
          <w:lang w:val="uk-UA"/>
        </w:rPr>
        <w:t>13) виконують інші функції, передбачені Законом України «Про вищу освіту», цим Статутом та Положенням про студентське самоврядування Національного університету «Запорізька політехніка».</w:t>
      </w:r>
    </w:p>
    <w:p w:rsidR="008F16D7" w:rsidRPr="00E2583C" w:rsidRDefault="000E36C1" w:rsidP="008F16D7">
      <w:pPr>
        <w:ind w:firstLine="450"/>
        <w:jc w:val="both"/>
        <w:textAlignment w:val="baseline"/>
        <w:rPr>
          <w:sz w:val="28"/>
          <w:szCs w:val="28"/>
          <w:bdr w:val="none" w:sz="0" w:space="0" w:color="auto" w:frame="1"/>
          <w:lang w:val="uk-UA"/>
        </w:rPr>
      </w:pPr>
      <w:bookmarkStart w:id="51" w:name="n677"/>
      <w:bookmarkEnd w:id="51"/>
      <w:r w:rsidRPr="00E2583C">
        <w:rPr>
          <w:sz w:val="28"/>
          <w:szCs w:val="28"/>
          <w:bdr w:val="none" w:sz="0" w:space="0" w:color="auto" w:frame="1"/>
          <w:lang w:val="uk-UA"/>
        </w:rPr>
        <w:tab/>
        <w:t>6.29</w:t>
      </w:r>
      <w:r w:rsidR="008F16D7" w:rsidRPr="00E2583C">
        <w:rPr>
          <w:sz w:val="28"/>
          <w:szCs w:val="28"/>
          <w:bdr w:val="none" w:sz="0" w:space="0" w:color="auto" w:frame="1"/>
          <w:lang w:val="uk-UA"/>
        </w:rPr>
        <w:t>.5. За погодженням з органом студентського самоврядування приймаються рішення про:</w:t>
      </w:r>
    </w:p>
    <w:p w:rsidR="008F16D7" w:rsidRPr="00E2583C" w:rsidRDefault="008F16D7" w:rsidP="008F16D7">
      <w:pPr>
        <w:tabs>
          <w:tab w:val="left" w:pos="720"/>
        </w:tabs>
        <w:jc w:val="both"/>
        <w:textAlignment w:val="baseline"/>
        <w:rPr>
          <w:sz w:val="28"/>
          <w:szCs w:val="28"/>
          <w:bdr w:val="none" w:sz="0" w:space="0" w:color="auto" w:frame="1"/>
          <w:lang w:val="uk-UA"/>
        </w:rPr>
      </w:pPr>
      <w:bookmarkStart w:id="52" w:name="n678"/>
      <w:bookmarkEnd w:id="52"/>
      <w:r w:rsidRPr="00E2583C">
        <w:rPr>
          <w:sz w:val="28"/>
          <w:szCs w:val="28"/>
          <w:bdr w:val="none" w:sz="0" w:space="0" w:color="auto" w:frame="1"/>
          <w:lang w:val="uk-UA"/>
        </w:rPr>
        <w:t>1) відрахування студентів з НУ «Запорізька політехніка» та їх поновлення на навчання;</w:t>
      </w:r>
    </w:p>
    <w:p w:rsidR="008F16D7" w:rsidRPr="00E2583C" w:rsidRDefault="008F16D7" w:rsidP="008F16D7">
      <w:pPr>
        <w:tabs>
          <w:tab w:val="left" w:pos="360"/>
          <w:tab w:val="left" w:pos="720"/>
        </w:tabs>
        <w:jc w:val="both"/>
        <w:textAlignment w:val="baseline"/>
        <w:rPr>
          <w:sz w:val="28"/>
          <w:szCs w:val="28"/>
          <w:bdr w:val="none" w:sz="0" w:space="0" w:color="auto" w:frame="1"/>
          <w:lang w:val="uk-UA"/>
        </w:rPr>
      </w:pPr>
      <w:bookmarkStart w:id="53" w:name="n679"/>
      <w:bookmarkEnd w:id="53"/>
      <w:r w:rsidRPr="00E2583C">
        <w:rPr>
          <w:sz w:val="28"/>
          <w:szCs w:val="28"/>
          <w:bdr w:val="none" w:sz="0" w:space="0" w:color="auto" w:frame="1"/>
          <w:lang w:val="uk-UA"/>
        </w:rPr>
        <w:t xml:space="preserve">2) </w:t>
      </w:r>
      <w:r w:rsidRPr="00E2583C">
        <w:rPr>
          <w:sz w:val="28"/>
          <w:szCs w:val="28"/>
          <w:bdr w:val="none" w:sz="0" w:space="0" w:color="auto" w:frame="1"/>
          <w:lang w:val="uk-UA"/>
        </w:rPr>
        <w:tab/>
        <w:t>переведення осіб, які навчаються в Університеті за державним замовленням, на навчання за контрактом за рахунок коштів фізичних (юридичних) осіб;</w:t>
      </w:r>
    </w:p>
    <w:p w:rsidR="008F16D7" w:rsidRPr="00E2583C" w:rsidRDefault="008F16D7" w:rsidP="008F16D7">
      <w:pPr>
        <w:tabs>
          <w:tab w:val="left" w:pos="720"/>
        </w:tabs>
        <w:jc w:val="both"/>
        <w:textAlignment w:val="baseline"/>
        <w:rPr>
          <w:sz w:val="28"/>
          <w:szCs w:val="28"/>
          <w:bdr w:val="none" w:sz="0" w:space="0" w:color="auto" w:frame="1"/>
          <w:lang w:val="uk-UA"/>
        </w:rPr>
      </w:pPr>
      <w:bookmarkStart w:id="54" w:name="n680"/>
      <w:bookmarkEnd w:id="54"/>
      <w:r w:rsidRPr="00E2583C">
        <w:rPr>
          <w:sz w:val="28"/>
          <w:szCs w:val="28"/>
          <w:bdr w:val="none" w:sz="0" w:space="0" w:color="auto" w:frame="1"/>
          <w:lang w:val="uk-UA"/>
        </w:rPr>
        <w:t>3) переведення осіб, які навчаються в Університеті за рахунок коштів фізичних (юридичних) осіб, на навчання за державним замовленням;</w:t>
      </w:r>
    </w:p>
    <w:p w:rsidR="008F16D7" w:rsidRPr="00E2583C" w:rsidRDefault="008F16D7" w:rsidP="008F16D7">
      <w:pPr>
        <w:tabs>
          <w:tab w:val="left" w:pos="720"/>
        </w:tabs>
        <w:jc w:val="both"/>
        <w:textAlignment w:val="baseline"/>
        <w:rPr>
          <w:sz w:val="28"/>
          <w:szCs w:val="28"/>
          <w:bdr w:val="none" w:sz="0" w:space="0" w:color="auto" w:frame="1"/>
          <w:lang w:val="uk-UA"/>
        </w:rPr>
      </w:pPr>
      <w:bookmarkStart w:id="55" w:name="n681"/>
      <w:bookmarkEnd w:id="55"/>
      <w:r w:rsidRPr="00E2583C">
        <w:rPr>
          <w:sz w:val="28"/>
          <w:szCs w:val="28"/>
          <w:bdr w:val="none" w:sz="0" w:space="0" w:color="auto" w:frame="1"/>
          <w:lang w:val="uk-UA"/>
        </w:rPr>
        <w:t xml:space="preserve">4) призначення заступника декана факультету, </w:t>
      </w:r>
      <w:r w:rsidR="008D136D" w:rsidRPr="00E2583C">
        <w:rPr>
          <w:sz w:val="28"/>
          <w:szCs w:val="28"/>
          <w:bdr w:val="none" w:sz="0" w:space="0" w:color="auto" w:frame="1"/>
          <w:lang w:val="uk-UA"/>
        </w:rPr>
        <w:t xml:space="preserve">заступника директора ННІ, </w:t>
      </w:r>
      <w:r w:rsidRPr="00E2583C">
        <w:rPr>
          <w:sz w:val="28"/>
          <w:szCs w:val="28"/>
          <w:bdr w:val="none" w:sz="0" w:space="0" w:color="auto" w:frame="1"/>
          <w:lang w:val="uk-UA"/>
        </w:rPr>
        <w:t>проректорів;</w:t>
      </w:r>
    </w:p>
    <w:p w:rsidR="008F16D7" w:rsidRPr="00E2583C" w:rsidRDefault="008F16D7" w:rsidP="008F16D7">
      <w:pPr>
        <w:tabs>
          <w:tab w:val="left" w:pos="720"/>
        </w:tabs>
        <w:jc w:val="both"/>
        <w:textAlignment w:val="baseline"/>
        <w:rPr>
          <w:sz w:val="28"/>
          <w:szCs w:val="28"/>
          <w:bdr w:val="none" w:sz="0" w:space="0" w:color="auto" w:frame="1"/>
          <w:lang w:val="uk-UA"/>
        </w:rPr>
      </w:pPr>
      <w:bookmarkStart w:id="56" w:name="n682"/>
      <w:bookmarkEnd w:id="56"/>
      <w:r w:rsidRPr="00E2583C">
        <w:rPr>
          <w:sz w:val="28"/>
          <w:szCs w:val="28"/>
          <w:bdr w:val="none" w:sz="0" w:space="0" w:color="auto" w:frame="1"/>
          <w:lang w:val="uk-UA"/>
        </w:rPr>
        <w:t>5) поселення осіб, які навчаються в НУ «Запорізька політехніка», до гуртожитку і виселення їх із гуртожитку;</w:t>
      </w:r>
    </w:p>
    <w:p w:rsidR="008F16D7" w:rsidRPr="00E2583C" w:rsidRDefault="008F16D7" w:rsidP="008F16D7">
      <w:pPr>
        <w:tabs>
          <w:tab w:val="left" w:pos="180"/>
          <w:tab w:val="left" w:pos="360"/>
          <w:tab w:val="left" w:pos="720"/>
        </w:tabs>
        <w:jc w:val="both"/>
        <w:textAlignment w:val="baseline"/>
        <w:rPr>
          <w:sz w:val="28"/>
          <w:szCs w:val="28"/>
          <w:bdr w:val="none" w:sz="0" w:space="0" w:color="auto" w:frame="1"/>
          <w:lang w:val="uk-UA"/>
        </w:rPr>
      </w:pPr>
      <w:bookmarkStart w:id="57" w:name="n683"/>
      <w:bookmarkEnd w:id="57"/>
      <w:r w:rsidRPr="00E2583C">
        <w:rPr>
          <w:sz w:val="28"/>
          <w:szCs w:val="28"/>
          <w:bdr w:val="none" w:sz="0" w:space="0" w:color="auto" w:frame="1"/>
          <w:lang w:val="uk-UA"/>
        </w:rPr>
        <w:t>6) затвердження Правил внутрішнього розпорядку НУ «Запорізька політехніка» в частині, що стосується осіб, які навчаються;</w:t>
      </w:r>
    </w:p>
    <w:p w:rsidR="008F16D7" w:rsidRPr="00E2583C" w:rsidRDefault="008F16D7" w:rsidP="008F16D7">
      <w:pPr>
        <w:tabs>
          <w:tab w:val="left" w:pos="720"/>
        </w:tabs>
        <w:jc w:val="both"/>
        <w:textAlignment w:val="baseline"/>
        <w:rPr>
          <w:sz w:val="28"/>
          <w:szCs w:val="28"/>
          <w:bdr w:val="none" w:sz="0" w:space="0" w:color="auto" w:frame="1"/>
          <w:lang w:val="uk-UA"/>
        </w:rPr>
      </w:pPr>
      <w:bookmarkStart w:id="58" w:name="n684"/>
      <w:bookmarkEnd w:id="58"/>
      <w:r w:rsidRPr="00E2583C">
        <w:rPr>
          <w:sz w:val="28"/>
          <w:szCs w:val="28"/>
          <w:bdr w:val="none" w:sz="0" w:space="0" w:color="auto" w:frame="1"/>
          <w:lang w:val="uk-UA"/>
        </w:rPr>
        <w:t>7) діяльність студентських містечок та гуртожитків для проживання осіб, які навчаються в НУ «Запорізька політехніка».</w:t>
      </w:r>
    </w:p>
    <w:p w:rsidR="008F16D7" w:rsidRPr="00E2583C" w:rsidRDefault="000E36C1" w:rsidP="008F16D7">
      <w:pPr>
        <w:ind w:firstLine="450"/>
        <w:jc w:val="both"/>
        <w:textAlignment w:val="baseline"/>
        <w:rPr>
          <w:sz w:val="28"/>
          <w:szCs w:val="28"/>
          <w:bdr w:val="none" w:sz="0" w:space="0" w:color="auto" w:frame="1"/>
          <w:lang w:val="uk-UA"/>
        </w:rPr>
      </w:pPr>
      <w:bookmarkStart w:id="59" w:name="n685"/>
      <w:bookmarkEnd w:id="59"/>
      <w:r w:rsidRPr="00E2583C">
        <w:rPr>
          <w:sz w:val="28"/>
          <w:szCs w:val="28"/>
          <w:bdr w:val="none" w:sz="0" w:space="0" w:color="auto" w:frame="1"/>
          <w:lang w:val="uk-UA"/>
        </w:rPr>
        <w:tab/>
        <w:t>6.29</w:t>
      </w:r>
      <w:r w:rsidR="008F16D7" w:rsidRPr="00E2583C">
        <w:rPr>
          <w:sz w:val="28"/>
          <w:szCs w:val="28"/>
          <w:bdr w:val="none" w:sz="0" w:space="0" w:color="auto" w:frame="1"/>
          <w:lang w:val="uk-UA"/>
        </w:rPr>
        <w:t>.6. Вищим органом студентського самоврядування НУ «Запорізька політехніка» є конференція студентів Університету, яка:</w:t>
      </w:r>
      <w:bookmarkStart w:id="60" w:name="n686"/>
      <w:bookmarkEnd w:id="60"/>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1) ухвалює Положення про студентське самоврядування НУ  «Запорізька політехніка», визначає структуру, повноваження та порядок проведення прямих таємних виборів представницьких та виконавчих органів студентського самоврядування;</w:t>
      </w:r>
    </w:p>
    <w:p w:rsidR="008F16D7" w:rsidRPr="00E2583C" w:rsidRDefault="008F16D7" w:rsidP="008F16D7">
      <w:pPr>
        <w:jc w:val="both"/>
        <w:textAlignment w:val="baseline"/>
        <w:rPr>
          <w:sz w:val="28"/>
          <w:szCs w:val="28"/>
          <w:bdr w:val="none" w:sz="0" w:space="0" w:color="auto" w:frame="1"/>
          <w:lang w:val="uk-UA"/>
        </w:rPr>
      </w:pPr>
      <w:bookmarkStart w:id="61" w:name="n687"/>
      <w:bookmarkEnd w:id="61"/>
      <w:r w:rsidRPr="00E2583C">
        <w:rPr>
          <w:sz w:val="28"/>
          <w:szCs w:val="28"/>
          <w:bdr w:val="none" w:sz="0" w:space="0" w:color="auto" w:frame="1"/>
          <w:lang w:val="uk-UA"/>
        </w:rPr>
        <w:t>2) заслуховує звіти представницьких, виконавчих і контрольно-ревізійних органів студентського самоврядування, дає їм відповідну оцінку;</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3)</w:t>
      </w:r>
      <w:r w:rsidRPr="00E2583C">
        <w:rPr>
          <w:sz w:val="28"/>
          <w:szCs w:val="28"/>
          <w:bdr w:val="none" w:sz="0" w:space="0" w:color="auto" w:frame="1"/>
          <w:lang w:val="uk-UA"/>
        </w:rPr>
        <w:tab/>
        <w:t>затверджує процедуру використання майна та коштів органів студентського самоврядування, підтримки студентських ініціатив на конкурсних засадах;</w:t>
      </w:r>
    </w:p>
    <w:p w:rsidR="008F16D7" w:rsidRPr="00E2583C" w:rsidRDefault="008F16D7" w:rsidP="008F16D7">
      <w:pPr>
        <w:jc w:val="both"/>
        <w:textAlignment w:val="baseline"/>
        <w:rPr>
          <w:sz w:val="28"/>
          <w:szCs w:val="28"/>
          <w:bdr w:val="none" w:sz="0" w:space="0" w:color="auto" w:frame="1"/>
          <w:lang w:val="uk-UA"/>
        </w:rPr>
      </w:pPr>
      <w:bookmarkStart w:id="62" w:name="n689"/>
      <w:bookmarkEnd w:id="62"/>
      <w:r w:rsidRPr="00E2583C">
        <w:rPr>
          <w:sz w:val="28"/>
          <w:szCs w:val="28"/>
          <w:bdr w:val="none" w:sz="0" w:space="0" w:color="auto" w:frame="1"/>
          <w:lang w:val="uk-UA"/>
        </w:rPr>
        <w:t>4) затверджує річний кошторис витрат (бюджет) органів студентського самоврядування, вносить до нього зміни та доповнення, заслуховує звіт про його виконання;</w:t>
      </w:r>
    </w:p>
    <w:p w:rsidR="008F16D7" w:rsidRPr="00E2583C" w:rsidRDefault="008F16D7" w:rsidP="008F16D7">
      <w:pPr>
        <w:jc w:val="both"/>
        <w:textAlignment w:val="baseline"/>
        <w:rPr>
          <w:sz w:val="28"/>
          <w:szCs w:val="28"/>
          <w:bdr w:val="none" w:sz="0" w:space="0" w:color="auto" w:frame="1"/>
          <w:lang w:val="uk-UA"/>
        </w:rPr>
      </w:pPr>
      <w:bookmarkStart w:id="63" w:name="n690"/>
      <w:bookmarkEnd w:id="63"/>
      <w:r w:rsidRPr="00E2583C">
        <w:rPr>
          <w:sz w:val="28"/>
          <w:szCs w:val="28"/>
          <w:bdr w:val="none" w:sz="0" w:space="0" w:color="auto" w:frame="1"/>
          <w:lang w:val="uk-UA"/>
        </w:rPr>
        <w:t>5) обирає контрольно-ревізійну комісію з числа студентів (курсантів) для здійснення поточного контролю за станом використання майна та виконання бюджету органів студентського самоврядування.</w:t>
      </w:r>
    </w:p>
    <w:p w:rsidR="008F16D7" w:rsidRPr="00E2583C" w:rsidRDefault="000E36C1" w:rsidP="008F16D7">
      <w:pPr>
        <w:ind w:firstLine="450"/>
        <w:jc w:val="both"/>
        <w:textAlignment w:val="baseline"/>
        <w:rPr>
          <w:sz w:val="28"/>
          <w:szCs w:val="28"/>
          <w:bdr w:val="none" w:sz="0" w:space="0" w:color="auto" w:frame="1"/>
          <w:lang w:val="uk-UA"/>
        </w:rPr>
      </w:pPr>
      <w:bookmarkStart w:id="64" w:name="n691"/>
      <w:bookmarkEnd w:id="64"/>
      <w:r w:rsidRPr="00E2583C">
        <w:rPr>
          <w:sz w:val="28"/>
          <w:szCs w:val="28"/>
          <w:bdr w:val="none" w:sz="0" w:space="0" w:color="auto" w:frame="1"/>
          <w:lang w:val="uk-UA"/>
        </w:rPr>
        <w:lastRenderedPageBreak/>
        <w:tab/>
        <w:t>6.29</w:t>
      </w:r>
      <w:r w:rsidR="008F16D7" w:rsidRPr="00E2583C">
        <w:rPr>
          <w:sz w:val="28"/>
          <w:szCs w:val="28"/>
          <w:bdr w:val="none" w:sz="0" w:space="0" w:color="auto" w:frame="1"/>
          <w:lang w:val="uk-UA"/>
        </w:rPr>
        <w:t>.7. Адміністрація Університету не має права втручатися в діяльність органів студентського самоврядування, крім випадків, визначених законами України.</w:t>
      </w:r>
    </w:p>
    <w:p w:rsidR="008F16D7" w:rsidRPr="00E2583C" w:rsidRDefault="000E36C1" w:rsidP="008F16D7">
      <w:pPr>
        <w:ind w:firstLine="450"/>
        <w:jc w:val="both"/>
        <w:textAlignment w:val="baseline"/>
        <w:rPr>
          <w:sz w:val="28"/>
          <w:szCs w:val="28"/>
          <w:bdr w:val="none" w:sz="0" w:space="0" w:color="auto" w:frame="1"/>
          <w:lang w:val="uk-UA"/>
        </w:rPr>
      </w:pPr>
      <w:bookmarkStart w:id="65" w:name="n692"/>
      <w:bookmarkEnd w:id="65"/>
      <w:r w:rsidRPr="00E2583C">
        <w:rPr>
          <w:sz w:val="28"/>
          <w:szCs w:val="28"/>
          <w:bdr w:val="none" w:sz="0" w:space="0" w:color="auto" w:frame="1"/>
          <w:lang w:val="uk-UA"/>
        </w:rPr>
        <w:tab/>
        <w:t>6.29</w:t>
      </w:r>
      <w:r w:rsidR="008F16D7" w:rsidRPr="00E2583C">
        <w:rPr>
          <w:sz w:val="28"/>
          <w:szCs w:val="28"/>
          <w:bdr w:val="none" w:sz="0" w:space="0" w:color="auto" w:frame="1"/>
          <w:lang w:val="uk-UA"/>
        </w:rPr>
        <w:t>.8. Ректор НУ «Запорізька політехніка» забезпечує належні умови для діяльності органів студентського самоврядування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 про що укладається відповідна угода. Органи студентського самоврядування відповідають за дотримання у відповідних приміщеннях правил протипожежної безпеки, санітарних норм, збереження закріпленого за ними майна Університету, дотримання інших норм законодавства.</w:t>
      </w:r>
    </w:p>
    <w:p w:rsidR="008F16D7" w:rsidRPr="00E2583C" w:rsidRDefault="000E36C1" w:rsidP="008F16D7">
      <w:pPr>
        <w:ind w:firstLine="450"/>
        <w:jc w:val="both"/>
        <w:textAlignment w:val="baseline"/>
        <w:rPr>
          <w:sz w:val="28"/>
          <w:szCs w:val="28"/>
          <w:bdr w:val="none" w:sz="0" w:space="0" w:color="auto" w:frame="1"/>
          <w:lang w:val="uk-UA"/>
        </w:rPr>
      </w:pPr>
      <w:bookmarkStart w:id="66" w:name="n693"/>
      <w:bookmarkEnd w:id="66"/>
      <w:r w:rsidRPr="00E2583C">
        <w:rPr>
          <w:sz w:val="28"/>
          <w:szCs w:val="28"/>
          <w:bdr w:val="none" w:sz="0" w:space="0" w:color="auto" w:frame="1"/>
          <w:lang w:val="uk-UA"/>
        </w:rPr>
        <w:tab/>
        <w:t>6.29</w:t>
      </w:r>
      <w:r w:rsidR="008F16D7" w:rsidRPr="00E2583C">
        <w:rPr>
          <w:sz w:val="28"/>
          <w:szCs w:val="28"/>
          <w:bdr w:val="none" w:sz="0" w:space="0" w:color="auto" w:frame="1"/>
          <w:lang w:val="uk-UA"/>
        </w:rPr>
        <w:t>.9. Фінансовою основою студентського самоврядування є:</w:t>
      </w:r>
    </w:p>
    <w:p w:rsidR="008F16D7" w:rsidRPr="00E2583C" w:rsidRDefault="008F16D7" w:rsidP="008F16D7">
      <w:pPr>
        <w:tabs>
          <w:tab w:val="left" w:pos="851"/>
        </w:tabs>
        <w:jc w:val="both"/>
        <w:textAlignment w:val="baseline"/>
        <w:rPr>
          <w:sz w:val="28"/>
          <w:szCs w:val="28"/>
          <w:bdr w:val="none" w:sz="0" w:space="0" w:color="auto" w:frame="1"/>
          <w:lang w:val="uk-UA"/>
        </w:rPr>
      </w:pPr>
      <w:r w:rsidRPr="00E2583C">
        <w:rPr>
          <w:sz w:val="28"/>
          <w:szCs w:val="28"/>
          <w:bdr w:val="none" w:sz="0" w:space="0" w:color="auto" w:frame="1"/>
          <w:lang w:val="uk-UA"/>
        </w:rPr>
        <w:t xml:space="preserve">1) кошти, визначені вченою радою Університету в розмірі не менш як 0,5 відсотка </w:t>
      </w:r>
      <w:bookmarkStart w:id="67" w:name="n694"/>
      <w:bookmarkEnd w:id="67"/>
      <w:r w:rsidRPr="00E2583C">
        <w:rPr>
          <w:sz w:val="28"/>
          <w:szCs w:val="28"/>
          <w:bdr w:val="none" w:sz="0" w:space="0" w:color="auto" w:frame="1"/>
          <w:lang w:val="uk-UA"/>
        </w:rPr>
        <w:t>власних надходжень, отриманих НУ «Запорізька політехніка» від основної діяльності;</w:t>
      </w:r>
    </w:p>
    <w:p w:rsidR="008F16D7" w:rsidRPr="00E2583C" w:rsidRDefault="008F16D7" w:rsidP="008F16D7">
      <w:pPr>
        <w:tabs>
          <w:tab w:val="left" w:pos="720"/>
        </w:tabs>
        <w:jc w:val="both"/>
        <w:textAlignment w:val="baseline"/>
        <w:rPr>
          <w:sz w:val="28"/>
          <w:szCs w:val="28"/>
          <w:bdr w:val="none" w:sz="0" w:space="0" w:color="auto" w:frame="1"/>
          <w:lang w:val="uk-UA"/>
        </w:rPr>
      </w:pPr>
      <w:bookmarkStart w:id="68" w:name="n695"/>
      <w:bookmarkEnd w:id="68"/>
      <w:r w:rsidRPr="00E2583C">
        <w:rPr>
          <w:sz w:val="28"/>
          <w:szCs w:val="28"/>
          <w:bdr w:val="none" w:sz="0" w:space="0" w:color="auto" w:frame="1"/>
          <w:lang w:val="uk-UA"/>
        </w:rPr>
        <w:t>2) членські внески студентів, розмір яких встановлюється конференцією студентів Університету. Розмір місячного членського внеску однієї особи не може перевищувати 1 відсотка прожиткового мінімуму, встановленого законом. Конференція студентів Університету має право не встановлювати членські внески.</w:t>
      </w:r>
    </w:p>
    <w:p w:rsidR="008F16D7" w:rsidRPr="00E2583C" w:rsidRDefault="000E36C1" w:rsidP="008F16D7">
      <w:pPr>
        <w:ind w:firstLine="450"/>
        <w:jc w:val="both"/>
        <w:textAlignment w:val="baseline"/>
        <w:rPr>
          <w:sz w:val="28"/>
          <w:szCs w:val="28"/>
          <w:bdr w:val="none" w:sz="0" w:space="0" w:color="auto" w:frame="1"/>
          <w:lang w:val="uk-UA"/>
        </w:rPr>
      </w:pPr>
      <w:bookmarkStart w:id="69" w:name="n696"/>
      <w:bookmarkEnd w:id="69"/>
      <w:r w:rsidRPr="00E2583C">
        <w:rPr>
          <w:sz w:val="28"/>
          <w:szCs w:val="28"/>
          <w:bdr w:val="none" w:sz="0" w:space="0" w:color="auto" w:frame="1"/>
          <w:lang w:val="uk-UA"/>
        </w:rPr>
        <w:tab/>
        <w:t>6.29</w:t>
      </w:r>
      <w:r w:rsidR="008F16D7" w:rsidRPr="00E2583C">
        <w:rPr>
          <w:sz w:val="28"/>
          <w:szCs w:val="28"/>
          <w:bdr w:val="none" w:sz="0" w:space="0" w:color="auto" w:frame="1"/>
          <w:lang w:val="uk-UA"/>
        </w:rPr>
        <w:t>.10. Кошти органів студентського самоврядування спрямовуються на виконання їхніх завдань і здійснення повноважень відповідно до затверджених ними кошторисів.</w:t>
      </w:r>
    </w:p>
    <w:p w:rsidR="008F16D7" w:rsidRPr="00E2583C" w:rsidRDefault="008F16D7" w:rsidP="008F16D7">
      <w:pPr>
        <w:ind w:firstLine="450"/>
        <w:jc w:val="both"/>
        <w:textAlignment w:val="baseline"/>
        <w:rPr>
          <w:sz w:val="28"/>
          <w:szCs w:val="28"/>
          <w:bdr w:val="none" w:sz="0" w:space="0" w:color="auto" w:frame="1"/>
          <w:lang w:val="uk-UA"/>
        </w:rPr>
      </w:pPr>
      <w:bookmarkStart w:id="70" w:name="n697"/>
      <w:bookmarkEnd w:id="70"/>
      <w:r w:rsidRPr="00E2583C">
        <w:rPr>
          <w:sz w:val="28"/>
          <w:szCs w:val="28"/>
          <w:bdr w:val="none" w:sz="0" w:space="0" w:color="auto" w:frame="1"/>
          <w:lang w:val="uk-UA"/>
        </w:rPr>
        <w:tab/>
        <w:t>Органи студентського самоврядування публічно звітують про використання коштів та виконання кошторисів не рідше одного разу на рік.</w:t>
      </w:r>
      <w:bookmarkStart w:id="71" w:name="n698"/>
      <w:bookmarkEnd w:id="71"/>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Органи студентського самоврядування мають дотримуватися загальних вимог законодавства щодо використання бюджетних коштів.</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6.29. Наукове товариство студентів, аспірантів,  докторантів і молодих вчених.</w:t>
      </w:r>
    </w:p>
    <w:p w:rsidR="008F16D7" w:rsidRPr="00E2583C" w:rsidRDefault="000E36C1" w:rsidP="008F16D7">
      <w:pPr>
        <w:ind w:firstLine="450"/>
        <w:jc w:val="both"/>
        <w:textAlignment w:val="baseline"/>
        <w:rPr>
          <w:sz w:val="28"/>
          <w:szCs w:val="28"/>
          <w:bdr w:val="none" w:sz="0" w:space="0" w:color="auto" w:frame="1"/>
          <w:lang w:val="uk-UA"/>
        </w:rPr>
      </w:pPr>
      <w:bookmarkStart w:id="72" w:name="n699"/>
      <w:bookmarkEnd w:id="72"/>
      <w:r w:rsidRPr="00E2583C">
        <w:rPr>
          <w:sz w:val="28"/>
          <w:szCs w:val="28"/>
          <w:bdr w:val="none" w:sz="0" w:space="0" w:color="auto" w:frame="1"/>
          <w:lang w:val="uk-UA"/>
        </w:rPr>
        <w:tab/>
        <w:t>6.30</w:t>
      </w:r>
      <w:r w:rsidR="008F16D7" w:rsidRPr="00E2583C">
        <w:rPr>
          <w:sz w:val="28"/>
          <w:szCs w:val="28"/>
          <w:bdr w:val="none" w:sz="0" w:space="0" w:color="auto" w:frame="1"/>
          <w:lang w:val="uk-UA"/>
        </w:rPr>
        <w:t>.1. В НУ «Запорізька політехніка» та його структурних підрозділах діють наукові товариства студентів, аспірантів, докторантів і молодих вчених, які є частиною системи громадського самоврядування Університету.</w:t>
      </w:r>
    </w:p>
    <w:p w:rsidR="008F16D7" w:rsidRPr="00E2583C" w:rsidRDefault="000E36C1" w:rsidP="008F16D7">
      <w:pPr>
        <w:ind w:firstLine="450"/>
        <w:jc w:val="both"/>
        <w:textAlignment w:val="baseline"/>
        <w:rPr>
          <w:sz w:val="28"/>
          <w:szCs w:val="28"/>
          <w:bdr w:val="none" w:sz="0" w:space="0" w:color="auto" w:frame="1"/>
          <w:lang w:val="uk-UA"/>
        </w:rPr>
      </w:pPr>
      <w:bookmarkStart w:id="73" w:name="n700"/>
      <w:bookmarkEnd w:id="73"/>
      <w:r w:rsidRPr="00E2583C">
        <w:rPr>
          <w:sz w:val="28"/>
          <w:szCs w:val="28"/>
          <w:bdr w:val="none" w:sz="0" w:space="0" w:color="auto" w:frame="1"/>
          <w:lang w:val="uk-UA"/>
        </w:rPr>
        <w:tab/>
        <w:t>6.30</w:t>
      </w:r>
      <w:r w:rsidR="008F16D7" w:rsidRPr="00E2583C">
        <w:rPr>
          <w:sz w:val="28"/>
          <w:szCs w:val="28"/>
          <w:bdr w:val="none" w:sz="0" w:space="0" w:color="auto" w:frame="1"/>
          <w:lang w:val="uk-UA"/>
        </w:rPr>
        <w:t>.2. У роботі наукового товариства студентів, аспірантів, докторантів і молодих вчених беруть участь особи віком до 35 років (для докторантів – 40 років), які навчаються або працюють в НУ «Запорізька політехніка».</w:t>
      </w:r>
    </w:p>
    <w:p w:rsidR="008F16D7" w:rsidRPr="00E2583C" w:rsidRDefault="000E36C1" w:rsidP="008F16D7">
      <w:pPr>
        <w:ind w:firstLine="450"/>
        <w:jc w:val="both"/>
        <w:textAlignment w:val="baseline"/>
        <w:rPr>
          <w:sz w:val="28"/>
          <w:szCs w:val="28"/>
          <w:bdr w:val="none" w:sz="0" w:space="0" w:color="auto" w:frame="1"/>
          <w:lang w:val="uk-UA"/>
        </w:rPr>
      </w:pPr>
      <w:bookmarkStart w:id="74" w:name="n701"/>
      <w:bookmarkEnd w:id="74"/>
      <w:r w:rsidRPr="00E2583C">
        <w:rPr>
          <w:sz w:val="28"/>
          <w:szCs w:val="28"/>
          <w:bdr w:val="none" w:sz="0" w:space="0" w:color="auto" w:frame="1"/>
          <w:lang w:val="uk-UA"/>
        </w:rPr>
        <w:tab/>
        <w:t>6.30</w:t>
      </w:r>
      <w:r w:rsidR="008F16D7" w:rsidRPr="00E2583C">
        <w:rPr>
          <w:sz w:val="28"/>
          <w:szCs w:val="28"/>
          <w:bdr w:val="none" w:sz="0" w:space="0" w:color="auto" w:frame="1"/>
          <w:lang w:val="uk-UA"/>
        </w:rPr>
        <w:t>.3. Наукове товариство студентів, аспірантів, докторантів і молодих вчених забезпечує захист прав та інтересів осіб, які навчаються або працюють в НУ «Запорізька політехніка», зокрема щодо питань наукової діяльності, підтримки наукоємних ідей, інновацій та обміну знаннями.</w:t>
      </w:r>
    </w:p>
    <w:p w:rsidR="008F16D7" w:rsidRPr="00E2583C" w:rsidRDefault="000E36C1"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6.30</w:t>
      </w:r>
      <w:r w:rsidR="008F16D7" w:rsidRPr="00E2583C">
        <w:rPr>
          <w:sz w:val="28"/>
          <w:szCs w:val="28"/>
          <w:bdr w:val="none" w:sz="0" w:space="0" w:color="auto" w:frame="1"/>
          <w:lang w:val="uk-UA"/>
        </w:rPr>
        <w:t xml:space="preserve">.4. У своїй діяльності наукові товариства студентів, аспірантів, докторантів і молодих вчених керуються законодавством, Статутом Університету та Положенням </w:t>
      </w:r>
      <w:bookmarkStart w:id="75" w:name="n702"/>
      <w:bookmarkEnd w:id="75"/>
      <w:r w:rsidR="008F16D7" w:rsidRPr="00E2583C">
        <w:rPr>
          <w:sz w:val="28"/>
          <w:szCs w:val="28"/>
          <w:bdr w:val="none" w:sz="0" w:space="0" w:color="auto" w:frame="1"/>
          <w:lang w:val="uk-UA"/>
        </w:rPr>
        <w:t>про наукові товариства студентів, аспірантів, докторантів і молодих вчених.</w:t>
      </w:r>
    </w:p>
    <w:p w:rsidR="008F16D7" w:rsidRPr="00E2583C" w:rsidRDefault="000E36C1" w:rsidP="008F16D7">
      <w:pPr>
        <w:ind w:firstLine="450"/>
        <w:jc w:val="both"/>
        <w:textAlignment w:val="baseline"/>
        <w:rPr>
          <w:sz w:val="28"/>
          <w:szCs w:val="28"/>
          <w:bdr w:val="none" w:sz="0" w:space="0" w:color="auto" w:frame="1"/>
          <w:lang w:val="uk-UA"/>
        </w:rPr>
      </w:pPr>
      <w:bookmarkStart w:id="76" w:name="n703"/>
      <w:bookmarkEnd w:id="76"/>
      <w:r w:rsidRPr="00E2583C">
        <w:rPr>
          <w:sz w:val="28"/>
          <w:szCs w:val="28"/>
          <w:bdr w:val="none" w:sz="0" w:space="0" w:color="auto" w:frame="1"/>
          <w:lang w:val="uk-UA"/>
        </w:rPr>
        <w:lastRenderedPageBreak/>
        <w:tab/>
        <w:t>6.30</w:t>
      </w:r>
      <w:r w:rsidR="008F16D7" w:rsidRPr="00E2583C">
        <w:rPr>
          <w:sz w:val="28"/>
          <w:szCs w:val="28"/>
          <w:bdr w:val="none" w:sz="0" w:space="0" w:color="auto" w:frame="1"/>
          <w:lang w:val="uk-UA"/>
        </w:rPr>
        <w:t>.5. Наукові товариства студентів, аспірантів, докторантів і молодих вчених діють на принципах:</w:t>
      </w:r>
    </w:p>
    <w:p w:rsidR="008F16D7" w:rsidRPr="00E2583C" w:rsidRDefault="008F16D7" w:rsidP="008F16D7">
      <w:pPr>
        <w:tabs>
          <w:tab w:val="left" w:pos="720"/>
          <w:tab w:val="left" w:pos="993"/>
        </w:tabs>
        <w:jc w:val="both"/>
        <w:textAlignment w:val="baseline"/>
        <w:rPr>
          <w:sz w:val="28"/>
          <w:szCs w:val="28"/>
          <w:bdr w:val="none" w:sz="0" w:space="0" w:color="auto" w:frame="1"/>
          <w:lang w:val="uk-UA"/>
        </w:rPr>
      </w:pPr>
      <w:bookmarkStart w:id="77" w:name="n704"/>
      <w:bookmarkEnd w:id="77"/>
      <w:r w:rsidRPr="00E2583C">
        <w:rPr>
          <w:sz w:val="28"/>
          <w:szCs w:val="28"/>
          <w:bdr w:val="none" w:sz="0" w:space="0" w:color="auto" w:frame="1"/>
          <w:lang w:val="uk-UA"/>
        </w:rPr>
        <w:t>1) свободи наукової творчості;</w:t>
      </w:r>
    </w:p>
    <w:p w:rsidR="008F16D7" w:rsidRPr="00E2583C" w:rsidRDefault="008F16D7" w:rsidP="008F16D7">
      <w:pPr>
        <w:tabs>
          <w:tab w:val="left" w:pos="720"/>
          <w:tab w:val="left" w:pos="993"/>
        </w:tabs>
        <w:jc w:val="both"/>
        <w:textAlignment w:val="baseline"/>
        <w:rPr>
          <w:sz w:val="28"/>
          <w:szCs w:val="28"/>
          <w:bdr w:val="none" w:sz="0" w:space="0" w:color="auto" w:frame="1"/>
          <w:lang w:val="uk-UA"/>
        </w:rPr>
      </w:pPr>
      <w:bookmarkStart w:id="78" w:name="n705"/>
      <w:bookmarkEnd w:id="78"/>
      <w:r w:rsidRPr="00E2583C">
        <w:rPr>
          <w:sz w:val="28"/>
          <w:szCs w:val="28"/>
          <w:bdr w:val="none" w:sz="0" w:space="0" w:color="auto" w:frame="1"/>
          <w:lang w:val="uk-UA"/>
        </w:rPr>
        <w:t>2) добровільності, колегіальності, відкритості;</w:t>
      </w:r>
    </w:p>
    <w:p w:rsidR="008F16D7" w:rsidRPr="00E2583C" w:rsidRDefault="008F16D7" w:rsidP="008F16D7">
      <w:pPr>
        <w:tabs>
          <w:tab w:val="left" w:pos="720"/>
          <w:tab w:val="left" w:pos="993"/>
        </w:tabs>
        <w:jc w:val="both"/>
        <w:textAlignment w:val="baseline"/>
        <w:rPr>
          <w:sz w:val="28"/>
          <w:szCs w:val="28"/>
          <w:bdr w:val="none" w:sz="0" w:space="0" w:color="auto" w:frame="1"/>
          <w:lang w:val="uk-UA"/>
        </w:rPr>
      </w:pPr>
      <w:bookmarkStart w:id="79" w:name="n706"/>
      <w:bookmarkEnd w:id="79"/>
      <w:r w:rsidRPr="00E2583C">
        <w:rPr>
          <w:sz w:val="28"/>
          <w:szCs w:val="28"/>
          <w:bdr w:val="none" w:sz="0" w:space="0" w:color="auto" w:frame="1"/>
          <w:lang w:val="uk-UA"/>
        </w:rPr>
        <w:t>3) рівності права осіб, які навчаються, на участь у діяльності наукових товариств студентів, аспірантів, докторантів і молодих вчених.</w:t>
      </w:r>
    </w:p>
    <w:p w:rsidR="008F16D7" w:rsidRPr="00E2583C" w:rsidRDefault="000E36C1" w:rsidP="008F16D7">
      <w:pPr>
        <w:ind w:firstLine="450"/>
        <w:jc w:val="both"/>
        <w:textAlignment w:val="baseline"/>
        <w:rPr>
          <w:sz w:val="28"/>
          <w:szCs w:val="28"/>
          <w:bdr w:val="none" w:sz="0" w:space="0" w:color="auto" w:frame="1"/>
          <w:lang w:val="uk-UA"/>
        </w:rPr>
      </w:pPr>
      <w:bookmarkStart w:id="80" w:name="n707"/>
      <w:bookmarkEnd w:id="80"/>
      <w:r w:rsidRPr="00E2583C">
        <w:rPr>
          <w:sz w:val="28"/>
          <w:szCs w:val="28"/>
          <w:bdr w:val="none" w:sz="0" w:space="0" w:color="auto" w:frame="1"/>
          <w:lang w:val="uk-UA"/>
        </w:rPr>
        <w:tab/>
        <w:t>6.30</w:t>
      </w:r>
      <w:r w:rsidR="008F16D7" w:rsidRPr="00E2583C">
        <w:rPr>
          <w:sz w:val="28"/>
          <w:szCs w:val="28"/>
          <w:bdr w:val="none" w:sz="0" w:space="0" w:color="auto" w:frame="1"/>
          <w:lang w:val="uk-UA"/>
        </w:rPr>
        <w:t>.6. Наукові товариства студентів, аспірантів, докторантів і молодих вчених:</w:t>
      </w:r>
    </w:p>
    <w:p w:rsidR="008F16D7" w:rsidRPr="00E2583C" w:rsidRDefault="008F16D7" w:rsidP="008F16D7">
      <w:pPr>
        <w:tabs>
          <w:tab w:val="left" w:pos="720"/>
          <w:tab w:val="left" w:pos="993"/>
        </w:tabs>
        <w:jc w:val="both"/>
        <w:textAlignment w:val="baseline"/>
        <w:rPr>
          <w:sz w:val="28"/>
          <w:szCs w:val="28"/>
          <w:bdr w:val="none" w:sz="0" w:space="0" w:color="auto" w:frame="1"/>
          <w:lang w:val="uk-UA"/>
        </w:rPr>
      </w:pPr>
      <w:bookmarkStart w:id="81" w:name="n708"/>
      <w:bookmarkEnd w:id="81"/>
      <w:r w:rsidRPr="00E2583C">
        <w:rPr>
          <w:sz w:val="28"/>
          <w:szCs w:val="28"/>
          <w:bdr w:val="none" w:sz="0" w:space="0" w:color="auto" w:frame="1"/>
          <w:lang w:val="uk-UA"/>
        </w:rPr>
        <w:t>1) приймають акти, що регламентують їх організацію та діяльність;</w:t>
      </w:r>
    </w:p>
    <w:p w:rsidR="008F16D7" w:rsidRPr="00E2583C" w:rsidRDefault="008F16D7" w:rsidP="008F16D7">
      <w:pPr>
        <w:tabs>
          <w:tab w:val="left" w:pos="720"/>
          <w:tab w:val="left" w:pos="993"/>
        </w:tabs>
        <w:jc w:val="both"/>
        <w:textAlignment w:val="baseline"/>
        <w:rPr>
          <w:sz w:val="28"/>
          <w:szCs w:val="28"/>
          <w:bdr w:val="none" w:sz="0" w:space="0" w:color="auto" w:frame="1"/>
          <w:lang w:val="uk-UA"/>
        </w:rPr>
      </w:pPr>
      <w:bookmarkStart w:id="82" w:name="n709"/>
      <w:bookmarkEnd w:id="82"/>
      <w:r w:rsidRPr="00E2583C">
        <w:rPr>
          <w:sz w:val="28"/>
          <w:szCs w:val="28"/>
          <w:bdr w:val="none" w:sz="0" w:space="0" w:color="auto" w:frame="1"/>
          <w:lang w:val="uk-UA"/>
        </w:rPr>
        <w:t>2) проводять організаційні, наукові та освітні заходи;</w:t>
      </w:r>
    </w:p>
    <w:p w:rsidR="008F16D7" w:rsidRPr="00E2583C" w:rsidRDefault="008F16D7" w:rsidP="008F16D7">
      <w:pPr>
        <w:tabs>
          <w:tab w:val="left" w:pos="720"/>
          <w:tab w:val="left" w:pos="993"/>
        </w:tabs>
        <w:jc w:val="both"/>
        <w:textAlignment w:val="baseline"/>
        <w:rPr>
          <w:sz w:val="28"/>
          <w:szCs w:val="28"/>
          <w:bdr w:val="none" w:sz="0" w:space="0" w:color="auto" w:frame="1"/>
          <w:lang w:val="uk-UA"/>
        </w:rPr>
      </w:pPr>
      <w:bookmarkStart w:id="83" w:name="n710"/>
      <w:bookmarkEnd w:id="83"/>
      <w:r w:rsidRPr="00E2583C">
        <w:rPr>
          <w:sz w:val="28"/>
          <w:szCs w:val="28"/>
          <w:bdr w:val="none" w:sz="0" w:space="0" w:color="auto" w:frame="1"/>
          <w:lang w:val="uk-UA"/>
        </w:rPr>
        <w:t>3) популяризують наукову діяльність серед студентської молоді, сприяють залученню осіб, які навчаються, до наукової роботи та інноваційної діяльності;</w:t>
      </w:r>
    </w:p>
    <w:p w:rsidR="008F16D7" w:rsidRPr="00E2583C" w:rsidRDefault="008F16D7" w:rsidP="008F16D7">
      <w:pPr>
        <w:tabs>
          <w:tab w:val="left" w:pos="720"/>
          <w:tab w:val="left" w:pos="993"/>
        </w:tabs>
        <w:jc w:val="both"/>
        <w:textAlignment w:val="baseline"/>
        <w:rPr>
          <w:sz w:val="28"/>
          <w:szCs w:val="28"/>
          <w:bdr w:val="none" w:sz="0" w:space="0" w:color="auto" w:frame="1"/>
          <w:lang w:val="uk-UA"/>
        </w:rPr>
      </w:pPr>
      <w:bookmarkStart w:id="84" w:name="n711"/>
      <w:bookmarkEnd w:id="84"/>
      <w:r w:rsidRPr="00E2583C">
        <w:rPr>
          <w:sz w:val="28"/>
          <w:szCs w:val="28"/>
          <w:bdr w:val="none" w:sz="0" w:space="0" w:color="auto" w:frame="1"/>
          <w:lang w:val="uk-UA"/>
        </w:rPr>
        <w:t>4) представляють інтереси студентів, аспірантів, докторантів і молодих вчених перед адміністрацією Університету та іншими організаціями з питань наукової роботи та розвитку академічної кар’єри;</w:t>
      </w:r>
    </w:p>
    <w:p w:rsidR="008F16D7" w:rsidRPr="00E2583C" w:rsidRDefault="008F16D7" w:rsidP="008F16D7">
      <w:pPr>
        <w:tabs>
          <w:tab w:val="left" w:pos="720"/>
          <w:tab w:val="left" w:pos="993"/>
        </w:tabs>
        <w:jc w:val="both"/>
        <w:textAlignment w:val="baseline"/>
        <w:rPr>
          <w:sz w:val="28"/>
          <w:szCs w:val="28"/>
          <w:bdr w:val="none" w:sz="0" w:space="0" w:color="auto" w:frame="1"/>
          <w:lang w:val="uk-UA"/>
        </w:rPr>
      </w:pPr>
      <w:bookmarkStart w:id="85" w:name="n712"/>
      <w:bookmarkEnd w:id="85"/>
      <w:r w:rsidRPr="00E2583C">
        <w:rPr>
          <w:sz w:val="28"/>
          <w:szCs w:val="28"/>
          <w:bdr w:val="none" w:sz="0" w:space="0" w:color="auto" w:frame="1"/>
          <w:lang w:val="uk-UA"/>
        </w:rPr>
        <w:t>5) сприяють підвищенню якості наукових досліджень;</w:t>
      </w:r>
    </w:p>
    <w:p w:rsidR="008F16D7" w:rsidRPr="00E2583C" w:rsidRDefault="008F16D7" w:rsidP="008F16D7">
      <w:pPr>
        <w:tabs>
          <w:tab w:val="left" w:pos="720"/>
          <w:tab w:val="left" w:pos="993"/>
        </w:tabs>
        <w:jc w:val="both"/>
        <w:textAlignment w:val="baseline"/>
        <w:rPr>
          <w:sz w:val="28"/>
          <w:szCs w:val="28"/>
          <w:bdr w:val="none" w:sz="0" w:space="0" w:color="auto" w:frame="1"/>
          <w:lang w:val="uk-UA"/>
        </w:rPr>
      </w:pPr>
      <w:bookmarkStart w:id="86" w:name="n713"/>
      <w:bookmarkEnd w:id="86"/>
      <w:r w:rsidRPr="00E2583C">
        <w:rPr>
          <w:sz w:val="28"/>
          <w:szCs w:val="28"/>
          <w:bdr w:val="none" w:sz="0" w:space="0" w:color="auto" w:frame="1"/>
          <w:lang w:val="uk-UA"/>
        </w:rPr>
        <w:t>6) сприяють обміну інформацією між молодими вченими та дослідниками;</w:t>
      </w:r>
    </w:p>
    <w:p w:rsidR="008F16D7" w:rsidRPr="00E2583C" w:rsidRDefault="008F16D7" w:rsidP="008F16D7">
      <w:pPr>
        <w:tabs>
          <w:tab w:val="left" w:pos="720"/>
          <w:tab w:val="left" w:pos="993"/>
        </w:tabs>
        <w:jc w:val="both"/>
        <w:textAlignment w:val="baseline"/>
        <w:rPr>
          <w:sz w:val="28"/>
          <w:szCs w:val="28"/>
          <w:bdr w:val="none" w:sz="0" w:space="0" w:color="auto" w:frame="1"/>
          <w:lang w:val="uk-UA"/>
        </w:rPr>
      </w:pPr>
      <w:bookmarkStart w:id="87" w:name="n714"/>
      <w:bookmarkEnd w:id="87"/>
      <w:r w:rsidRPr="00E2583C">
        <w:rPr>
          <w:sz w:val="28"/>
          <w:szCs w:val="28"/>
          <w:bdr w:val="none" w:sz="0" w:space="0" w:color="auto" w:frame="1"/>
          <w:lang w:val="uk-UA"/>
        </w:rPr>
        <w:t xml:space="preserve">7) сприяють розвитку  національного </w:t>
      </w:r>
      <w:proofErr w:type="spellStart"/>
      <w:r w:rsidRPr="00E2583C">
        <w:rPr>
          <w:sz w:val="28"/>
          <w:szCs w:val="28"/>
          <w:bdr w:val="none" w:sz="0" w:space="0" w:color="auto" w:frame="1"/>
          <w:lang w:val="uk-UA"/>
        </w:rPr>
        <w:t>міжуніверситетського</w:t>
      </w:r>
      <w:proofErr w:type="spellEnd"/>
      <w:r w:rsidRPr="00E2583C">
        <w:rPr>
          <w:sz w:val="28"/>
          <w:szCs w:val="28"/>
          <w:bdr w:val="none" w:sz="0" w:space="0" w:color="auto" w:frame="1"/>
          <w:lang w:val="uk-UA"/>
        </w:rPr>
        <w:t xml:space="preserve"> та міжнародного співробітництва;</w:t>
      </w:r>
    </w:p>
    <w:p w:rsidR="008F16D7" w:rsidRPr="00E2583C" w:rsidRDefault="008F16D7" w:rsidP="008F16D7">
      <w:pPr>
        <w:tabs>
          <w:tab w:val="left" w:pos="720"/>
          <w:tab w:val="left" w:pos="993"/>
        </w:tabs>
        <w:jc w:val="both"/>
        <w:textAlignment w:val="baseline"/>
        <w:rPr>
          <w:sz w:val="28"/>
          <w:szCs w:val="28"/>
          <w:bdr w:val="none" w:sz="0" w:space="0" w:color="auto" w:frame="1"/>
          <w:lang w:val="uk-UA"/>
        </w:rPr>
      </w:pPr>
      <w:bookmarkStart w:id="88" w:name="n715"/>
      <w:bookmarkEnd w:id="88"/>
      <w:r w:rsidRPr="00E2583C">
        <w:rPr>
          <w:sz w:val="28"/>
          <w:szCs w:val="28"/>
          <w:bdr w:val="none" w:sz="0" w:space="0" w:color="auto" w:frame="1"/>
          <w:lang w:val="uk-UA"/>
        </w:rPr>
        <w:t>8) взаємодіють з Національною академією наук України та національними галузевими академіями наук, науковими та науково-дослідними установами;</w:t>
      </w:r>
    </w:p>
    <w:p w:rsidR="008F16D7" w:rsidRPr="00E2583C" w:rsidRDefault="008F16D7" w:rsidP="008F16D7">
      <w:pPr>
        <w:tabs>
          <w:tab w:val="left" w:pos="720"/>
          <w:tab w:val="left" w:pos="993"/>
        </w:tabs>
        <w:jc w:val="both"/>
        <w:textAlignment w:val="baseline"/>
        <w:rPr>
          <w:sz w:val="28"/>
          <w:szCs w:val="28"/>
          <w:bdr w:val="none" w:sz="0" w:space="0" w:color="auto" w:frame="1"/>
          <w:lang w:val="uk-UA"/>
        </w:rPr>
      </w:pPr>
      <w:bookmarkStart w:id="89" w:name="n716"/>
      <w:bookmarkEnd w:id="89"/>
      <w:r w:rsidRPr="00E2583C">
        <w:rPr>
          <w:sz w:val="28"/>
          <w:szCs w:val="28"/>
          <w:bdr w:val="none" w:sz="0" w:space="0" w:color="auto" w:frame="1"/>
          <w:lang w:val="uk-UA"/>
        </w:rPr>
        <w:t>9) виконують інші функції, передбачені положеннями про наукові товариства студентів, аспірантів, докторантів і молодих вчених, законами України та цим Статутом.</w:t>
      </w:r>
    </w:p>
    <w:p w:rsidR="008F16D7" w:rsidRPr="00E2583C" w:rsidRDefault="000E36C1" w:rsidP="008F16D7">
      <w:pPr>
        <w:ind w:firstLine="450"/>
        <w:jc w:val="both"/>
        <w:textAlignment w:val="baseline"/>
        <w:rPr>
          <w:sz w:val="28"/>
          <w:szCs w:val="28"/>
          <w:bdr w:val="none" w:sz="0" w:space="0" w:color="auto" w:frame="1"/>
          <w:lang w:val="uk-UA"/>
        </w:rPr>
      </w:pPr>
      <w:bookmarkStart w:id="90" w:name="n717"/>
      <w:bookmarkEnd w:id="90"/>
      <w:r w:rsidRPr="00E2583C">
        <w:rPr>
          <w:sz w:val="28"/>
          <w:szCs w:val="28"/>
          <w:bdr w:val="none" w:sz="0" w:space="0" w:color="auto" w:frame="1"/>
          <w:lang w:val="uk-UA"/>
        </w:rPr>
        <w:tab/>
        <w:t>6.30</w:t>
      </w:r>
      <w:r w:rsidR="008F16D7" w:rsidRPr="00E2583C">
        <w:rPr>
          <w:sz w:val="28"/>
          <w:szCs w:val="28"/>
          <w:bdr w:val="none" w:sz="0" w:space="0" w:color="auto" w:frame="1"/>
          <w:lang w:val="uk-UA"/>
        </w:rPr>
        <w:t>.7.За погодженням з науковим товариством студентів, аспірантів, докторантів і молодих вчених керівництво НУ «Запорізька політехніка» приймає рішення про відрахування осіб, які здобувають ступінь доктора філософії, з Університету та їх поновлення на навчання.</w:t>
      </w:r>
    </w:p>
    <w:p w:rsidR="008F16D7" w:rsidRPr="00E2583C" w:rsidRDefault="000E36C1" w:rsidP="008F16D7">
      <w:pPr>
        <w:ind w:firstLine="450"/>
        <w:jc w:val="both"/>
        <w:textAlignment w:val="baseline"/>
        <w:rPr>
          <w:sz w:val="28"/>
          <w:szCs w:val="28"/>
          <w:bdr w:val="none" w:sz="0" w:space="0" w:color="auto" w:frame="1"/>
          <w:lang w:val="uk-UA"/>
        </w:rPr>
      </w:pPr>
      <w:bookmarkStart w:id="91" w:name="n718"/>
      <w:bookmarkEnd w:id="91"/>
      <w:r w:rsidRPr="00E2583C">
        <w:rPr>
          <w:sz w:val="28"/>
          <w:szCs w:val="28"/>
          <w:bdr w:val="none" w:sz="0" w:space="0" w:color="auto" w:frame="1"/>
          <w:lang w:val="uk-UA"/>
        </w:rPr>
        <w:tab/>
        <w:t>6.30</w:t>
      </w:r>
      <w:r w:rsidR="008F16D7" w:rsidRPr="00E2583C">
        <w:rPr>
          <w:sz w:val="28"/>
          <w:szCs w:val="28"/>
          <w:bdr w:val="none" w:sz="0" w:space="0" w:color="auto" w:frame="1"/>
          <w:lang w:val="uk-UA"/>
        </w:rPr>
        <w:t>.8. Органи управління наукових товариств студентів, аспірантів, докторантів і молодих вчених формуються на демократичних засадах шляхом виборів. Структура наукового товариства студентів, аспірантів, докторантів і молодих вчених та організаційний механізм його діяльності визначаються положенням, яке затверджується конференцією трудового колективу Університету.</w:t>
      </w:r>
    </w:p>
    <w:p w:rsidR="008F16D7" w:rsidRPr="00E2583C" w:rsidRDefault="000E36C1" w:rsidP="008F16D7">
      <w:pPr>
        <w:ind w:firstLine="450"/>
        <w:jc w:val="both"/>
        <w:textAlignment w:val="baseline"/>
        <w:rPr>
          <w:sz w:val="28"/>
          <w:szCs w:val="28"/>
          <w:bdr w:val="none" w:sz="0" w:space="0" w:color="auto" w:frame="1"/>
          <w:lang w:val="uk-UA"/>
        </w:rPr>
      </w:pPr>
      <w:bookmarkStart w:id="92" w:name="n719"/>
      <w:bookmarkEnd w:id="92"/>
      <w:r w:rsidRPr="00E2583C">
        <w:rPr>
          <w:sz w:val="28"/>
          <w:szCs w:val="28"/>
          <w:bdr w:val="none" w:sz="0" w:space="0" w:color="auto" w:frame="1"/>
          <w:lang w:val="uk-UA"/>
        </w:rPr>
        <w:tab/>
        <w:t>6.30</w:t>
      </w:r>
      <w:r w:rsidR="008F16D7" w:rsidRPr="00E2583C">
        <w:rPr>
          <w:sz w:val="28"/>
          <w:szCs w:val="28"/>
          <w:bdr w:val="none" w:sz="0" w:space="0" w:color="auto" w:frame="1"/>
          <w:lang w:val="uk-UA"/>
        </w:rPr>
        <w:t>.9. Адміністрація Університету не має права втручатися в діяльність наукових товариств студентів, аспірантів, докторантів і молодих вчених, крім випадків, коли така діяльність суперечить законодавству, Статуту чи завдає шкоди інтересам НУ «Запорізька політехніка».</w:t>
      </w:r>
    </w:p>
    <w:p w:rsidR="008F16D7" w:rsidRPr="00E2583C" w:rsidRDefault="000E36C1" w:rsidP="008F16D7">
      <w:pPr>
        <w:ind w:firstLine="450"/>
        <w:jc w:val="both"/>
        <w:textAlignment w:val="baseline"/>
        <w:rPr>
          <w:sz w:val="28"/>
          <w:szCs w:val="28"/>
          <w:bdr w:val="none" w:sz="0" w:space="0" w:color="auto" w:frame="1"/>
          <w:lang w:val="uk-UA"/>
        </w:rPr>
      </w:pPr>
      <w:bookmarkStart w:id="93" w:name="n720"/>
      <w:bookmarkEnd w:id="93"/>
      <w:r w:rsidRPr="00E2583C">
        <w:rPr>
          <w:sz w:val="28"/>
          <w:szCs w:val="28"/>
          <w:bdr w:val="none" w:sz="0" w:space="0" w:color="auto" w:frame="1"/>
          <w:lang w:val="uk-UA"/>
        </w:rPr>
        <w:tab/>
        <w:t>6.30</w:t>
      </w:r>
      <w:r w:rsidR="008F16D7" w:rsidRPr="00E2583C">
        <w:rPr>
          <w:sz w:val="28"/>
          <w:szCs w:val="28"/>
          <w:bdr w:val="none" w:sz="0" w:space="0" w:color="auto" w:frame="1"/>
          <w:lang w:val="uk-UA"/>
        </w:rPr>
        <w:t>.10. Ректор НУ «Запорізька політехніка» всебічно сприяє створенню належних умов для діяльності наукового товариства студентів, аспірантів, докторантів і молодих вчених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w:t>
      </w:r>
      <w:bookmarkStart w:id="94" w:name="n721"/>
      <w:bookmarkEnd w:id="94"/>
      <w:r w:rsidR="008F16D7" w:rsidRPr="00E2583C">
        <w:rPr>
          <w:sz w:val="28"/>
          <w:szCs w:val="28"/>
          <w:bdr w:val="none" w:sz="0" w:space="0" w:color="auto" w:frame="1"/>
          <w:lang w:val="uk-UA"/>
        </w:rPr>
        <w:t xml:space="preserve"> </w:t>
      </w:r>
      <w:r w:rsidR="008F16D7" w:rsidRPr="00E2583C">
        <w:rPr>
          <w:sz w:val="28"/>
          <w:szCs w:val="28"/>
          <w:bdr w:val="none" w:sz="0" w:space="0" w:color="auto" w:frame="1"/>
          <w:lang w:val="uk-UA"/>
        </w:rPr>
        <w:lastRenderedPageBreak/>
        <w:t>Наукові товариства студентів, аспірантів, докторантів і молодих вчених відповідають за дотримання у відповідних приміщеннях правил протипожежної безпеки, санітарних норм, збереження закріпленого за ними майна Університету, дотримання інших норм законодавства.</w:t>
      </w:r>
    </w:p>
    <w:p w:rsidR="008F16D7" w:rsidRPr="00E2583C" w:rsidRDefault="000E36C1"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6.30</w:t>
      </w:r>
      <w:r w:rsidR="008F16D7" w:rsidRPr="00E2583C">
        <w:rPr>
          <w:sz w:val="28"/>
          <w:szCs w:val="28"/>
          <w:bdr w:val="none" w:sz="0" w:space="0" w:color="auto" w:frame="1"/>
          <w:lang w:val="uk-UA"/>
        </w:rPr>
        <w:t>.11. Фінансовою основою діяльності наукового товариства студентів, аспірантів, докторантів і молодих вчених є кошти, визначені вченою радою Університету. Наукові товариства студентів, аспірантів, докторантів і молодих вчених мають дотримуватися загальних вимог законодавства щодо використання бюджетних коштів.</w:t>
      </w:r>
    </w:p>
    <w:p w:rsidR="008F16D7" w:rsidRPr="00E2583C" w:rsidRDefault="008F16D7" w:rsidP="008F16D7">
      <w:pPr>
        <w:tabs>
          <w:tab w:val="left" w:pos="851"/>
        </w:tabs>
        <w:ind w:firstLine="450"/>
        <w:jc w:val="both"/>
        <w:textAlignment w:val="baseline"/>
        <w:rPr>
          <w:sz w:val="28"/>
          <w:szCs w:val="28"/>
          <w:bdr w:val="none" w:sz="0" w:space="0" w:color="auto" w:frame="1"/>
          <w:lang w:val="uk-UA"/>
        </w:rPr>
      </w:pPr>
    </w:p>
    <w:p w:rsidR="008F16D7" w:rsidRPr="00E2583C" w:rsidRDefault="008F16D7" w:rsidP="008F16D7">
      <w:pPr>
        <w:pStyle w:val="rvps2"/>
        <w:shd w:val="clear" w:color="auto" w:fill="FFFFFF"/>
        <w:tabs>
          <w:tab w:val="left" w:pos="900"/>
        </w:tabs>
        <w:spacing w:before="0" w:beforeAutospacing="0" w:after="0" w:afterAutospacing="0"/>
        <w:ind w:firstLine="312"/>
        <w:jc w:val="center"/>
        <w:textAlignment w:val="baseline"/>
        <w:rPr>
          <w:b/>
          <w:sz w:val="28"/>
          <w:szCs w:val="28"/>
          <w:bdr w:val="none" w:sz="0" w:space="0" w:color="auto" w:frame="1"/>
          <w:lang w:val="uk-UA"/>
        </w:rPr>
      </w:pPr>
      <w:bookmarkStart w:id="95" w:name="n722"/>
      <w:bookmarkStart w:id="96" w:name="n1391"/>
      <w:bookmarkStart w:id="97" w:name="n1395"/>
      <w:bookmarkStart w:id="98" w:name="n736"/>
      <w:bookmarkStart w:id="99" w:name="n738"/>
      <w:bookmarkStart w:id="100" w:name="n739"/>
      <w:bookmarkStart w:id="101" w:name="n821"/>
      <w:bookmarkStart w:id="102" w:name="n806"/>
      <w:bookmarkEnd w:id="95"/>
      <w:bookmarkEnd w:id="96"/>
      <w:bookmarkEnd w:id="97"/>
      <w:bookmarkEnd w:id="98"/>
      <w:bookmarkEnd w:id="99"/>
      <w:bookmarkEnd w:id="100"/>
      <w:bookmarkEnd w:id="101"/>
      <w:bookmarkEnd w:id="102"/>
      <w:r w:rsidRPr="00E2583C">
        <w:rPr>
          <w:b/>
          <w:sz w:val="28"/>
          <w:szCs w:val="28"/>
          <w:bdr w:val="none" w:sz="0" w:space="0" w:color="auto" w:frame="1"/>
          <w:lang w:val="uk-UA"/>
        </w:rPr>
        <w:t xml:space="preserve">7.УЧАСНИКИ ОСВІТНЬОГО ПРОЦЕСУ </w:t>
      </w:r>
      <w:bookmarkStart w:id="103" w:name="n822"/>
      <w:bookmarkEnd w:id="103"/>
    </w:p>
    <w:p w:rsidR="008F16D7" w:rsidRPr="00E2583C" w:rsidRDefault="008F16D7" w:rsidP="008F16D7">
      <w:pPr>
        <w:pStyle w:val="rvps2"/>
        <w:shd w:val="clear" w:color="auto" w:fill="FFFFFF"/>
        <w:tabs>
          <w:tab w:val="left" w:pos="900"/>
        </w:tabs>
        <w:spacing w:before="0" w:beforeAutospacing="0" w:after="0" w:afterAutospacing="0"/>
        <w:ind w:firstLine="312"/>
        <w:jc w:val="center"/>
        <w:textAlignment w:val="baseline"/>
        <w:rPr>
          <w:sz w:val="28"/>
          <w:szCs w:val="28"/>
          <w:bdr w:val="none" w:sz="0" w:space="0" w:color="auto" w:frame="1"/>
          <w:lang w:val="uk-UA"/>
        </w:rPr>
      </w:pPr>
    </w:p>
    <w:p w:rsidR="008F16D7" w:rsidRPr="00E2583C" w:rsidRDefault="008F16D7" w:rsidP="008F16D7">
      <w:pPr>
        <w:ind w:left="851" w:hanging="851"/>
        <w:jc w:val="both"/>
        <w:textAlignment w:val="baseline"/>
        <w:rPr>
          <w:sz w:val="28"/>
          <w:szCs w:val="28"/>
          <w:bdr w:val="none" w:sz="0" w:space="0" w:color="auto" w:frame="1"/>
          <w:lang w:val="uk-UA"/>
        </w:rPr>
      </w:pPr>
      <w:r w:rsidRPr="00E2583C">
        <w:rPr>
          <w:sz w:val="28"/>
          <w:szCs w:val="28"/>
          <w:bdr w:val="none" w:sz="0" w:space="0" w:color="auto" w:frame="1"/>
          <w:lang w:val="uk-UA"/>
        </w:rPr>
        <w:tab/>
        <w:t>7.1. Учасниками освітнього процесу в НУ «Запорізька політехніка» є:</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1) наукові, науково-педагогічні та педагогічні працівники;</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2) здобувачі вищої освіти та інші особи, які навчаються в НУ «Запорізька політехніка»;</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3) фахівці-практики, які залучаються до освітнього процесу на освітньо-професійних програмах;</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4) інші працівники Університету.</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7.2. До освітнього процесу можуть залучатися роботодавці.</w:t>
      </w:r>
      <w:bookmarkStart w:id="104" w:name="n823"/>
      <w:bookmarkStart w:id="105" w:name="n824"/>
      <w:bookmarkEnd w:id="104"/>
      <w:bookmarkEnd w:id="105"/>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 xml:space="preserve">7.3. </w:t>
      </w:r>
      <w:bookmarkStart w:id="106" w:name="n825"/>
      <w:bookmarkEnd w:id="106"/>
      <w:r w:rsidRPr="00E2583C">
        <w:rPr>
          <w:sz w:val="28"/>
          <w:szCs w:val="28"/>
          <w:bdr w:val="none" w:sz="0" w:space="0" w:color="auto" w:frame="1"/>
          <w:lang w:val="uk-UA"/>
        </w:rPr>
        <w:t>Права та обов’язки наукових, педагогічних, науково-педагогічних працівників та осіб, що навчаються, визначаються Конституцією України, законодавством України про освіту та іншими нормативно-правовими актами, а також цим Статутом.</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7.4. Посади науково-педагогічних працівників можуть займати особи, які мають науковий ступінь або вчене звання, а також особи, які мають ступінь магістра. Університет може встановлювати додаткові вимоги до осіб, які можуть займати конкретні посади науково-педагогічних та педагогічних працівників, зокрема щодо освітньої та/або професійної кваліфікації, освітніх, наукових та/або творчих досягнень, досвіду професійної діяльності у певних сферах (крім педагогічної, науково-педагогічної та наукової), з метою забезпечення виконання вимог освітніх програм та вимог законодавства.</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7.5. Заміщенню вакантних посад науково-педагогічних працівників, а саме: завідувачів кафедр, професорів, доцентів, старших викладачів, викладачів передує конкурсний відбір, порядок проведення якого затверджує вчена рада Університету.</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7.7. В окремих випадках, у разі неможливості забезпечення освітнього процесу наявними штатними працівниками Університету, вакантні посади науково-педагогічних працівників можуть заміщуватися за трудовим договором до проведення конкурсного заміщення цих посад у поточному навчальному році.</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lastRenderedPageBreak/>
        <w:tab/>
        <w:t>7.8. Особа в НУ «Запорізька політехніка» не може одночасно займати дві та більше посад, що передбачають виконання адміністративно-управлінських функцій.</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7.9. Робочий час науково-педагогічних працівників становить 36 годин на тиждень (скорочена тривалість робочого часу).</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Робочий час науково-педагогічного працівника включає час виконання ним навчальної, методичної, наукової, організаційної роботи та інших трудових обов’язків. Робочий час наукового працівника включає час виконання ним наукової, дослідницької, консультативної, експертної, організаційної роботи та інших трудових обов’язків. Робочий час педагогічного працівника включає час виконання ним навчальної, методичної, організаційної роботи та інших трудових обов’язків.</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Норми часу навчальної, методичної, наукової, організаційної роботи визначаються Університетом.</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Університет самостійно визначає мінімальне і максимальне навчальне навантаження за посадами науково-педагогічних працівників. Максимальне навчальне навантаження на одну ставку науково-педагогічного працівника не може перевищувати 600 годин на навчальний рік.</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7.10. Залучення науково-педагогічних, наукових і педагогічних працівників до роботи, не передбаченої трудовим договором, може здійснюватися лише за їхньою згодою або у випадках, передбачених законодавством.</w:t>
      </w:r>
    </w:p>
    <w:p w:rsidR="008F16D7" w:rsidRPr="00E2583C" w:rsidRDefault="008F16D7" w:rsidP="008F16D7">
      <w:pPr>
        <w:ind w:firstLine="450"/>
        <w:jc w:val="both"/>
        <w:textAlignment w:val="baseline"/>
        <w:rPr>
          <w:sz w:val="28"/>
          <w:szCs w:val="28"/>
          <w:bdr w:val="none" w:sz="0" w:space="0" w:color="auto" w:frame="1"/>
          <w:lang w:val="uk-UA"/>
        </w:rPr>
      </w:pPr>
      <w:r w:rsidRPr="00E2583C">
        <w:rPr>
          <w:bCs/>
          <w:sz w:val="28"/>
          <w:szCs w:val="28"/>
          <w:bdr w:val="none" w:sz="0" w:space="0" w:color="auto" w:frame="1"/>
          <w:lang w:val="uk-UA"/>
        </w:rPr>
        <w:tab/>
        <w:t xml:space="preserve">7.11. </w:t>
      </w:r>
      <w:r w:rsidRPr="00E2583C">
        <w:rPr>
          <w:sz w:val="28"/>
          <w:szCs w:val="28"/>
          <w:bdr w:val="none" w:sz="0" w:space="0" w:color="auto" w:frame="1"/>
          <w:lang w:val="uk-UA"/>
        </w:rPr>
        <w:t>Науково-педагогічні, наукові та педагогічні працівники НУ «Запорізька політехніка» мають право:</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на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що реалізується в інтересах особи, суспільства та людства загалом;</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на академічну мобільність, а саме навчання, викладання, провадження наукової діяльності відповідно до законодавства, в іншому закладі вищої освіти (науковій установі) на території України чи поза її межами;</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на захист професійної честі та гідності;</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педагогічну ініціативу;</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 xml:space="preserve">розроблення та впровадження авторських навчальних програм, проєктів, освітніх </w:t>
      </w:r>
      <w:proofErr w:type="spellStart"/>
      <w:r w:rsidRPr="00E2583C">
        <w:rPr>
          <w:sz w:val="28"/>
          <w:szCs w:val="28"/>
          <w:bdr w:val="none" w:sz="0" w:space="0" w:color="auto" w:frame="1"/>
          <w:lang w:val="uk-UA"/>
        </w:rPr>
        <w:t>методик</w:t>
      </w:r>
      <w:proofErr w:type="spellEnd"/>
      <w:r w:rsidRPr="00E2583C">
        <w:rPr>
          <w:sz w:val="28"/>
          <w:szCs w:val="28"/>
          <w:bdr w:val="none" w:sz="0" w:space="0" w:color="auto" w:frame="1"/>
          <w:lang w:val="uk-UA"/>
        </w:rPr>
        <w:t xml:space="preserve"> і технологій, методів і засобів, насамперед методик компетентнісного навчання;</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відзначення успіхів у своїй професійній діяльності;</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справедливе та об’єктивне оцінювання своєї професійної діяльності;</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індивідуальну освітню (наукову, творчу, мистецьку та іншу) діяльність поза межами Університету;</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творчу відпустку строком до одного року не більше одного разу на 10 років із зарахуванням до стажу роботи;</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lastRenderedPageBreak/>
        <w:t>безпечні і нешкідливі умови праці;</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подовжену оплачувану відпустку відповідно до законодавства;</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брати участь в управлінні Університетом, у тому числі обирати та бути обраними до вищого органу громадського самоврядування, вченої ради Університету чи його структурного підрозділу;</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обирати методи та засоби навчання, що забезпечують високу якість освітнього процесу;</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на забезпечення створення відповідних умов праці, підвищення свого професійного рівня, організацію відпочинку та побуту, встановлених законодавством, нормативними актами НУ «Запорізька політехніка», умовами індивідуального трудового договору та Колективного договору;</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безоплатно користуватися бібліотечними, інформаційними ресурсами, послугами навчальних, наукових, спортивних, культурно-освітніх підрозділів Університету, користування виробничою, побутовою, оздоровчою інфраструктурою Університету та послугами інших його структурних підрозділів у порядку, встановленому Університетом відповідно до законодавства;</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на захист права інтелектуальної власності;</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на підвищення кваліфікації та стажування не рідше одного разу на п’ять років,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стажування науково-педагогічних, педагогічних і наукових працівників;</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одержувати житло, у тому числі службове, в установленому законодавством порядку;</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отримувати пільгові довгострокові кредити на будівництво (реконструкцію) і придбання житла в установленому законодавством порядку;</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брати участь в об’єднаннях громадян;</w:t>
      </w:r>
    </w:p>
    <w:p w:rsidR="008F16D7" w:rsidRPr="00E2583C" w:rsidRDefault="008F16D7" w:rsidP="008F16D7">
      <w:pPr>
        <w:pStyle w:val="1"/>
        <w:numPr>
          <w:ilvl w:val="0"/>
          <w:numId w:val="18"/>
        </w:num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на соціальне та пенсійне забезпечення в установленому законодавством порядку.</w:t>
      </w:r>
    </w:p>
    <w:p w:rsidR="008F16D7" w:rsidRPr="00E2583C" w:rsidRDefault="008F16D7" w:rsidP="008F16D7">
      <w:pPr>
        <w:tabs>
          <w:tab w:val="left" w:pos="851"/>
        </w:tabs>
        <w:ind w:firstLine="450"/>
        <w:jc w:val="both"/>
        <w:textAlignment w:val="baseline"/>
        <w:rPr>
          <w:sz w:val="28"/>
          <w:szCs w:val="28"/>
          <w:bdr w:val="none" w:sz="0" w:space="0" w:color="auto" w:frame="1"/>
          <w:lang w:val="uk-UA"/>
        </w:rPr>
      </w:pPr>
      <w:r w:rsidRPr="00E2583C">
        <w:rPr>
          <w:sz w:val="28"/>
          <w:szCs w:val="28"/>
          <w:bdr w:val="none" w:sz="0" w:space="0" w:color="auto" w:frame="1"/>
          <w:lang w:val="uk-UA"/>
        </w:rPr>
        <w:t>Науково-педагогічні, наукові та педагогічні працівники Університету мають також інші права, передбачені законодавством і Статутом НУ «Запорізька політехніка». На науково-педагогічних і наукових працівників Університету поширюються всі права, передбачені законодавством для наукових працівників наукових установ.</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7.12. Науково-педагогічні, наукові та педагогічні працівники НУ «Запорізька політехніка» зобов’язані:</w:t>
      </w:r>
    </w:p>
    <w:p w:rsidR="008F16D7" w:rsidRPr="00E2583C" w:rsidRDefault="008F16D7" w:rsidP="008F16D7">
      <w:pPr>
        <w:pStyle w:val="1"/>
        <w:numPr>
          <w:ilvl w:val="0"/>
          <w:numId w:val="20"/>
        </w:numPr>
        <w:jc w:val="both"/>
        <w:textAlignment w:val="baseline"/>
        <w:rPr>
          <w:sz w:val="28"/>
          <w:szCs w:val="28"/>
          <w:bdr w:val="none" w:sz="0" w:space="0" w:color="auto" w:frame="1"/>
          <w:lang w:val="uk-UA"/>
        </w:rPr>
      </w:pPr>
      <w:r w:rsidRPr="00E2583C">
        <w:rPr>
          <w:sz w:val="28"/>
          <w:szCs w:val="28"/>
          <w:bdr w:val="none" w:sz="0" w:space="0" w:color="auto" w:frame="1"/>
          <w:lang w:val="uk-UA"/>
        </w:rPr>
        <w:lastRenderedPageBreak/>
        <w:t>забезпечувати викладання на високому науково-теоретичному і методичному рівні навчальних дисциплін відповідної освітньої програми за спеціальністю, провадити наукову діяльність (для науково-педагогічних та наукових працівників);</w:t>
      </w:r>
    </w:p>
    <w:p w:rsidR="008F16D7" w:rsidRPr="00E2583C" w:rsidRDefault="008F16D7" w:rsidP="008F16D7">
      <w:pPr>
        <w:pStyle w:val="1"/>
        <w:numPr>
          <w:ilvl w:val="0"/>
          <w:numId w:val="20"/>
        </w:numPr>
        <w:jc w:val="both"/>
        <w:textAlignment w:val="baseline"/>
        <w:rPr>
          <w:sz w:val="28"/>
          <w:szCs w:val="28"/>
          <w:bdr w:val="none" w:sz="0" w:space="0" w:color="auto" w:frame="1"/>
          <w:lang w:val="uk-UA"/>
        </w:rPr>
      </w:pPr>
      <w:r w:rsidRPr="00E2583C">
        <w:rPr>
          <w:sz w:val="28"/>
          <w:szCs w:val="28"/>
          <w:shd w:val="clear" w:color="auto" w:fill="FFFFFF"/>
          <w:lang w:val="uk-UA"/>
        </w:rPr>
        <w:t>володіти державною мовою та застосовувати її під час виконання службових обов’язків та подати документ, що засвідчує рівень володіння державною мовою, до обрання чи призначення на посаду;</w:t>
      </w:r>
    </w:p>
    <w:p w:rsidR="008F16D7" w:rsidRPr="00E2583C" w:rsidRDefault="008F16D7" w:rsidP="008F16D7">
      <w:pPr>
        <w:pStyle w:val="1"/>
        <w:numPr>
          <w:ilvl w:val="0"/>
          <w:numId w:val="20"/>
        </w:numPr>
        <w:jc w:val="both"/>
        <w:textAlignment w:val="baseline"/>
        <w:rPr>
          <w:sz w:val="28"/>
          <w:szCs w:val="28"/>
          <w:bdr w:val="none" w:sz="0" w:space="0" w:color="auto" w:frame="1"/>
          <w:lang w:val="uk-UA"/>
        </w:rPr>
      </w:pPr>
      <w:r w:rsidRPr="00E2583C">
        <w:rPr>
          <w:sz w:val="28"/>
          <w:szCs w:val="28"/>
          <w:bdr w:val="none" w:sz="0" w:space="0" w:color="auto" w:frame="1"/>
          <w:lang w:val="uk-UA"/>
        </w:rPr>
        <w:t>підвищувати професійний рівень, педагогічну майстерність, наукову кваліфікацію (для науково-педагогічних та наукових працівників);</w:t>
      </w:r>
    </w:p>
    <w:p w:rsidR="008F16D7" w:rsidRPr="00E2583C" w:rsidRDefault="008F16D7" w:rsidP="008F16D7">
      <w:pPr>
        <w:pStyle w:val="1"/>
        <w:numPr>
          <w:ilvl w:val="0"/>
          <w:numId w:val="20"/>
        </w:numPr>
        <w:jc w:val="both"/>
        <w:textAlignment w:val="baseline"/>
        <w:rPr>
          <w:sz w:val="28"/>
          <w:szCs w:val="28"/>
          <w:bdr w:val="none" w:sz="0" w:space="0" w:color="auto" w:frame="1"/>
          <w:lang w:val="uk-UA"/>
        </w:rPr>
      </w:pPr>
      <w:r w:rsidRPr="00E2583C">
        <w:rPr>
          <w:sz w:val="28"/>
          <w:szCs w:val="28"/>
          <w:bdr w:val="none" w:sz="0" w:space="0" w:color="auto" w:frame="1"/>
          <w:lang w:val="uk-UA"/>
        </w:rPr>
        <w:t>дотримуватися норм педагогічної етики, моралі, поважати гідність, права, свободи і законні інтереси всіх учасників освітнього процесу, прищеплювати здобувачам освіти любов до України, виховувати їх у дусі українського патріотизму і поваги до Конституції України та державних символів України;</w:t>
      </w:r>
    </w:p>
    <w:p w:rsidR="008F16D7" w:rsidRPr="00E2583C" w:rsidRDefault="008F16D7" w:rsidP="008F16D7">
      <w:pPr>
        <w:pStyle w:val="1"/>
        <w:numPr>
          <w:ilvl w:val="0"/>
          <w:numId w:val="20"/>
        </w:numPr>
        <w:jc w:val="both"/>
        <w:textAlignment w:val="baseline"/>
        <w:rPr>
          <w:sz w:val="28"/>
          <w:szCs w:val="28"/>
          <w:bdr w:val="none" w:sz="0" w:space="0" w:color="auto" w:frame="1"/>
          <w:lang w:val="uk-UA"/>
        </w:rPr>
      </w:pPr>
      <w:r w:rsidRPr="00E2583C">
        <w:rPr>
          <w:sz w:val="28"/>
          <w:szCs w:val="28"/>
          <w:bdr w:val="none" w:sz="0" w:space="0" w:color="auto" w:frame="1"/>
          <w:lang w:val="uk-UA"/>
        </w:rPr>
        <w:t>розвивати в осіб, які навчаються в НУ «Запорізька політехніка», самостійність, ініціативу, творчі здібності;</w:t>
      </w:r>
    </w:p>
    <w:p w:rsidR="008F16D7" w:rsidRPr="00E2583C" w:rsidRDefault="008F16D7" w:rsidP="008F16D7">
      <w:pPr>
        <w:pStyle w:val="1"/>
        <w:numPr>
          <w:ilvl w:val="0"/>
          <w:numId w:val="20"/>
        </w:numPr>
        <w:jc w:val="both"/>
        <w:textAlignment w:val="baseline"/>
        <w:rPr>
          <w:sz w:val="28"/>
          <w:szCs w:val="28"/>
          <w:bdr w:val="none" w:sz="0" w:space="0" w:color="auto" w:frame="1"/>
          <w:lang w:val="uk-UA"/>
        </w:rPr>
      </w:pPr>
      <w:r w:rsidRPr="00E2583C">
        <w:rPr>
          <w:sz w:val="28"/>
          <w:szCs w:val="28"/>
          <w:bdr w:val="none" w:sz="0" w:space="0" w:color="auto" w:frame="1"/>
          <w:lang w:val="uk-UA"/>
        </w:rPr>
        <w:t>дотримуватись в освітньому процесі та науковій діяльності академічної доброчесності та забезпечувати її дотримання здобувачами вищої освіти;</w:t>
      </w:r>
    </w:p>
    <w:p w:rsidR="008F16D7" w:rsidRPr="00E2583C" w:rsidRDefault="008F16D7" w:rsidP="008F16D7">
      <w:pPr>
        <w:pStyle w:val="1"/>
        <w:numPr>
          <w:ilvl w:val="0"/>
          <w:numId w:val="20"/>
        </w:numPr>
        <w:jc w:val="both"/>
        <w:textAlignment w:val="baseline"/>
        <w:rPr>
          <w:sz w:val="28"/>
          <w:szCs w:val="28"/>
          <w:bdr w:val="none" w:sz="0" w:space="0" w:color="auto" w:frame="1"/>
          <w:lang w:val="uk-UA"/>
        </w:rPr>
      </w:pPr>
      <w:r w:rsidRPr="00E2583C">
        <w:rPr>
          <w:sz w:val="28"/>
          <w:szCs w:val="28"/>
          <w:bdr w:val="none" w:sz="0" w:space="0" w:color="auto" w:frame="1"/>
          <w:lang w:val="uk-UA"/>
        </w:rPr>
        <w:t>виконувати освітні програми для досягнення здобувачами освіти передбачених ними результатів навчання;</w:t>
      </w:r>
    </w:p>
    <w:p w:rsidR="008F16D7" w:rsidRPr="00E2583C" w:rsidRDefault="008F16D7" w:rsidP="008F16D7">
      <w:pPr>
        <w:pStyle w:val="1"/>
        <w:numPr>
          <w:ilvl w:val="0"/>
          <w:numId w:val="20"/>
        </w:numPr>
        <w:jc w:val="both"/>
        <w:textAlignment w:val="baseline"/>
        <w:rPr>
          <w:sz w:val="28"/>
          <w:szCs w:val="28"/>
          <w:bdr w:val="none" w:sz="0" w:space="0" w:color="auto" w:frame="1"/>
          <w:lang w:val="uk-UA"/>
        </w:rPr>
      </w:pPr>
      <w:r w:rsidRPr="00E2583C">
        <w:rPr>
          <w:sz w:val="28"/>
          <w:szCs w:val="28"/>
          <w:bdr w:val="none" w:sz="0" w:space="0" w:color="auto" w:frame="1"/>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Університету алкогольних напоїв, наркотичних засобів, іншим шкідливим звичкам;</w:t>
      </w:r>
    </w:p>
    <w:p w:rsidR="008F16D7" w:rsidRPr="00E2583C" w:rsidRDefault="008F16D7" w:rsidP="008F16D7">
      <w:pPr>
        <w:pStyle w:val="1"/>
        <w:numPr>
          <w:ilvl w:val="0"/>
          <w:numId w:val="20"/>
        </w:numPr>
        <w:jc w:val="both"/>
        <w:textAlignment w:val="baseline"/>
        <w:rPr>
          <w:sz w:val="28"/>
          <w:szCs w:val="28"/>
          <w:bdr w:val="none" w:sz="0" w:space="0" w:color="auto" w:frame="1"/>
          <w:lang w:val="uk-UA"/>
        </w:rPr>
      </w:pPr>
      <w:r w:rsidRPr="00E2583C">
        <w:rPr>
          <w:sz w:val="28"/>
          <w:szCs w:val="28"/>
          <w:bdr w:val="none" w:sz="0" w:space="0" w:color="auto" w:frame="1"/>
          <w:lang w:val="uk-UA"/>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8F16D7" w:rsidRPr="00E2583C" w:rsidRDefault="008F16D7" w:rsidP="008F16D7">
      <w:pPr>
        <w:pStyle w:val="1"/>
        <w:numPr>
          <w:ilvl w:val="0"/>
          <w:numId w:val="20"/>
        </w:numPr>
        <w:jc w:val="both"/>
        <w:textAlignment w:val="baseline"/>
        <w:rPr>
          <w:sz w:val="28"/>
          <w:szCs w:val="28"/>
          <w:bdr w:val="none" w:sz="0" w:space="0" w:color="auto" w:frame="1"/>
          <w:lang w:val="uk-UA"/>
        </w:rPr>
      </w:pPr>
      <w:r w:rsidRPr="00E2583C">
        <w:rPr>
          <w:sz w:val="28"/>
          <w:szCs w:val="28"/>
          <w:bdr w:val="none" w:sz="0" w:space="0" w:color="auto" w:frame="1"/>
          <w:lang w:val="uk-UA"/>
        </w:rPr>
        <w:t>дотримуватися законодавства, Статуту НУ «Запорізька політехніка», умов трудового договору (контракту).</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7.13. Науково-педагогічним, науковим, педагогічним та іншим працівникам НУ «Запорізька політехніка» надаються такі гарантії:</w:t>
      </w:r>
    </w:p>
    <w:p w:rsidR="008F16D7" w:rsidRPr="00E2583C" w:rsidRDefault="008F16D7" w:rsidP="008F16D7">
      <w:p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1) створюються належні умови для праці, підвищення кваліфікації, організації побуту, відпочинку та медичного обслуговування, у тому числі викладачам з інвалідністю;</w:t>
      </w:r>
    </w:p>
    <w:p w:rsidR="008F16D7" w:rsidRPr="00E2583C" w:rsidRDefault="008F16D7" w:rsidP="008F16D7">
      <w:pPr>
        <w:tabs>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2) виплачуються у разі втрати роботи компенсації відповідно до законодавства.</w:t>
      </w:r>
    </w:p>
    <w:p w:rsidR="008F5B76" w:rsidRPr="00E2583C" w:rsidRDefault="008F16D7" w:rsidP="008F16D7">
      <w:pPr>
        <w:ind w:firstLine="450"/>
        <w:jc w:val="both"/>
        <w:textAlignment w:val="baseline"/>
        <w:rPr>
          <w:bCs/>
          <w:sz w:val="28"/>
          <w:szCs w:val="28"/>
          <w:bdr w:val="none" w:sz="0" w:space="0" w:color="auto" w:frame="1"/>
          <w:lang w:val="uk-UA"/>
        </w:rPr>
      </w:pPr>
      <w:r w:rsidRPr="00E2583C">
        <w:rPr>
          <w:sz w:val="28"/>
          <w:szCs w:val="28"/>
          <w:bdr w:val="none" w:sz="0" w:space="0" w:color="auto" w:frame="1"/>
          <w:lang w:val="uk-UA"/>
        </w:rPr>
        <w:tab/>
      </w:r>
      <w:r w:rsidRPr="00E2583C">
        <w:rPr>
          <w:bCs/>
          <w:sz w:val="28"/>
          <w:szCs w:val="28"/>
          <w:bdr w:val="none" w:sz="0" w:space="0" w:color="auto" w:frame="1"/>
          <w:lang w:val="uk-UA"/>
        </w:rPr>
        <w:t xml:space="preserve">7.14. Науково-педагогічним, науковим і педагогічним працівникам НУ «Запорізька політехніка» встановлюються доплати за науковий ступінь </w:t>
      </w:r>
      <w:r w:rsidRPr="00E2583C">
        <w:rPr>
          <w:bCs/>
          <w:sz w:val="28"/>
          <w:szCs w:val="28"/>
          <w:bdr w:val="none" w:sz="0" w:space="0" w:color="auto" w:frame="1"/>
          <w:lang w:val="uk-UA"/>
        </w:rPr>
        <w:lastRenderedPageBreak/>
        <w:t xml:space="preserve">доктора філософії (кандидата наук) та доктора наук у розмірах відповідно 15 та 25 відсотків посадового окладу, а також за вчене звання доцента і старшого дослідника </w:t>
      </w:r>
      <w:r w:rsidRPr="00E2583C">
        <w:rPr>
          <w:bCs/>
          <w:sz w:val="28"/>
          <w:szCs w:val="28"/>
          <w:lang w:val="uk-UA"/>
        </w:rPr>
        <w:t>–</w:t>
      </w:r>
      <w:r w:rsidRPr="00E2583C">
        <w:rPr>
          <w:bCs/>
          <w:sz w:val="28"/>
          <w:szCs w:val="28"/>
          <w:bdr w:val="none" w:sz="0" w:space="0" w:color="auto" w:frame="1"/>
          <w:lang w:val="uk-UA"/>
        </w:rPr>
        <w:t xml:space="preserve"> 25 відсотків посадового окладу, професора </w:t>
      </w:r>
      <w:r w:rsidRPr="00E2583C">
        <w:rPr>
          <w:bCs/>
          <w:sz w:val="28"/>
          <w:szCs w:val="28"/>
          <w:lang w:val="uk-UA"/>
        </w:rPr>
        <w:t>–</w:t>
      </w:r>
      <w:r w:rsidRPr="00E2583C">
        <w:rPr>
          <w:bCs/>
          <w:sz w:val="28"/>
          <w:szCs w:val="28"/>
          <w:bdr w:val="none" w:sz="0" w:space="0" w:color="auto" w:frame="1"/>
          <w:lang w:val="uk-UA"/>
        </w:rPr>
        <w:t xml:space="preserve"> 33 відсотки посадового окладу.</w:t>
      </w:r>
    </w:p>
    <w:p w:rsidR="008F16D7" w:rsidRPr="00E2583C" w:rsidRDefault="008F16D7" w:rsidP="008F16D7">
      <w:pPr>
        <w:ind w:firstLine="450"/>
        <w:jc w:val="both"/>
        <w:textAlignment w:val="baseline"/>
        <w:rPr>
          <w:bCs/>
          <w:sz w:val="28"/>
          <w:szCs w:val="28"/>
          <w:bdr w:val="none" w:sz="0" w:space="0" w:color="auto" w:frame="1"/>
          <w:lang w:val="uk-UA"/>
        </w:rPr>
      </w:pPr>
      <w:r w:rsidRPr="00E2583C">
        <w:rPr>
          <w:bCs/>
          <w:sz w:val="28"/>
          <w:szCs w:val="28"/>
          <w:bdr w:val="none" w:sz="0" w:space="0" w:color="auto" w:frame="1"/>
          <w:lang w:val="uk-UA"/>
        </w:rPr>
        <w:tab/>
        <w:t>Ректор Університету відповідно до законодавства, Статуту та колективного договору визначає порядок, встановлює розміри доплат, надбавок, премій, матеріальної допомоги та заохочення педагогічних, науково-педагогічних, наукових та інших працівників Університету.</w:t>
      </w:r>
    </w:p>
    <w:p w:rsidR="008F16D7" w:rsidRPr="00E2583C" w:rsidRDefault="008F16D7" w:rsidP="008F16D7">
      <w:pPr>
        <w:ind w:firstLine="450"/>
        <w:jc w:val="both"/>
        <w:textAlignment w:val="baseline"/>
        <w:rPr>
          <w:sz w:val="28"/>
          <w:szCs w:val="28"/>
          <w:bdr w:val="none" w:sz="0" w:space="0" w:color="auto" w:frame="1"/>
          <w:lang w:val="uk-UA"/>
        </w:rPr>
      </w:pPr>
      <w:r w:rsidRPr="00E2583C">
        <w:rPr>
          <w:bCs/>
          <w:sz w:val="28"/>
          <w:szCs w:val="28"/>
          <w:bdr w:val="none" w:sz="0" w:space="0" w:color="auto" w:frame="1"/>
          <w:lang w:val="uk-UA"/>
        </w:rPr>
        <w:tab/>
        <w:t xml:space="preserve">7.15. </w:t>
      </w:r>
      <w:r w:rsidRPr="00E2583C">
        <w:rPr>
          <w:sz w:val="28"/>
          <w:szCs w:val="28"/>
          <w:bdr w:val="none" w:sz="0" w:space="0" w:color="auto" w:frame="1"/>
          <w:lang w:val="uk-UA"/>
        </w:rPr>
        <w:t>Особами, які навчаються в НУ «Запорізька політехніка», є:</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1) здобувачі освіти;</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2) громадяни України, які проходять військову підготовку за програмою підготовки офіцерів запасу;</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3) інші особи, які навчаються.</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 xml:space="preserve">Здобувачами освіти в Університеті є студенти, аспіранти, асистенти-стажисти. </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До інших осіб, які навчаються в університеті належать слухачі.</w:t>
      </w:r>
    </w:p>
    <w:p w:rsidR="008F16D7" w:rsidRPr="00E2583C" w:rsidRDefault="008F16D7" w:rsidP="008F16D7">
      <w:pPr>
        <w:ind w:firstLine="708"/>
        <w:jc w:val="both"/>
        <w:textAlignment w:val="baseline"/>
        <w:rPr>
          <w:sz w:val="28"/>
          <w:szCs w:val="28"/>
          <w:bdr w:val="none" w:sz="0" w:space="0" w:color="auto" w:frame="1"/>
          <w:lang w:val="uk-UA"/>
        </w:rPr>
      </w:pPr>
      <w:r w:rsidRPr="00E2583C">
        <w:rPr>
          <w:bCs/>
          <w:sz w:val="28"/>
          <w:szCs w:val="28"/>
          <w:bdr w:val="none" w:sz="0" w:space="0" w:color="auto" w:frame="1"/>
          <w:lang w:val="uk-UA"/>
        </w:rPr>
        <w:t xml:space="preserve">7.16.Зарахування осіб студентами, аспірантами Університету здійснюється згідно з вимогами Закону України «Про вищу освіту» та Правил прийому до Університету. </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7.17. Відрахування, переривання навчання, поновлення і переведення здобувачів вищої освіти здійснюється відповідно до положення, що затверджується вченою радою Університету відповідно до законодавства.</w:t>
      </w:r>
    </w:p>
    <w:p w:rsidR="008F16D7" w:rsidRPr="00E2583C" w:rsidRDefault="008F16D7" w:rsidP="008F16D7">
      <w:pPr>
        <w:ind w:firstLine="450"/>
        <w:jc w:val="both"/>
        <w:textAlignment w:val="baseline"/>
        <w:rPr>
          <w:sz w:val="28"/>
          <w:szCs w:val="28"/>
          <w:bdr w:val="none" w:sz="0" w:space="0" w:color="auto" w:frame="1"/>
          <w:lang w:val="uk-UA"/>
        </w:rPr>
      </w:pPr>
      <w:bookmarkStart w:id="107" w:name="n829"/>
      <w:bookmarkStart w:id="108" w:name="n831"/>
      <w:bookmarkStart w:id="109" w:name="n851"/>
      <w:bookmarkStart w:id="110" w:name="n852"/>
      <w:bookmarkStart w:id="111" w:name="n853"/>
      <w:bookmarkStart w:id="112" w:name="n858"/>
      <w:bookmarkStart w:id="113" w:name="n859"/>
      <w:bookmarkStart w:id="114" w:name="n902"/>
      <w:bookmarkStart w:id="115" w:name="n908"/>
      <w:bookmarkStart w:id="116" w:name="n947"/>
      <w:bookmarkStart w:id="117" w:name="n960"/>
      <w:bookmarkStart w:id="118" w:name="n964"/>
      <w:bookmarkEnd w:id="107"/>
      <w:bookmarkEnd w:id="108"/>
      <w:bookmarkEnd w:id="109"/>
      <w:bookmarkEnd w:id="110"/>
      <w:bookmarkEnd w:id="111"/>
      <w:bookmarkEnd w:id="112"/>
      <w:bookmarkEnd w:id="113"/>
      <w:bookmarkEnd w:id="114"/>
      <w:bookmarkEnd w:id="115"/>
      <w:bookmarkEnd w:id="116"/>
      <w:bookmarkEnd w:id="117"/>
      <w:bookmarkEnd w:id="118"/>
      <w:r w:rsidRPr="00E2583C">
        <w:rPr>
          <w:sz w:val="28"/>
          <w:szCs w:val="28"/>
          <w:bdr w:val="none" w:sz="0" w:space="0" w:color="auto" w:frame="1"/>
          <w:lang w:val="uk-UA"/>
        </w:rPr>
        <w:tab/>
        <w:t xml:space="preserve">7.18. </w:t>
      </w:r>
      <w:bookmarkStart w:id="119" w:name="n965"/>
      <w:bookmarkEnd w:id="119"/>
      <w:r w:rsidRPr="00E2583C">
        <w:rPr>
          <w:sz w:val="28"/>
          <w:szCs w:val="28"/>
          <w:bdr w:val="none" w:sz="0" w:space="0" w:color="auto" w:frame="1"/>
          <w:lang w:val="uk-UA"/>
        </w:rPr>
        <w:t>Загальні права та обов’язки осіб, які навчаються в Університеті, визначені Законом України «Про вищу освіту».</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Особи, які навчаються в НУ «Запорізька політехніка», мають право на:</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20" w:name="n966"/>
      <w:bookmarkEnd w:id="120"/>
      <w:r w:rsidRPr="00E2583C">
        <w:rPr>
          <w:sz w:val="28"/>
          <w:szCs w:val="28"/>
          <w:bdr w:val="none" w:sz="0" w:space="0" w:color="auto" w:frame="1"/>
          <w:lang w:val="uk-UA"/>
        </w:rPr>
        <w:t>1) вибір форми здобуття освіти під час вступу до Університету;</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21" w:name="n967"/>
      <w:bookmarkEnd w:id="121"/>
      <w:r w:rsidRPr="00E2583C">
        <w:rPr>
          <w:sz w:val="28"/>
          <w:szCs w:val="28"/>
          <w:bdr w:val="none" w:sz="0" w:space="0" w:color="auto" w:frame="1"/>
          <w:lang w:val="uk-UA"/>
        </w:rPr>
        <w:t>2) безпечні і нешкідливі умови навчання, праці та побуту;</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22" w:name="n968"/>
      <w:bookmarkEnd w:id="122"/>
      <w:r w:rsidRPr="00E2583C">
        <w:rPr>
          <w:sz w:val="28"/>
          <w:szCs w:val="28"/>
          <w:bdr w:val="none" w:sz="0" w:space="0" w:color="auto" w:frame="1"/>
          <w:lang w:val="uk-UA"/>
        </w:rPr>
        <w:t>3) трудову діяльність у позанавчальний час;</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23" w:name="n969"/>
      <w:bookmarkEnd w:id="123"/>
      <w:r w:rsidRPr="00E2583C">
        <w:rPr>
          <w:sz w:val="28"/>
          <w:szCs w:val="28"/>
          <w:bdr w:val="none" w:sz="0" w:space="0" w:color="auto" w:frame="1"/>
          <w:lang w:val="uk-UA"/>
        </w:rPr>
        <w:t>4) додаткову оплачувану відпустку у зв’язку з навчанням за основним місцем роботи, скорочений робочий час та інші пільги, передбачені законодавством для осіб, які поєднують роботу з навчанням;</w:t>
      </w:r>
    </w:p>
    <w:p w:rsidR="008F16D7" w:rsidRPr="00E2583C" w:rsidRDefault="008F16D7" w:rsidP="008F16D7">
      <w:pPr>
        <w:tabs>
          <w:tab w:val="left" w:pos="360"/>
          <w:tab w:val="left" w:pos="720"/>
        </w:tabs>
        <w:jc w:val="both"/>
        <w:textAlignment w:val="baseline"/>
        <w:rPr>
          <w:sz w:val="28"/>
          <w:szCs w:val="28"/>
          <w:bdr w:val="none" w:sz="0" w:space="0" w:color="auto" w:frame="1"/>
          <w:lang w:val="uk-UA"/>
        </w:rPr>
      </w:pPr>
      <w:bookmarkStart w:id="124" w:name="n970"/>
      <w:bookmarkEnd w:id="124"/>
      <w:r w:rsidRPr="00E2583C">
        <w:rPr>
          <w:sz w:val="28"/>
          <w:szCs w:val="28"/>
          <w:bdr w:val="none" w:sz="0" w:space="0" w:color="auto" w:frame="1"/>
          <w:lang w:val="uk-UA"/>
        </w:rPr>
        <w:t>5)</w:t>
      </w:r>
      <w:r w:rsidRPr="00E2583C">
        <w:rPr>
          <w:sz w:val="28"/>
          <w:szCs w:val="28"/>
          <w:bdr w:val="none" w:sz="0" w:space="0" w:color="auto" w:frame="1"/>
          <w:lang w:val="uk-UA"/>
        </w:rPr>
        <w:tab/>
        <w:t>безоплатне користування бібліотеками, музеями, інформаційними фондами, навчальною, науковою та спортивною базами Університету;</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25" w:name="n971"/>
      <w:bookmarkEnd w:id="125"/>
      <w:r w:rsidRPr="00E2583C">
        <w:rPr>
          <w:sz w:val="28"/>
          <w:szCs w:val="28"/>
          <w:bdr w:val="none" w:sz="0" w:space="0" w:color="auto" w:frame="1"/>
          <w:lang w:val="uk-UA"/>
        </w:rPr>
        <w:t>6) безоплатне забезпечення інформацією для навчання у доступних форматах з використанням технологій, що враховують обмеження життєдіяльності, зумовлені станом здоров’я (для осіб з особливими освітніми потребами);</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26" w:name="n972"/>
      <w:bookmarkEnd w:id="126"/>
      <w:r w:rsidRPr="00E2583C">
        <w:rPr>
          <w:sz w:val="28"/>
          <w:szCs w:val="28"/>
          <w:bdr w:val="none" w:sz="0" w:space="0" w:color="auto" w:frame="1"/>
          <w:lang w:val="uk-UA"/>
        </w:rPr>
        <w:t>7) користування виробничою, культурно-освітньою, побутовою, оздоровчою базами Університету у порядку, передбаченому Статутом НУ «Запорізька політехніка»;</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27" w:name="n973"/>
      <w:bookmarkEnd w:id="127"/>
      <w:r w:rsidRPr="00E2583C">
        <w:rPr>
          <w:sz w:val="28"/>
          <w:szCs w:val="28"/>
          <w:bdr w:val="none" w:sz="0" w:space="0" w:color="auto" w:frame="1"/>
          <w:lang w:val="uk-UA"/>
        </w:rPr>
        <w:t>8) забезпечення гуртожитком та цілодобовим доступом до нього на строк навчання у порядку, встановленому законодавством;</w:t>
      </w:r>
    </w:p>
    <w:p w:rsidR="008F16D7" w:rsidRPr="00E2583C" w:rsidRDefault="008F16D7" w:rsidP="008F16D7">
      <w:pPr>
        <w:tabs>
          <w:tab w:val="left" w:pos="360"/>
          <w:tab w:val="left" w:pos="720"/>
        </w:tabs>
        <w:jc w:val="both"/>
        <w:textAlignment w:val="baseline"/>
        <w:rPr>
          <w:sz w:val="28"/>
          <w:szCs w:val="28"/>
          <w:bdr w:val="none" w:sz="0" w:space="0" w:color="auto" w:frame="1"/>
          <w:lang w:val="uk-UA"/>
        </w:rPr>
      </w:pPr>
      <w:bookmarkStart w:id="128" w:name="n974"/>
      <w:bookmarkEnd w:id="128"/>
      <w:r w:rsidRPr="00E2583C">
        <w:rPr>
          <w:sz w:val="28"/>
          <w:szCs w:val="28"/>
          <w:bdr w:val="none" w:sz="0" w:space="0" w:color="auto" w:frame="1"/>
          <w:lang w:val="uk-UA"/>
        </w:rPr>
        <w:t>9)</w:t>
      </w:r>
      <w:r w:rsidRPr="00E2583C">
        <w:rPr>
          <w:sz w:val="28"/>
          <w:szCs w:val="28"/>
          <w:bdr w:val="none" w:sz="0" w:space="0" w:color="auto" w:frame="1"/>
          <w:lang w:val="uk-UA"/>
        </w:rPr>
        <w:tab/>
        <w:t>участь у науково-дослідних, дослідно-конструкторських роботах, конференціях, симпозіумах, виставках, конкурсах, представлення своїх робіт для публікації;</w:t>
      </w:r>
    </w:p>
    <w:p w:rsidR="008F16D7" w:rsidRPr="00E2583C" w:rsidRDefault="008F16D7" w:rsidP="008F16D7">
      <w:pPr>
        <w:tabs>
          <w:tab w:val="left" w:pos="36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lastRenderedPageBreak/>
        <w:t xml:space="preserve">10) участь у заходах з освітньої, наукової, науково-дослідної, спортивної, інноваційної, професійної, мистецької, громадської діяльності, що проводяться в Україні та за кордоном, у </w:t>
      </w:r>
      <w:bookmarkStart w:id="129" w:name="n975"/>
      <w:bookmarkEnd w:id="129"/>
      <w:r w:rsidRPr="00E2583C">
        <w:rPr>
          <w:sz w:val="28"/>
          <w:szCs w:val="28"/>
          <w:bdr w:val="none" w:sz="0" w:space="0" w:color="auto" w:frame="1"/>
          <w:lang w:val="uk-UA"/>
        </w:rPr>
        <w:t>встановленому законодавством порядку;</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30" w:name="n976"/>
      <w:bookmarkEnd w:id="130"/>
      <w:r w:rsidRPr="00E2583C">
        <w:rPr>
          <w:sz w:val="28"/>
          <w:szCs w:val="28"/>
          <w:bdr w:val="none" w:sz="0" w:space="0" w:color="auto" w:frame="1"/>
          <w:lang w:val="uk-UA"/>
        </w:rPr>
        <w:t>11) участь в обговоренні та вирішенні питань удосконалення освітнього процесу, науково-дослідної роботи, призначення стипендій, організації дозвілля, побуту, оздоровлення;</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31" w:name="n977"/>
      <w:bookmarkEnd w:id="131"/>
      <w:r w:rsidRPr="00E2583C">
        <w:rPr>
          <w:sz w:val="28"/>
          <w:szCs w:val="28"/>
          <w:bdr w:val="none" w:sz="0" w:space="0" w:color="auto" w:frame="1"/>
          <w:lang w:val="uk-UA"/>
        </w:rPr>
        <w:t>12) внесення пропозицій щодо умов і розміру плати за навчання;</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32" w:name="n978"/>
      <w:bookmarkEnd w:id="132"/>
      <w:r w:rsidRPr="00E2583C">
        <w:rPr>
          <w:sz w:val="28"/>
          <w:szCs w:val="28"/>
          <w:bdr w:val="none" w:sz="0" w:space="0" w:color="auto" w:frame="1"/>
          <w:lang w:val="uk-UA"/>
        </w:rPr>
        <w:t>13) участь у громадських об’єднаннях;</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33" w:name="n979"/>
      <w:bookmarkEnd w:id="133"/>
      <w:r w:rsidRPr="00E2583C">
        <w:rPr>
          <w:sz w:val="28"/>
          <w:szCs w:val="28"/>
          <w:bdr w:val="none" w:sz="0" w:space="0" w:color="auto" w:frame="1"/>
          <w:lang w:val="uk-UA"/>
        </w:rPr>
        <w:t>14) участь у діяльності органів громадського самоврядування Університету, факультетів, відділень, вченої ради Університету, органів студентського самоврядування;</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34" w:name="n980"/>
      <w:bookmarkEnd w:id="134"/>
      <w:r w:rsidRPr="00E2583C">
        <w:rPr>
          <w:sz w:val="28"/>
          <w:szCs w:val="28"/>
          <w:bdr w:val="none" w:sz="0" w:space="0" w:color="auto" w:frame="1"/>
          <w:lang w:val="uk-UA"/>
        </w:rPr>
        <w:t>15) вибір навчальних дисциплін у межах, передбачених відповідною освітньою програмою, в обсязі, що становить не менш як 25 відсотків загальної кількості кредитів ЄКТС, передбачених для цього рівня вищої освіти (10 відсотків для здобувачів фахової передвищої освіти).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деканом відповідного факультету</w:t>
      </w:r>
      <w:r w:rsidR="00271FEB" w:rsidRPr="00E2583C">
        <w:rPr>
          <w:sz w:val="28"/>
          <w:szCs w:val="28"/>
          <w:bdr w:val="none" w:sz="0" w:space="0" w:color="auto" w:frame="1"/>
          <w:lang w:val="uk-UA"/>
        </w:rPr>
        <w:t xml:space="preserve"> (директором ННІ),</w:t>
      </w:r>
      <w:r w:rsidRPr="00E2583C">
        <w:rPr>
          <w:sz w:val="28"/>
          <w:szCs w:val="28"/>
          <w:bdr w:val="none" w:sz="0" w:space="0" w:color="auto" w:frame="1"/>
          <w:lang w:val="uk-UA"/>
        </w:rPr>
        <w:t xml:space="preserve"> (директором фахового коледжу);</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35" w:name="n981"/>
      <w:bookmarkEnd w:id="135"/>
      <w:r w:rsidRPr="00E2583C">
        <w:rPr>
          <w:sz w:val="28"/>
          <w:szCs w:val="28"/>
          <w:bdr w:val="none" w:sz="0" w:space="0" w:color="auto" w:frame="1"/>
          <w:lang w:val="uk-UA"/>
        </w:rPr>
        <w:t>16) навчання одночасно за декількома освітніми програмами, а також у декількох закладах вищої освіти, за умови отримання тільки однієї вищої освіти за кожним ступенем за кошти державного (місцевого) бюджету;</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36" w:name="n982"/>
      <w:bookmarkEnd w:id="136"/>
      <w:r w:rsidRPr="00E2583C">
        <w:rPr>
          <w:sz w:val="28"/>
          <w:szCs w:val="28"/>
          <w:bdr w:val="none" w:sz="0" w:space="0" w:color="auto" w:frame="1"/>
          <w:lang w:val="uk-UA"/>
        </w:rPr>
        <w:t>17) академічну мобільність, у тому числі міжнародну;</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37" w:name="n983"/>
      <w:bookmarkEnd w:id="137"/>
      <w:r w:rsidRPr="00E2583C">
        <w:rPr>
          <w:sz w:val="28"/>
          <w:szCs w:val="28"/>
          <w:bdr w:val="none" w:sz="0" w:space="0" w:color="auto" w:frame="1"/>
          <w:lang w:val="uk-UA"/>
        </w:rPr>
        <w:t>18) отримання  соціальної допомоги у випадках, встановлених законодавством;</w:t>
      </w:r>
    </w:p>
    <w:p w:rsidR="008F16D7" w:rsidRPr="00E2583C" w:rsidRDefault="008F16D7" w:rsidP="008F16D7">
      <w:pPr>
        <w:tabs>
          <w:tab w:val="left" w:pos="540"/>
          <w:tab w:val="left" w:pos="720"/>
        </w:tabs>
        <w:jc w:val="both"/>
        <w:textAlignment w:val="baseline"/>
        <w:rPr>
          <w:sz w:val="28"/>
          <w:szCs w:val="28"/>
          <w:bdr w:val="none" w:sz="0" w:space="0" w:color="auto" w:frame="1"/>
          <w:lang w:val="uk-UA"/>
        </w:rPr>
      </w:pPr>
      <w:bookmarkStart w:id="138" w:name="n984"/>
      <w:bookmarkEnd w:id="138"/>
      <w:r w:rsidRPr="00E2583C">
        <w:rPr>
          <w:sz w:val="28"/>
          <w:szCs w:val="28"/>
          <w:bdr w:val="none" w:sz="0" w:space="0" w:color="auto" w:frame="1"/>
          <w:lang w:val="uk-UA"/>
        </w:rPr>
        <w:t>19) зарахування до страхового стажу відповідно до Закону України</w:t>
      </w:r>
      <w:r w:rsidRPr="00E2583C">
        <w:rPr>
          <w:sz w:val="28"/>
          <w:szCs w:val="28"/>
          <w:lang w:val="uk-UA"/>
        </w:rPr>
        <w:t xml:space="preserve"> «</w:t>
      </w:r>
      <w:r w:rsidRPr="00E2583C">
        <w:rPr>
          <w:sz w:val="28"/>
          <w:szCs w:val="28"/>
          <w:bdr w:val="none" w:sz="0" w:space="0" w:color="auto" w:frame="1"/>
          <w:lang w:val="uk-UA"/>
        </w:rPr>
        <w:t>Про загальнообов’язкове державне пенсійне страхування» періодів навчання на денній формі навчання в Університеті, аспірантурі, докторантурі, клінічній ординатурі, інтернатурі, резидентурі, за умови добровільної сплати страхових внесків;</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39" w:name="n985"/>
      <w:bookmarkEnd w:id="139"/>
      <w:r w:rsidRPr="00E2583C">
        <w:rPr>
          <w:sz w:val="28"/>
          <w:szCs w:val="28"/>
          <w:bdr w:val="none" w:sz="0" w:space="0" w:color="auto" w:frame="1"/>
          <w:lang w:val="uk-UA"/>
        </w:rPr>
        <w:t>20) академічну відпустку або перерву в навчанні із збереженням окремих прав здобувача вищої освіти, а також на поновлення навчання у порядку, встановленому Міністерством освіти і науки України;</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40" w:name="n986"/>
      <w:bookmarkEnd w:id="140"/>
      <w:r w:rsidRPr="00E2583C">
        <w:rPr>
          <w:sz w:val="28"/>
          <w:szCs w:val="28"/>
          <w:bdr w:val="none" w:sz="0" w:space="0" w:color="auto" w:frame="1"/>
          <w:lang w:val="uk-UA"/>
        </w:rPr>
        <w:t>21) участь у формуванні індивідуального навчального плану;</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41" w:name="n987"/>
      <w:bookmarkEnd w:id="141"/>
      <w:r w:rsidRPr="00E2583C">
        <w:rPr>
          <w:sz w:val="28"/>
          <w:szCs w:val="28"/>
          <w:bdr w:val="none" w:sz="0" w:space="0" w:color="auto" w:frame="1"/>
          <w:lang w:val="uk-UA"/>
        </w:rPr>
        <w:t>22) моральне, матеріальне заохочення за успіхи у навчанні, науково-дослідній, інноваційній і громадській роботі, за мистецькі та спортивні досягнення тощо;</w:t>
      </w:r>
    </w:p>
    <w:p w:rsidR="008F16D7" w:rsidRPr="00E2583C" w:rsidRDefault="008F16D7" w:rsidP="008F16D7">
      <w:pPr>
        <w:tabs>
          <w:tab w:val="left" w:pos="540"/>
          <w:tab w:val="left" w:pos="720"/>
        </w:tabs>
        <w:jc w:val="both"/>
        <w:textAlignment w:val="baseline"/>
        <w:rPr>
          <w:sz w:val="28"/>
          <w:szCs w:val="28"/>
          <w:bdr w:val="none" w:sz="0" w:space="0" w:color="auto" w:frame="1"/>
          <w:lang w:val="uk-UA"/>
        </w:rPr>
      </w:pPr>
      <w:bookmarkStart w:id="142" w:name="n988"/>
      <w:bookmarkEnd w:id="142"/>
      <w:r w:rsidRPr="00E2583C">
        <w:rPr>
          <w:sz w:val="28"/>
          <w:szCs w:val="28"/>
          <w:bdr w:val="none" w:sz="0" w:space="0" w:color="auto" w:frame="1"/>
          <w:lang w:val="uk-UA"/>
        </w:rPr>
        <w:t>23)</w:t>
      </w:r>
      <w:r w:rsidRPr="00E2583C">
        <w:rPr>
          <w:sz w:val="28"/>
          <w:szCs w:val="28"/>
          <w:bdr w:val="none" w:sz="0" w:space="0" w:color="auto" w:frame="1"/>
          <w:lang w:val="uk-UA"/>
        </w:rPr>
        <w:tab/>
        <w:t>захист від будь-яких форм експлуатації, фізичного та психічного насильства;</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43" w:name="n989"/>
      <w:bookmarkEnd w:id="143"/>
      <w:r w:rsidRPr="00E2583C">
        <w:rPr>
          <w:sz w:val="28"/>
          <w:szCs w:val="28"/>
          <w:bdr w:val="none" w:sz="0" w:space="0" w:color="auto" w:frame="1"/>
          <w:lang w:val="uk-UA"/>
        </w:rPr>
        <w:t>24) безоплатне проходження практики на підприємствах, в установах, закладах та організаціях, а також на оплату праці під час виконання виробничих функцій згідно із законодавством;</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44" w:name="n990"/>
      <w:bookmarkEnd w:id="144"/>
      <w:r w:rsidRPr="00E2583C">
        <w:rPr>
          <w:sz w:val="28"/>
          <w:szCs w:val="28"/>
          <w:bdr w:val="none" w:sz="0" w:space="0" w:color="auto" w:frame="1"/>
          <w:lang w:val="uk-UA"/>
        </w:rPr>
        <w:lastRenderedPageBreak/>
        <w:t>25) канікулярну відпустку тривалістю не менш як вісім календарних тижнів на навчальний рік;</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45" w:name="n991"/>
      <w:bookmarkEnd w:id="145"/>
      <w:r w:rsidRPr="00E2583C">
        <w:rPr>
          <w:sz w:val="28"/>
          <w:szCs w:val="28"/>
          <w:bdr w:val="none" w:sz="0" w:space="0" w:color="auto" w:frame="1"/>
          <w:lang w:val="uk-UA"/>
        </w:rPr>
        <w:t>26) отримання цільових пільгових державних кредитів для здобуття вищої освіти у порядку, визначеному Кабінетом Міністрів України;</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46" w:name="n992"/>
      <w:bookmarkEnd w:id="146"/>
      <w:r w:rsidRPr="00E2583C">
        <w:rPr>
          <w:sz w:val="28"/>
          <w:szCs w:val="28"/>
          <w:bdr w:val="none" w:sz="0" w:space="0" w:color="auto" w:frame="1"/>
          <w:lang w:val="uk-UA"/>
        </w:rPr>
        <w:t>27) оскарження дій органів управління Університету та їх посадових осіб, педагогічних і науково-педагогічних працівників;</w:t>
      </w:r>
    </w:p>
    <w:p w:rsidR="008F16D7" w:rsidRPr="00E2583C" w:rsidRDefault="008F16D7" w:rsidP="008F16D7">
      <w:pPr>
        <w:tabs>
          <w:tab w:val="left" w:pos="720"/>
        </w:tabs>
        <w:jc w:val="both"/>
        <w:textAlignment w:val="baseline"/>
        <w:rPr>
          <w:sz w:val="28"/>
          <w:szCs w:val="28"/>
          <w:bdr w:val="none" w:sz="0" w:space="0" w:color="auto" w:frame="1"/>
          <w:lang w:val="uk-UA"/>
        </w:rPr>
      </w:pPr>
      <w:bookmarkStart w:id="147" w:name="n993"/>
      <w:bookmarkEnd w:id="147"/>
      <w:r w:rsidRPr="00E2583C">
        <w:rPr>
          <w:sz w:val="28"/>
          <w:szCs w:val="28"/>
          <w:bdr w:val="none" w:sz="0" w:space="0" w:color="auto" w:frame="1"/>
          <w:lang w:val="uk-UA"/>
        </w:rPr>
        <w:t>28) спеціальний навчально-реабілітаційний супровід та вільний доступ до інфраструктури Університету відповідно до медико-соціальних показань за наявності обмежень життєдіяльності, зумовлених станом здоров’я;</w:t>
      </w:r>
    </w:p>
    <w:p w:rsidR="008F16D7" w:rsidRPr="00E2583C" w:rsidRDefault="008F16D7" w:rsidP="008F16D7">
      <w:pPr>
        <w:ind w:firstLine="450"/>
        <w:jc w:val="both"/>
        <w:textAlignment w:val="baseline"/>
        <w:rPr>
          <w:sz w:val="28"/>
          <w:szCs w:val="28"/>
          <w:bdr w:val="none" w:sz="0" w:space="0" w:color="auto" w:frame="1"/>
          <w:lang w:val="uk-UA"/>
        </w:rPr>
      </w:pPr>
      <w:bookmarkStart w:id="148" w:name="n994"/>
      <w:bookmarkEnd w:id="148"/>
      <w:r w:rsidRPr="00E2583C">
        <w:rPr>
          <w:sz w:val="28"/>
          <w:szCs w:val="28"/>
          <w:bdr w:val="none" w:sz="0" w:space="0" w:color="auto" w:frame="1"/>
          <w:lang w:val="uk-UA"/>
        </w:rPr>
        <w:tab/>
        <w:t>7.19. Особи, які навчаються в НУ «Запорізька політехніка» за денною формою здобуття освіти за рахунок коштів державного або місцевих бюджетів, мають право на отримання академічних та соціальних стипендій у встановленому законодавством порядку.</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Особи, які навчаються в НУ «Запорізька політехніка» за денною формою здобуття освіти, можуть отримувати інші стипендії, призначені фізичними (юридичними) особами.</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Особи, які навчаються в НУ «Запорізька політехніка», мають також інші права, визначені законодавством, цим Статутом та іншими нормативними документами Університету.</w:t>
      </w:r>
    </w:p>
    <w:p w:rsidR="008F16D7" w:rsidRPr="00E2583C" w:rsidRDefault="008F16D7" w:rsidP="008F16D7">
      <w:pPr>
        <w:ind w:firstLine="450"/>
        <w:jc w:val="both"/>
        <w:textAlignment w:val="baseline"/>
        <w:rPr>
          <w:sz w:val="28"/>
          <w:szCs w:val="28"/>
          <w:bdr w:val="none" w:sz="0" w:space="0" w:color="auto" w:frame="1"/>
          <w:lang w:val="uk-UA"/>
        </w:rPr>
      </w:pPr>
      <w:bookmarkStart w:id="149" w:name="n1003"/>
      <w:bookmarkEnd w:id="149"/>
      <w:r w:rsidRPr="00E2583C">
        <w:rPr>
          <w:sz w:val="28"/>
          <w:szCs w:val="28"/>
          <w:bdr w:val="none" w:sz="0" w:space="0" w:color="auto" w:frame="1"/>
          <w:lang w:val="uk-UA"/>
        </w:rPr>
        <w:tab/>
        <w:t xml:space="preserve">7.20. </w:t>
      </w:r>
      <w:bookmarkStart w:id="150" w:name="n1004"/>
      <w:bookmarkEnd w:id="150"/>
      <w:r w:rsidRPr="00E2583C">
        <w:rPr>
          <w:sz w:val="28"/>
          <w:szCs w:val="28"/>
          <w:bdr w:val="none" w:sz="0" w:space="0" w:color="auto" w:frame="1"/>
          <w:lang w:val="uk-UA"/>
        </w:rPr>
        <w:t>Особи, які навчаються в НУ «Запорізька політехніка», зобов’язані:</w:t>
      </w:r>
    </w:p>
    <w:p w:rsidR="008F16D7" w:rsidRPr="00E2583C" w:rsidRDefault="008F16D7" w:rsidP="008F16D7">
      <w:pPr>
        <w:tabs>
          <w:tab w:val="left" w:pos="360"/>
          <w:tab w:val="left" w:pos="851"/>
        </w:tabs>
        <w:jc w:val="both"/>
        <w:textAlignment w:val="baseline"/>
        <w:rPr>
          <w:sz w:val="28"/>
          <w:szCs w:val="28"/>
          <w:bdr w:val="none" w:sz="0" w:space="0" w:color="auto" w:frame="1"/>
          <w:lang w:val="uk-UA"/>
        </w:rPr>
      </w:pPr>
      <w:bookmarkStart w:id="151" w:name="n1005"/>
      <w:bookmarkEnd w:id="151"/>
      <w:r w:rsidRPr="00E2583C">
        <w:rPr>
          <w:sz w:val="28"/>
          <w:szCs w:val="28"/>
          <w:bdr w:val="none" w:sz="0" w:space="0" w:color="auto" w:frame="1"/>
          <w:lang w:val="uk-UA"/>
        </w:rPr>
        <w:t>1)</w:t>
      </w:r>
      <w:r w:rsidRPr="00E2583C">
        <w:rPr>
          <w:sz w:val="28"/>
          <w:szCs w:val="28"/>
          <w:bdr w:val="none" w:sz="0" w:space="0" w:color="auto" w:frame="1"/>
          <w:lang w:val="uk-UA"/>
        </w:rPr>
        <w:tab/>
        <w:t>дотримуватися вимог законодавства, Статуту та Правил внутрішнього розпорядку НУ «Запорізька політехніка»;</w:t>
      </w:r>
    </w:p>
    <w:p w:rsidR="008F16D7" w:rsidRPr="00E2583C" w:rsidRDefault="008F16D7" w:rsidP="008F16D7">
      <w:pPr>
        <w:tabs>
          <w:tab w:val="left" w:pos="851"/>
        </w:tabs>
        <w:jc w:val="both"/>
        <w:textAlignment w:val="baseline"/>
        <w:rPr>
          <w:sz w:val="28"/>
          <w:szCs w:val="28"/>
          <w:bdr w:val="none" w:sz="0" w:space="0" w:color="auto" w:frame="1"/>
          <w:lang w:val="uk-UA"/>
        </w:rPr>
      </w:pPr>
      <w:bookmarkStart w:id="152" w:name="n1006"/>
      <w:bookmarkEnd w:id="152"/>
      <w:r w:rsidRPr="00E2583C">
        <w:rPr>
          <w:sz w:val="28"/>
          <w:szCs w:val="28"/>
          <w:bdr w:val="none" w:sz="0" w:space="0" w:color="auto" w:frame="1"/>
          <w:lang w:val="uk-UA"/>
        </w:rPr>
        <w:t>2) виконувати вимоги з охорони праці, техніки безпеки, виробничої санітарії, протипожежної безпеки, передбачені відповідними правилами та інструкціями;</w:t>
      </w:r>
    </w:p>
    <w:p w:rsidR="008F16D7" w:rsidRPr="00E2583C" w:rsidRDefault="008F16D7" w:rsidP="008F16D7">
      <w:pPr>
        <w:tabs>
          <w:tab w:val="left" w:pos="851"/>
        </w:tabs>
        <w:jc w:val="both"/>
        <w:textAlignment w:val="baseline"/>
        <w:rPr>
          <w:sz w:val="28"/>
          <w:szCs w:val="28"/>
          <w:bdr w:val="none" w:sz="0" w:space="0" w:color="auto" w:frame="1"/>
          <w:lang w:val="uk-UA"/>
        </w:rPr>
      </w:pPr>
      <w:bookmarkStart w:id="153" w:name="n1007"/>
      <w:bookmarkEnd w:id="153"/>
      <w:r w:rsidRPr="00E2583C">
        <w:rPr>
          <w:sz w:val="28"/>
          <w:szCs w:val="28"/>
          <w:bdr w:val="none" w:sz="0" w:space="0" w:color="auto" w:frame="1"/>
          <w:lang w:val="uk-UA"/>
        </w:rPr>
        <w:t>3) виконувати вимоги освітньої програми та індивідуального навчального плану, дотримуючись академічної доброчесності;</w:t>
      </w:r>
    </w:p>
    <w:p w:rsidR="008F16D7" w:rsidRPr="00E2583C" w:rsidRDefault="008F16D7" w:rsidP="008F16D7">
      <w:pPr>
        <w:tabs>
          <w:tab w:val="left" w:pos="851"/>
        </w:tabs>
        <w:jc w:val="both"/>
        <w:textAlignment w:val="baseline"/>
        <w:rPr>
          <w:sz w:val="28"/>
          <w:szCs w:val="28"/>
          <w:bdr w:val="none" w:sz="0" w:space="0" w:color="auto" w:frame="1"/>
          <w:lang w:val="uk-UA"/>
        </w:rPr>
      </w:pPr>
      <w:r w:rsidRPr="00E2583C">
        <w:rPr>
          <w:sz w:val="28"/>
          <w:szCs w:val="28"/>
          <w:bdr w:val="none" w:sz="0" w:space="0" w:color="auto" w:frame="1"/>
          <w:lang w:val="uk-UA"/>
        </w:rPr>
        <w:t>4) поважати гідність, права, свободи та законні інтереси всіх учасників освітнього процесу, дотримуватися етичних норм;</w:t>
      </w:r>
    </w:p>
    <w:p w:rsidR="008F16D7" w:rsidRPr="00E2583C" w:rsidRDefault="008F16D7" w:rsidP="008F16D7">
      <w:pPr>
        <w:tabs>
          <w:tab w:val="left" w:pos="851"/>
        </w:tabs>
        <w:jc w:val="both"/>
        <w:textAlignment w:val="baseline"/>
        <w:rPr>
          <w:sz w:val="28"/>
          <w:szCs w:val="28"/>
          <w:bdr w:val="none" w:sz="0" w:space="0" w:color="auto" w:frame="1"/>
          <w:lang w:val="uk-UA"/>
        </w:rPr>
      </w:pPr>
      <w:r w:rsidRPr="00E2583C">
        <w:rPr>
          <w:sz w:val="28"/>
          <w:szCs w:val="28"/>
          <w:bdr w:val="none" w:sz="0" w:space="0" w:color="auto" w:frame="1"/>
          <w:lang w:val="uk-UA"/>
        </w:rPr>
        <w:t>5) відповідально та дбайливо ставитися до власного здоров’я, здоров’я оточуючих, довкілля;</w:t>
      </w:r>
    </w:p>
    <w:p w:rsidR="008F16D7" w:rsidRPr="00E2583C" w:rsidRDefault="008F16D7" w:rsidP="008F16D7">
      <w:pPr>
        <w:tabs>
          <w:tab w:val="left" w:pos="851"/>
        </w:tabs>
        <w:jc w:val="both"/>
        <w:textAlignment w:val="baseline"/>
        <w:rPr>
          <w:sz w:val="28"/>
          <w:szCs w:val="28"/>
          <w:bdr w:val="none" w:sz="0" w:space="0" w:color="auto" w:frame="1"/>
          <w:lang w:val="uk-UA"/>
        </w:rPr>
      </w:pPr>
      <w:r w:rsidRPr="00E2583C">
        <w:rPr>
          <w:sz w:val="28"/>
          <w:szCs w:val="28"/>
          <w:bdr w:val="none" w:sz="0" w:space="0" w:color="auto" w:frame="1"/>
          <w:lang w:val="uk-UA"/>
        </w:rPr>
        <w:t>6) 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8F16D7" w:rsidRPr="00E2583C" w:rsidRDefault="008F16D7" w:rsidP="008F16D7">
      <w:pPr>
        <w:tabs>
          <w:tab w:val="left" w:pos="851"/>
        </w:tabs>
        <w:jc w:val="both"/>
        <w:textAlignment w:val="baseline"/>
        <w:rPr>
          <w:sz w:val="28"/>
          <w:szCs w:val="28"/>
          <w:bdr w:val="none" w:sz="0" w:space="0" w:color="auto" w:frame="1"/>
          <w:lang w:val="uk-UA"/>
        </w:rPr>
      </w:pPr>
      <w:r w:rsidRPr="00E2583C">
        <w:rPr>
          <w:sz w:val="28"/>
          <w:szCs w:val="28"/>
          <w:bdr w:val="none" w:sz="0" w:space="0" w:color="auto" w:frame="1"/>
          <w:lang w:val="uk-UA"/>
        </w:rPr>
        <w:t>7) 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7.21. Підставами для відрахування здобувачів вищої освіти з НУ «Запорізька політехніка» є:</w:t>
      </w:r>
    </w:p>
    <w:p w:rsidR="008F16D7" w:rsidRPr="00E2583C" w:rsidRDefault="008F16D7" w:rsidP="008F16D7">
      <w:pPr>
        <w:tabs>
          <w:tab w:val="left" w:pos="851"/>
        </w:tabs>
        <w:jc w:val="both"/>
        <w:textAlignment w:val="baseline"/>
        <w:rPr>
          <w:sz w:val="28"/>
          <w:szCs w:val="28"/>
          <w:bdr w:val="none" w:sz="0" w:space="0" w:color="auto" w:frame="1"/>
          <w:lang w:val="uk-UA"/>
        </w:rPr>
      </w:pPr>
      <w:r w:rsidRPr="00E2583C">
        <w:rPr>
          <w:sz w:val="28"/>
          <w:szCs w:val="28"/>
          <w:bdr w:val="none" w:sz="0" w:space="0" w:color="auto" w:frame="1"/>
          <w:lang w:val="uk-UA"/>
        </w:rPr>
        <w:t>1) завершення навчання за відповідною освітньою програмою;</w:t>
      </w:r>
    </w:p>
    <w:p w:rsidR="008F16D7" w:rsidRPr="00E2583C" w:rsidRDefault="008F16D7" w:rsidP="008F16D7">
      <w:pPr>
        <w:tabs>
          <w:tab w:val="left" w:pos="851"/>
        </w:tabs>
        <w:jc w:val="both"/>
        <w:textAlignment w:val="baseline"/>
        <w:rPr>
          <w:sz w:val="28"/>
          <w:szCs w:val="28"/>
          <w:bdr w:val="none" w:sz="0" w:space="0" w:color="auto" w:frame="1"/>
          <w:lang w:val="uk-UA"/>
        </w:rPr>
      </w:pPr>
      <w:r w:rsidRPr="00E2583C">
        <w:rPr>
          <w:sz w:val="28"/>
          <w:szCs w:val="28"/>
          <w:bdr w:val="none" w:sz="0" w:space="0" w:color="auto" w:frame="1"/>
          <w:lang w:val="uk-UA"/>
        </w:rPr>
        <w:t>2) власне бажання особи, яка навчається;</w:t>
      </w:r>
    </w:p>
    <w:p w:rsidR="008F16D7" w:rsidRPr="00E2583C" w:rsidRDefault="008F16D7" w:rsidP="008F16D7">
      <w:pPr>
        <w:tabs>
          <w:tab w:val="left" w:pos="851"/>
        </w:tabs>
        <w:jc w:val="both"/>
        <w:textAlignment w:val="baseline"/>
        <w:rPr>
          <w:sz w:val="28"/>
          <w:szCs w:val="28"/>
          <w:bdr w:val="none" w:sz="0" w:space="0" w:color="auto" w:frame="1"/>
          <w:lang w:val="uk-UA"/>
        </w:rPr>
      </w:pPr>
      <w:r w:rsidRPr="00E2583C">
        <w:rPr>
          <w:sz w:val="28"/>
          <w:szCs w:val="28"/>
          <w:bdr w:val="none" w:sz="0" w:space="0" w:color="auto" w:frame="1"/>
          <w:lang w:val="uk-UA"/>
        </w:rPr>
        <w:t>3) переведення до іншого закладу вищої освіти;</w:t>
      </w:r>
    </w:p>
    <w:p w:rsidR="008F16D7" w:rsidRPr="00E2583C" w:rsidRDefault="008F16D7" w:rsidP="008F16D7">
      <w:pPr>
        <w:tabs>
          <w:tab w:val="left" w:pos="851"/>
        </w:tabs>
        <w:jc w:val="both"/>
        <w:textAlignment w:val="baseline"/>
        <w:rPr>
          <w:sz w:val="28"/>
          <w:szCs w:val="28"/>
          <w:bdr w:val="none" w:sz="0" w:space="0" w:color="auto" w:frame="1"/>
          <w:lang w:val="uk-UA"/>
        </w:rPr>
      </w:pPr>
      <w:r w:rsidRPr="00E2583C">
        <w:rPr>
          <w:sz w:val="28"/>
          <w:szCs w:val="28"/>
          <w:bdr w:val="none" w:sz="0" w:space="0" w:color="auto" w:frame="1"/>
          <w:lang w:val="uk-UA"/>
        </w:rPr>
        <w:lastRenderedPageBreak/>
        <w:t>4) невиконання індивідуального навчального плану;</w:t>
      </w:r>
    </w:p>
    <w:p w:rsidR="008F16D7" w:rsidRPr="00E2583C" w:rsidRDefault="008F16D7" w:rsidP="008F16D7">
      <w:pPr>
        <w:tabs>
          <w:tab w:val="left" w:pos="851"/>
        </w:tabs>
        <w:jc w:val="both"/>
        <w:textAlignment w:val="baseline"/>
        <w:rPr>
          <w:sz w:val="28"/>
          <w:szCs w:val="28"/>
          <w:bdr w:val="none" w:sz="0" w:space="0" w:color="auto" w:frame="1"/>
          <w:lang w:val="uk-UA"/>
        </w:rPr>
      </w:pPr>
      <w:r w:rsidRPr="00E2583C">
        <w:rPr>
          <w:sz w:val="28"/>
          <w:szCs w:val="28"/>
          <w:bdr w:val="none" w:sz="0" w:space="0" w:color="auto" w:frame="1"/>
          <w:lang w:val="uk-UA"/>
        </w:rPr>
        <w:t>5) порушення умов договору (контракту), укладеного між НУ «Запорізька політехніка» та особою, яка навчається, або фізичною (юридичною) особою, яка оплачує таке навчання;</w:t>
      </w:r>
    </w:p>
    <w:p w:rsidR="008F16D7" w:rsidRPr="00E2583C" w:rsidRDefault="008F16D7" w:rsidP="008F16D7">
      <w:pPr>
        <w:tabs>
          <w:tab w:val="left" w:pos="851"/>
        </w:tabs>
        <w:jc w:val="both"/>
        <w:textAlignment w:val="baseline"/>
        <w:rPr>
          <w:sz w:val="28"/>
          <w:szCs w:val="28"/>
          <w:bdr w:val="none" w:sz="0" w:space="0" w:color="auto" w:frame="1"/>
          <w:lang w:val="uk-UA"/>
        </w:rPr>
      </w:pPr>
      <w:r w:rsidRPr="00E2583C">
        <w:rPr>
          <w:sz w:val="28"/>
          <w:szCs w:val="28"/>
          <w:bdr w:val="none" w:sz="0" w:space="0" w:color="auto" w:frame="1"/>
          <w:lang w:val="uk-UA"/>
        </w:rPr>
        <w:t>6) інші випадки, передбачені законом.</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7.22. Невиконанням індивідуального навчального плану є:</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1) академічна неуспішність (не складено іспити та заліки у терміни, визначені індивідуальним навчальним планом);</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3) одержання незадовільної оцінки під час атестації;</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4) неявка на атестацію у строки, визначені індивідуальним навчальним планом та графіком роботи екзаменаційної комісії та/або розкладом Єдиного державного кваліфікаційного іспиту.</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7.23. Здобувач вищої освіти має право на перерву в навчанні у зв’язку з обставинами, які унеможливлюють виконання освітньої (наукової) програми (за станом здоров’я, призовом на строкову військову службу в разі втрати права на її відстрочення, за сімейними обставинами тощо). Таким особам надається академічна відпустка в установленому порядку.</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7.24.Навчання чи стажування в освітніх і наукових установах (зокрема й іноземних держав) може бути підставою для перерви у навчанні.</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7.25. Здобувачам вищої освіти, призваним на військову службу у зв’язку з оголошенням мобілізації, гарантується збереження місця навчання та стипендії.</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7.26. Здобувачам вищої освіти, які реалізують право на академічну мобільність, протягом навчання, стажування чи здійснення наукової діяльності в іншому закладі вищої освіти (науковій установі) на території України чи поза її межами гарантовано збереження місця навчання та виплата стипендії відповідно до положення про порядок реалізації права на академічну мобільність, затвердженого Кабінетом Міністрів України. Такі особи не відраховуються з Університету.</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7.27. Особа, відрахована з Університету до завершення навчання за відповідною освітньою (освітньо-професійною, освітньо-науковою) програмою, має право на поновлення на навчання в межах ліцензованого обсягу Університету.</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Поновлення на навчання осіб, відрахованих з Університету або яким надано академічну відпустку, а також переведення здобувачів вищої освіти здійснюються, як правило, під час канікул.</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7.28. Порядок відрахування, переривання навчання, поновлення й переведення осіб, які навчаються в Університеті, а також порядок надання їм академічної відпустки визначає Положення, яке затверджує вчена рада Університету відповідно до законодавства.</w:t>
      </w:r>
    </w:p>
    <w:p w:rsidR="008F16D7" w:rsidRPr="00E2583C" w:rsidRDefault="008F16D7" w:rsidP="008F16D7">
      <w:pPr>
        <w:tabs>
          <w:tab w:val="left" w:pos="851"/>
        </w:tabs>
        <w:jc w:val="both"/>
        <w:textAlignment w:val="baseline"/>
        <w:rPr>
          <w:sz w:val="28"/>
          <w:szCs w:val="28"/>
          <w:bdr w:val="none" w:sz="0" w:space="0" w:color="auto" w:frame="1"/>
          <w:lang w:val="uk-UA"/>
        </w:rPr>
      </w:pPr>
    </w:p>
    <w:p w:rsidR="008F16D7" w:rsidRPr="00E2583C" w:rsidRDefault="008F16D7" w:rsidP="008F16D7">
      <w:pPr>
        <w:tabs>
          <w:tab w:val="left" w:pos="851"/>
        </w:tabs>
        <w:ind w:firstLine="450"/>
        <w:jc w:val="center"/>
        <w:textAlignment w:val="baseline"/>
        <w:rPr>
          <w:b/>
          <w:bCs/>
          <w:sz w:val="28"/>
          <w:szCs w:val="28"/>
          <w:bdr w:val="none" w:sz="0" w:space="0" w:color="auto" w:frame="1"/>
          <w:lang w:val="uk-UA"/>
        </w:rPr>
      </w:pPr>
      <w:bookmarkStart w:id="154" w:name="n1010"/>
      <w:bookmarkStart w:id="155" w:name="n1011"/>
      <w:bookmarkStart w:id="156" w:name="n1008"/>
      <w:bookmarkEnd w:id="154"/>
      <w:bookmarkEnd w:id="155"/>
      <w:bookmarkEnd w:id="156"/>
      <w:r w:rsidRPr="00E2583C">
        <w:rPr>
          <w:b/>
          <w:bCs/>
          <w:sz w:val="28"/>
          <w:szCs w:val="28"/>
          <w:bdr w:val="none" w:sz="0" w:space="0" w:color="auto" w:frame="1"/>
          <w:lang w:val="uk-UA"/>
        </w:rPr>
        <w:t xml:space="preserve">8. НАУКОВА, НАУКОВО-ТЕХНІЧНА ТА ІННОВАЦІЙНА </w:t>
      </w:r>
    </w:p>
    <w:p w:rsidR="008F16D7" w:rsidRPr="00E2583C" w:rsidRDefault="008F16D7" w:rsidP="008F16D7">
      <w:pPr>
        <w:tabs>
          <w:tab w:val="left" w:pos="851"/>
        </w:tabs>
        <w:ind w:firstLine="450"/>
        <w:jc w:val="center"/>
        <w:textAlignment w:val="baseline"/>
        <w:rPr>
          <w:b/>
          <w:bCs/>
          <w:sz w:val="28"/>
          <w:szCs w:val="28"/>
          <w:bdr w:val="none" w:sz="0" w:space="0" w:color="auto" w:frame="1"/>
          <w:lang w:val="uk-UA"/>
        </w:rPr>
      </w:pPr>
      <w:r w:rsidRPr="00E2583C">
        <w:rPr>
          <w:b/>
          <w:bCs/>
          <w:sz w:val="28"/>
          <w:szCs w:val="28"/>
          <w:bdr w:val="none" w:sz="0" w:space="0" w:color="auto" w:frame="1"/>
          <w:lang w:val="uk-UA"/>
        </w:rPr>
        <w:t xml:space="preserve">ДІЯЛЬНІСТЬ </w:t>
      </w:r>
    </w:p>
    <w:p w:rsidR="008F16D7" w:rsidRPr="00E2583C" w:rsidRDefault="008F16D7" w:rsidP="008F16D7">
      <w:pPr>
        <w:tabs>
          <w:tab w:val="left" w:pos="851"/>
        </w:tabs>
        <w:ind w:firstLine="450"/>
        <w:jc w:val="center"/>
        <w:textAlignment w:val="baseline"/>
        <w:rPr>
          <w:sz w:val="28"/>
          <w:szCs w:val="28"/>
          <w:bdr w:val="none" w:sz="0" w:space="0" w:color="auto" w:frame="1"/>
          <w:lang w:val="uk-UA"/>
        </w:rPr>
      </w:pPr>
    </w:p>
    <w:p w:rsidR="008F16D7" w:rsidRPr="00E2583C" w:rsidRDefault="008F16D7" w:rsidP="008F16D7">
      <w:pPr>
        <w:ind w:firstLine="450"/>
        <w:jc w:val="both"/>
        <w:textAlignment w:val="baseline"/>
        <w:rPr>
          <w:sz w:val="28"/>
          <w:szCs w:val="28"/>
          <w:bdr w:val="none" w:sz="0" w:space="0" w:color="auto" w:frame="1"/>
          <w:lang w:val="uk-UA"/>
        </w:rPr>
      </w:pPr>
      <w:bookmarkStart w:id="157" w:name="n1012"/>
      <w:bookmarkEnd w:id="157"/>
      <w:r w:rsidRPr="00E2583C">
        <w:rPr>
          <w:bCs/>
          <w:sz w:val="28"/>
          <w:szCs w:val="28"/>
          <w:bdr w:val="none" w:sz="0" w:space="0" w:color="auto" w:frame="1"/>
          <w:lang w:val="uk-UA"/>
        </w:rPr>
        <w:lastRenderedPageBreak/>
        <w:tab/>
        <w:t xml:space="preserve">8.1. </w:t>
      </w:r>
      <w:bookmarkStart w:id="158" w:name="n1013"/>
      <w:bookmarkEnd w:id="158"/>
      <w:r w:rsidRPr="00E2583C">
        <w:rPr>
          <w:sz w:val="28"/>
          <w:szCs w:val="28"/>
          <w:bdr w:val="none" w:sz="0" w:space="0" w:color="auto" w:frame="1"/>
          <w:lang w:val="uk-UA"/>
        </w:rPr>
        <w:t xml:space="preserve">Наукова, науково-технічна та інноваційна діяльність є невід’ємними складовими діяльності НУ  «Запорізька політехніка». </w:t>
      </w:r>
      <w:bookmarkStart w:id="159" w:name="n1014"/>
      <w:bookmarkEnd w:id="159"/>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8.2. Суб’єктами наукової, науково-технічної та інноваційної діяльності є наукові, науково-педагогічні працівники, особи, які навчаються в Університеті, інші працівники НУ «Запорізька політехніка», а також працівники підприємств, які спільно з Університетом провадять наукову, науково-технічну та інноваційну діяльність.</w:t>
      </w:r>
    </w:p>
    <w:p w:rsidR="008F16D7" w:rsidRPr="00E2583C" w:rsidRDefault="008F16D7" w:rsidP="008F16D7">
      <w:pPr>
        <w:ind w:firstLine="450"/>
        <w:jc w:val="both"/>
        <w:textAlignment w:val="baseline"/>
        <w:rPr>
          <w:sz w:val="28"/>
          <w:szCs w:val="28"/>
          <w:bdr w:val="none" w:sz="0" w:space="0" w:color="auto" w:frame="1"/>
          <w:lang w:val="uk-UA"/>
        </w:rPr>
      </w:pPr>
      <w:bookmarkStart w:id="160" w:name="n1015"/>
      <w:bookmarkEnd w:id="160"/>
      <w:r w:rsidRPr="00E2583C">
        <w:rPr>
          <w:sz w:val="28"/>
          <w:szCs w:val="28"/>
          <w:bdr w:val="none" w:sz="0" w:space="0" w:color="auto" w:frame="1"/>
          <w:lang w:val="uk-UA"/>
        </w:rPr>
        <w:tab/>
        <w:t>8.3. Основною метою наукової, науково-технічної та інноваційної діяльності є здобуття нових наукових знань шляхом проведення наукових досліджень і розробок та їх спрямування на створення і впровадження нових конкурентоспроможних технологій, видів техніки, матеріалів, інструментів, методик тощо для забезпечення інноваційного розвитку суспільства, а також необхідного для цього людського потенціалу.</w:t>
      </w:r>
    </w:p>
    <w:p w:rsidR="008F16D7" w:rsidRPr="00E2583C" w:rsidRDefault="008F16D7" w:rsidP="008F16D7">
      <w:pPr>
        <w:ind w:firstLine="450"/>
        <w:jc w:val="both"/>
        <w:textAlignment w:val="baseline"/>
        <w:rPr>
          <w:sz w:val="28"/>
          <w:szCs w:val="28"/>
          <w:bdr w:val="none" w:sz="0" w:space="0" w:color="auto" w:frame="1"/>
          <w:lang w:val="uk-UA"/>
        </w:rPr>
      </w:pPr>
      <w:bookmarkStart w:id="161" w:name="n1016"/>
      <w:bookmarkEnd w:id="161"/>
      <w:r w:rsidRPr="00E2583C">
        <w:rPr>
          <w:sz w:val="28"/>
          <w:szCs w:val="28"/>
          <w:bdr w:val="none" w:sz="0" w:space="0" w:color="auto" w:frame="1"/>
          <w:lang w:val="uk-UA"/>
        </w:rPr>
        <w:tab/>
        <w:t>8.4. Основними завданнями наукової, науково-технічної та інноваційної діяльності НУ  «Запорізька політехніка» є:</w:t>
      </w:r>
    </w:p>
    <w:p w:rsidR="008F16D7" w:rsidRPr="00E2583C" w:rsidRDefault="008F16D7" w:rsidP="008F16D7">
      <w:pPr>
        <w:pStyle w:val="1"/>
        <w:numPr>
          <w:ilvl w:val="0"/>
          <w:numId w:val="22"/>
        </w:numPr>
        <w:jc w:val="both"/>
        <w:textAlignment w:val="baseline"/>
        <w:rPr>
          <w:sz w:val="28"/>
          <w:szCs w:val="28"/>
          <w:bdr w:val="none" w:sz="0" w:space="0" w:color="auto" w:frame="1"/>
          <w:lang w:val="uk-UA"/>
        </w:rPr>
      </w:pPr>
      <w:bookmarkStart w:id="162" w:name="n1017"/>
      <w:bookmarkEnd w:id="162"/>
      <w:r w:rsidRPr="00E2583C">
        <w:rPr>
          <w:sz w:val="28"/>
          <w:szCs w:val="28"/>
          <w:bdr w:val="none" w:sz="0" w:space="0" w:color="auto" w:frame="1"/>
          <w:lang w:val="uk-UA"/>
        </w:rPr>
        <w:t>одержання наукових результатів, що є важливими для розвитку науки, техніки і суспільства;</w:t>
      </w:r>
    </w:p>
    <w:p w:rsidR="008F16D7" w:rsidRPr="00E2583C" w:rsidRDefault="008F16D7" w:rsidP="008F16D7">
      <w:pPr>
        <w:pStyle w:val="1"/>
        <w:numPr>
          <w:ilvl w:val="0"/>
          <w:numId w:val="22"/>
        </w:numPr>
        <w:jc w:val="both"/>
        <w:textAlignment w:val="baseline"/>
        <w:rPr>
          <w:sz w:val="28"/>
          <w:szCs w:val="28"/>
          <w:bdr w:val="none" w:sz="0" w:space="0" w:color="auto" w:frame="1"/>
          <w:lang w:val="uk-UA"/>
        </w:rPr>
      </w:pPr>
      <w:r w:rsidRPr="00E2583C">
        <w:rPr>
          <w:sz w:val="28"/>
          <w:szCs w:val="28"/>
          <w:bdr w:val="none" w:sz="0" w:space="0" w:color="auto" w:frame="1"/>
          <w:lang w:val="uk-UA"/>
        </w:rPr>
        <w:t>створення конкурентоспроможної наукової продукції;</w:t>
      </w:r>
    </w:p>
    <w:p w:rsidR="008F16D7" w:rsidRPr="00E2583C" w:rsidRDefault="008F16D7" w:rsidP="008F16D7">
      <w:pPr>
        <w:pStyle w:val="1"/>
        <w:numPr>
          <w:ilvl w:val="0"/>
          <w:numId w:val="22"/>
        </w:numPr>
        <w:jc w:val="both"/>
        <w:textAlignment w:val="baseline"/>
        <w:rPr>
          <w:sz w:val="28"/>
          <w:szCs w:val="28"/>
          <w:bdr w:val="none" w:sz="0" w:space="0" w:color="auto" w:frame="1"/>
          <w:lang w:val="uk-UA"/>
        </w:rPr>
      </w:pPr>
      <w:bookmarkStart w:id="163" w:name="n1018"/>
      <w:bookmarkEnd w:id="163"/>
      <w:r w:rsidRPr="00E2583C">
        <w:rPr>
          <w:sz w:val="28"/>
          <w:szCs w:val="28"/>
          <w:bdr w:val="none" w:sz="0" w:space="0" w:color="auto" w:frame="1"/>
          <w:lang w:val="uk-UA"/>
        </w:rPr>
        <w:t xml:space="preserve">підвищення якості освіти шляхом застосування нових наукових, науково-технічних знань під час підготовки фахівців та залучення здобувачів освіти до участі в реальних наукових </w:t>
      </w:r>
      <w:proofErr w:type="spellStart"/>
      <w:r w:rsidRPr="00E2583C">
        <w:rPr>
          <w:sz w:val="28"/>
          <w:szCs w:val="28"/>
          <w:bdr w:val="none" w:sz="0" w:space="0" w:color="auto" w:frame="1"/>
          <w:lang w:val="uk-UA"/>
        </w:rPr>
        <w:t>проєктах</w:t>
      </w:r>
      <w:proofErr w:type="spellEnd"/>
      <w:r w:rsidRPr="00E2583C">
        <w:rPr>
          <w:sz w:val="28"/>
          <w:szCs w:val="28"/>
          <w:bdr w:val="none" w:sz="0" w:space="0" w:color="auto" w:frame="1"/>
          <w:lang w:val="uk-UA"/>
        </w:rPr>
        <w:t>;</w:t>
      </w:r>
    </w:p>
    <w:p w:rsidR="008F16D7" w:rsidRPr="00E2583C" w:rsidRDefault="008F16D7" w:rsidP="008F16D7">
      <w:pPr>
        <w:pStyle w:val="1"/>
        <w:numPr>
          <w:ilvl w:val="0"/>
          <w:numId w:val="22"/>
        </w:numPr>
        <w:jc w:val="both"/>
        <w:textAlignment w:val="baseline"/>
        <w:rPr>
          <w:sz w:val="28"/>
          <w:szCs w:val="28"/>
          <w:bdr w:val="none" w:sz="0" w:space="0" w:color="auto" w:frame="1"/>
          <w:lang w:val="uk-UA"/>
        </w:rPr>
      </w:pPr>
      <w:bookmarkStart w:id="164" w:name="n1019"/>
      <w:bookmarkEnd w:id="164"/>
      <w:r w:rsidRPr="00E2583C">
        <w:rPr>
          <w:sz w:val="28"/>
          <w:szCs w:val="28"/>
          <w:bdr w:val="none" w:sz="0" w:space="0" w:color="auto" w:frame="1"/>
          <w:lang w:val="uk-UA"/>
        </w:rPr>
        <w:t>формування людського потенціалу, здатного забезпечити розробку та впровадження інновацій, що базуються на результатах фундаментальних і прикладних наукових досліджень;</w:t>
      </w:r>
    </w:p>
    <w:p w:rsidR="008F16D7" w:rsidRPr="00E2583C" w:rsidRDefault="008F16D7" w:rsidP="008F16D7">
      <w:pPr>
        <w:pStyle w:val="1"/>
        <w:numPr>
          <w:ilvl w:val="0"/>
          <w:numId w:val="22"/>
        </w:numPr>
        <w:jc w:val="both"/>
        <w:textAlignment w:val="baseline"/>
        <w:rPr>
          <w:sz w:val="28"/>
          <w:szCs w:val="28"/>
          <w:bdr w:val="none" w:sz="0" w:space="0" w:color="auto" w:frame="1"/>
          <w:lang w:val="uk-UA"/>
        </w:rPr>
      </w:pPr>
      <w:r w:rsidRPr="00E2583C">
        <w:rPr>
          <w:sz w:val="28"/>
          <w:szCs w:val="28"/>
          <w:bdr w:val="none" w:sz="0" w:space="0" w:color="auto" w:frame="1"/>
          <w:lang w:val="uk-UA"/>
        </w:rPr>
        <w:t>формування репутації Університету як сучасного дослідницького закладу вищої освіти України;</w:t>
      </w:r>
    </w:p>
    <w:p w:rsidR="008F16D7" w:rsidRPr="00E2583C" w:rsidRDefault="008F16D7" w:rsidP="008F16D7">
      <w:pPr>
        <w:pStyle w:val="1"/>
        <w:numPr>
          <w:ilvl w:val="0"/>
          <w:numId w:val="22"/>
        </w:numPr>
        <w:jc w:val="both"/>
        <w:textAlignment w:val="baseline"/>
        <w:rPr>
          <w:sz w:val="28"/>
          <w:szCs w:val="28"/>
          <w:bdr w:val="none" w:sz="0" w:space="0" w:color="auto" w:frame="1"/>
          <w:lang w:val="uk-UA"/>
        </w:rPr>
      </w:pPr>
      <w:r w:rsidRPr="00E2583C">
        <w:rPr>
          <w:sz w:val="28"/>
          <w:szCs w:val="28"/>
          <w:bdr w:val="none" w:sz="0" w:space="0" w:color="auto" w:frame="1"/>
          <w:lang w:val="uk-UA"/>
        </w:rPr>
        <w:t>покращення матеріальної бази Університету та його фінансової стійкості.</w:t>
      </w:r>
    </w:p>
    <w:p w:rsidR="008F16D7" w:rsidRPr="00E2583C" w:rsidRDefault="008F16D7" w:rsidP="008F16D7">
      <w:pPr>
        <w:ind w:firstLine="450"/>
        <w:jc w:val="both"/>
        <w:textAlignment w:val="baseline"/>
        <w:rPr>
          <w:sz w:val="28"/>
          <w:szCs w:val="28"/>
          <w:bdr w:val="none" w:sz="0" w:space="0" w:color="auto" w:frame="1"/>
          <w:lang w:val="uk-UA"/>
        </w:rPr>
      </w:pPr>
      <w:r w:rsidRPr="00E2583C">
        <w:rPr>
          <w:sz w:val="28"/>
          <w:szCs w:val="28"/>
          <w:bdr w:val="none" w:sz="0" w:space="0" w:color="auto" w:frame="1"/>
          <w:lang w:val="uk-UA"/>
        </w:rPr>
        <w:tab/>
        <w:t>8.5. Інтеграція наукової, науково-технічної та інноваційної діяльності НУ  «Запорізька політехніка» і наукових установ Національної академії наук України, національних галузевих академій наук</w:t>
      </w:r>
    </w:p>
    <w:p w:rsidR="008F16D7" w:rsidRPr="00E2583C" w:rsidRDefault="008F16D7" w:rsidP="008F16D7">
      <w:pPr>
        <w:ind w:firstLine="450"/>
        <w:jc w:val="both"/>
        <w:textAlignment w:val="baseline"/>
        <w:rPr>
          <w:sz w:val="28"/>
          <w:szCs w:val="28"/>
          <w:bdr w:val="none" w:sz="0" w:space="0" w:color="auto" w:frame="1"/>
          <w:lang w:val="uk-UA"/>
        </w:rPr>
      </w:pPr>
      <w:bookmarkStart w:id="165" w:name="n1021"/>
      <w:bookmarkEnd w:id="165"/>
      <w:r w:rsidRPr="00E2583C">
        <w:rPr>
          <w:sz w:val="28"/>
          <w:szCs w:val="28"/>
          <w:bdr w:val="none" w:sz="0" w:space="0" w:color="auto" w:frame="1"/>
          <w:lang w:val="uk-UA"/>
        </w:rPr>
        <w:tab/>
        <w:t>Інтеграція наукової, науково-технічної та інноваційної діяльності НУ  «Запорізька політехніка» і наукових установ Національної академії наук України, національних галузевих академій наук здійснюється з метою розроблення та виконання пріоритетних наукових програм, проведення наукових досліджень, експериментальних розробок тощо на засадах поєднання кадрових, фінансових, технічних та організаційних ресурсів відповідно до законодавства.</w:t>
      </w:r>
    </w:p>
    <w:p w:rsidR="008F16D7" w:rsidRPr="00E2583C" w:rsidRDefault="008F16D7" w:rsidP="008F16D7">
      <w:pPr>
        <w:ind w:firstLine="450"/>
        <w:jc w:val="both"/>
        <w:textAlignment w:val="baseline"/>
        <w:rPr>
          <w:sz w:val="28"/>
          <w:szCs w:val="28"/>
          <w:bdr w:val="none" w:sz="0" w:space="0" w:color="auto" w:frame="1"/>
          <w:lang w:val="uk-UA"/>
        </w:rPr>
      </w:pPr>
      <w:bookmarkStart w:id="166" w:name="n1022"/>
      <w:bookmarkEnd w:id="166"/>
      <w:r w:rsidRPr="00E2583C">
        <w:rPr>
          <w:sz w:val="28"/>
          <w:szCs w:val="28"/>
          <w:bdr w:val="none" w:sz="0" w:space="0" w:color="auto" w:frame="1"/>
          <w:lang w:val="uk-UA"/>
        </w:rPr>
        <w:tab/>
        <w:t>8.6. Основними напрямами інтеграції наукової, науково-технічної та інноваційної діяльності НУ «Запорізька політехніка» і наукових установ Національної академії наук України, національних галузевих академій наук є:</w:t>
      </w:r>
    </w:p>
    <w:p w:rsidR="008F16D7" w:rsidRPr="00E2583C" w:rsidRDefault="008F16D7" w:rsidP="008F16D7">
      <w:pPr>
        <w:jc w:val="both"/>
        <w:textAlignment w:val="baseline"/>
        <w:rPr>
          <w:sz w:val="28"/>
          <w:szCs w:val="28"/>
          <w:bdr w:val="none" w:sz="0" w:space="0" w:color="auto" w:frame="1"/>
          <w:lang w:val="uk-UA"/>
        </w:rPr>
      </w:pPr>
      <w:bookmarkStart w:id="167" w:name="n1023"/>
      <w:bookmarkEnd w:id="167"/>
      <w:r w:rsidRPr="00E2583C">
        <w:rPr>
          <w:sz w:val="28"/>
          <w:szCs w:val="28"/>
          <w:bdr w:val="none" w:sz="0" w:space="0" w:color="auto" w:frame="1"/>
          <w:lang w:val="uk-UA"/>
        </w:rPr>
        <w:t>1) участь у розробленні та виконання державних цільових програм економічного і соціального розвитку;</w:t>
      </w:r>
    </w:p>
    <w:p w:rsidR="008F16D7" w:rsidRPr="00E2583C" w:rsidRDefault="008F16D7" w:rsidP="008F16D7">
      <w:pPr>
        <w:jc w:val="both"/>
        <w:textAlignment w:val="baseline"/>
        <w:rPr>
          <w:sz w:val="28"/>
          <w:szCs w:val="28"/>
          <w:bdr w:val="none" w:sz="0" w:space="0" w:color="auto" w:frame="1"/>
          <w:lang w:val="uk-UA"/>
        </w:rPr>
      </w:pPr>
      <w:bookmarkStart w:id="168" w:name="n1024"/>
      <w:bookmarkEnd w:id="168"/>
      <w:r w:rsidRPr="00E2583C">
        <w:rPr>
          <w:sz w:val="28"/>
          <w:szCs w:val="28"/>
          <w:bdr w:val="none" w:sz="0" w:space="0" w:color="auto" w:frame="1"/>
          <w:lang w:val="uk-UA"/>
        </w:rPr>
        <w:lastRenderedPageBreak/>
        <w:t>2) проведення спільних наукових досліджень, експериментальних та інноваційних розробок тощо, у тому числі за рахунок державного бюджету та власних надходжень;</w:t>
      </w:r>
    </w:p>
    <w:p w:rsidR="008F16D7" w:rsidRPr="00E2583C" w:rsidRDefault="008F16D7" w:rsidP="008F16D7">
      <w:pPr>
        <w:jc w:val="both"/>
        <w:textAlignment w:val="baseline"/>
        <w:rPr>
          <w:sz w:val="28"/>
          <w:szCs w:val="28"/>
          <w:bdr w:val="none" w:sz="0" w:space="0" w:color="auto" w:frame="1"/>
          <w:lang w:val="uk-UA"/>
        </w:rPr>
      </w:pPr>
      <w:bookmarkStart w:id="169" w:name="n1025"/>
      <w:bookmarkEnd w:id="169"/>
      <w:r w:rsidRPr="00E2583C">
        <w:rPr>
          <w:sz w:val="28"/>
          <w:szCs w:val="28"/>
          <w:bdr w:val="none" w:sz="0" w:space="0" w:color="auto" w:frame="1"/>
          <w:lang w:val="uk-UA"/>
        </w:rPr>
        <w:t>3) участь у створенні науково-навчальних, науково-дослідних об’єднань, інноваційних структур та інших організаційних форм кооперації;</w:t>
      </w:r>
    </w:p>
    <w:p w:rsidR="008F16D7" w:rsidRPr="00E2583C" w:rsidRDefault="008F16D7" w:rsidP="008F16D7">
      <w:pPr>
        <w:jc w:val="both"/>
        <w:textAlignment w:val="baseline"/>
        <w:rPr>
          <w:sz w:val="28"/>
          <w:szCs w:val="28"/>
          <w:bdr w:val="none" w:sz="0" w:space="0" w:color="auto" w:frame="1"/>
          <w:lang w:val="uk-UA"/>
        </w:rPr>
      </w:pPr>
      <w:bookmarkStart w:id="170" w:name="n1026"/>
      <w:bookmarkEnd w:id="170"/>
      <w:r w:rsidRPr="00E2583C">
        <w:rPr>
          <w:sz w:val="28"/>
          <w:szCs w:val="28"/>
          <w:bdr w:val="none" w:sz="0" w:space="0" w:color="auto" w:frame="1"/>
          <w:lang w:val="uk-UA"/>
        </w:rPr>
        <w:t>4) впровадження спільно створених інноваційних продуктів у виробництво, інші галузі економіки тощо;</w:t>
      </w:r>
    </w:p>
    <w:p w:rsidR="008F16D7" w:rsidRPr="00E2583C" w:rsidRDefault="008F16D7" w:rsidP="008F16D7">
      <w:pPr>
        <w:jc w:val="both"/>
        <w:textAlignment w:val="baseline"/>
        <w:rPr>
          <w:sz w:val="28"/>
          <w:szCs w:val="28"/>
          <w:bdr w:val="none" w:sz="0" w:space="0" w:color="auto" w:frame="1"/>
          <w:lang w:val="uk-UA"/>
        </w:rPr>
      </w:pPr>
      <w:bookmarkStart w:id="171" w:name="n1027"/>
      <w:bookmarkEnd w:id="171"/>
      <w:r w:rsidRPr="00E2583C">
        <w:rPr>
          <w:sz w:val="28"/>
          <w:szCs w:val="28"/>
          <w:bdr w:val="none" w:sz="0" w:space="0" w:color="auto" w:frame="1"/>
          <w:lang w:val="uk-UA"/>
        </w:rPr>
        <w:t>5) забезпечення набуття, охорони та захисту прав інтелектуальної власності на результати наукової та науково-технічної діяльності;</w:t>
      </w:r>
    </w:p>
    <w:p w:rsidR="008F16D7" w:rsidRPr="00E2583C" w:rsidRDefault="008F16D7" w:rsidP="008F16D7">
      <w:pPr>
        <w:jc w:val="both"/>
        <w:textAlignment w:val="baseline"/>
        <w:rPr>
          <w:sz w:val="28"/>
          <w:szCs w:val="28"/>
          <w:bdr w:val="none" w:sz="0" w:space="0" w:color="auto" w:frame="1"/>
          <w:lang w:val="uk-UA"/>
        </w:rPr>
      </w:pPr>
      <w:bookmarkStart w:id="172" w:name="n1028"/>
      <w:bookmarkEnd w:id="172"/>
      <w:r w:rsidRPr="00E2583C">
        <w:rPr>
          <w:sz w:val="28"/>
          <w:szCs w:val="28"/>
          <w:bdr w:val="none" w:sz="0" w:space="0" w:color="auto" w:frame="1"/>
          <w:lang w:val="uk-UA"/>
        </w:rPr>
        <w:t>6) провадження спільної видавничої та інформаційно-ресурсної діяльності;</w:t>
      </w:r>
    </w:p>
    <w:p w:rsidR="008F16D7" w:rsidRPr="00E2583C" w:rsidRDefault="008F16D7" w:rsidP="008F16D7">
      <w:pPr>
        <w:jc w:val="both"/>
        <w:textAlignment w:val="baseline"/>
        <w:rPr>
          <w:sz w:val="28"/>
          <w:szCs w:val="28"/>
          <w:bdr w:val="none" w:sz="0" w:space="0" w:color="auto" w:frame="1"/>
          <w:lang w:val="uk-UA"/>
        </w:rPr>
      </w:pPr>
      <w:bookmarkStart w:id="173" w:name="n1029"/>
      <w:bookmarkEnd w:id="173"/>
      <w:r w:rsidRPr="00E2583C">
        <w:rPr>
          <w:sz w:val="28"/>
          <w:szCs w:val="28"/>
          <w:bdr w:val="none" w:sz="0" w:space="0" w:color="auto" w:frame="1"/>
          <w:lang w:val="uk-UA"/>
        </w:rPr>
        <w:t>7) залучення Університетом наукових працівників з наукових установ і організацій Національної академії наук України, національних галузевих академій наук та науковими установами і організаціями академій науково-педагогічних працівників Університету на основі трудового договору (контракту) для провадження освітньої і наукової діяльності, зокрема до підготовки аспірантів і докторантів, підготовки та експертизи підручників, навчальних посібників, освітніх програм;</w:t>
      </w:r>
    </w:p>
    <w:p w:rsidR="008F16D7" w:rsidRPr="00E2583C" w:rsidRDefault="008F16D7" w:rsidP="008F16D7">
      <w:pPr>
        <w:jc w:val="both"/>
        <w:textAlignment w:val="baseline"/>
        <w:rPr>
          <w:sz w:val="28"/>
          <w:szCs w:val="28"/>
          <w:bdr w:val="none" w:sz="0" w:space="0" w:color="auto" w:frame="1"/>
          <w:lang w:val="uk-UA"/>
        </w:rPr>
      </w:pPr>
      <w:bookmarkStart w:id="174" w:name="n1030"/>
      <w:bookmarkEnd w:id="174"/>
      <w:r w:rsidRPr="00E2583C">
        <w:rPr>
          <w:sz w:val="28"/>
          <w:szCs w:val="28"/>
          <w:bdr w:val="none" w:sz="0" w:space="0" w:color="auto" w:frame="1"/>
          <w:lang w:val="uk-UA"/>
        </w:rPr>
        <w:t>8) організація на базі наукових установ і організацій Національної академії наук України, національних галузевих академій наук наукових досліджень молодих вчених, докторантів та аспірантів, практичної підготовки студентів Університету із забезпеченням їх безпосередньої участі у проведенні наукових досліджень;</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9) підготовка і публікація наукових видань, зокрема наукових журналів, монографій тощо;</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10) проведення міжнародних, загальноукраїнських, регіональних і університетських наукових заходів – конгресів, симпозіумів, конференцій, семінарів тощо.</w:t>
      </w:r>
    </w:p>
    <w:p w:rsidR="008F16D7" w:rsidRPr="00E2583C" w:rsidRDefault="008F16D7" w:rsidP="008F16D7">
      <w:pPr>
        <w:ind w:firstLine="450"/>
        <w:jc w:val="both"/>
        <w:textAlignment w:val="baseline"/>
        <w:rPr>
          <w:sz w:val="28"/>
          <w:szCs w:val="28"/>
          <w:bdr w:val="none" w:sz="0" w:space="0" w:color="auto" w:frame="1"/>
          <w:lang w:val="uk-UA"/>
        </w:rPr>
      </w:pPr>
      <w:bookmarkStart w:id="175" w:name="n1031"/>
      <w:bookmarkEnd w:id="175"/>
      <w:r w:rsidRPr="00E2583C">
        <w:rPr>
          <w:bCs/>
          <w:sz w:val="28"/>
          <w:szCs w:val="28"/>
          <w:bdr w:val="none" w:sz="0" w:space="0" w:color="auto" w:frame="1"/>
          <w:lang w:val="uk-UA"/>
        </w:rPr>
        <w:tab/>
        <w:t xml:space="preserve">8.7. </w:t>
      </w:r>
      <w:bookmarkStart w:id="176" w:name="n1032"/>
      <w:bookmarkEnd w:id="176"/>
      <w:r w:rsidRPr="00E2583C">
        <w:rPr>
          <w:sz w:val="28"/>
          <w:szCs w:val="28"/>
          <w:bdr w:val="none" w:sz="0" w:space="0" w:color="auto" w:frame="1"/>
          <w:lang w:val="uk-UA"/>
        </w:rPr>
        <w:t>Наукова, науково-технічна та інноваційна діяльність в НУ  «Запорізька політехніка» провадиться відповідно до законодавства про освітню, наукову, науково-технічну та інноваційну діяльність.</w:t>
      </w:r>
      <w:bookmarkStart w:id="177" w:name="n1033"/>
      <w:bookmarkEnd w:id="177"/>
    </w:p>
    <w:p w:rsidR="008F16D7" w:rsidRPr="00E2583C" w:rsidRDefault="008F16D7" w:rsidP="008F16D7">
      <w:pPr>
        <w:ind w:firstLine="450"/>
        <w:jc w:val="both"/>
        <w:textAlignment w:val="baseline"/>
        <w:rPr>
          <w:sz w:val="28"/>
          <w:szCs w:val="28"/>
          <w:bdr w:val="none" w:sz="0" w:space="0" w:color="auto" w:frame="1"/>
          <w:lang w:val="uk-UA"/>
        </w:rPr>
      </w:pPr>
      <w:bookmarkStart w:id="178" w:name="n1038"/>
      <w:bookmarkStart w:id="179" w:name="n1039"/>
      <w:bookmarkStart w:id="180" w:name="n1040"/>
      <w:bookmarkStart w:id="181" w:name="n1042"/>
      <w:bookmarkEnd w:id="178"/>
      <w:bookmarkEnd w:id="179"/>
      <w:bookmarkEnd w:id="180"/>
      <w:bookmarkEnd w:id="181"/>
      <w:r w:rsidRPr="00E2583C">
        <w:rPr>
          <w:sz w:val="28"/>
          <w:szCs w:val="28"/>
          <w:bdr w:val="none" w:sz="0" w:space="0" w:color="auto" w:frame="1"/>
          <w:lang w:val="uk-UA"/>
        </w:rPr>
        <w:tab/>
        <w:t>До виконання наукових, науково-технічних та інноваційних проєктів/робіт в НУ «Запорізька політехніка» можуть залучатися науково-педагогічні, наукові і педагогічні працівники, інші працівники Університету, особи, які навчаються в Університеті, а також працівники інших організацій.</w:t>
      </w:r>
    </w:p>
    <w:p w:rsidR="008F16D7" w:rsidRPr="00E2583C" w:rsidRDefault="008F16D7" w:rsidP="008F16D7">
      <w:pPr>
        <w:ind w:firstLine="450"/>
        <w:jc w:val="both"/>
        <w:textAlignment w:val="baseline"/>
        <w:rPr>
          <w:sz w:val="28"/>
          <w:szCs w:val="28"/>
          <w:bdr w:val="none" w:sz="0" w:space="0" w:color="auto" w:frame="1"/>
          <w:lang w:val="uk-UA"/>
        </w:rPr>
      </w:pPr>
    </w:p>
    <w:p w:rsidR="008F16D7" w:rsidRPr="00E2583C" w:rsidRDefault="008F16D7" w:rsidP="008F16D7">
      <w:pPr>
        <w:ind w:firstLine="720"/>
        <w:jc w:val="both"/>
        <w:textAlignment w:val="baseline"/>
        <w:rPr>
          <w:b/>
          <w:sz w:val="28"/>
          <w:szCs w:val="28"/>
          <w:bdr w:val="none" w:sz="0" w:space="0" w:color="auto" w:frame="1"/>
          <w:lang w:val="uk-UA"/>
        </w:rPr>
      </w:pPr>
      <w:r w:rsidRPr="00E2583C">
        <w:rPr>
          <w:b/>
          <w:sz w:val="28"/>
          <w:szCs w:val="28"/>
          <w:bdr w:val="none" w:sz="0" w:space="0" w:color="auto" w:frame="1"/>
          <w:lang w:val="uk-UA"/>
        </w:rPr>
        <w:t>9. ОРГАНІЗАЦІЯ ОСВІТНЬОГО ПРОЦЕСУ</w:t>
      </w:r>
    </w:p>
    <w:p w:rsidR="008F16D7" w:rsidRPr="00E2583C" w:rsidRDefault="008F16D7" w:rsidP="008F16D7">
      <w:pPr>
        <w:tabs>
          <w:tab w:val="left" w:pos="540"/>
          <w:tab w:val="left" w:pos="720"/>
        </w:tabs>
        <w:ind w:firstLine="720"/>
        <w:jc w:val="both"/>
        <w:textAlignment w:val="baseline"/>
        <w:rPr>
          <w:sz w:val="28"/>
          <w:szCs w:val="28"/>
          <w:bdr w:val="none" w:sz="0" w:space="0" w:color="auto" w:frame="1"/>
          <w:lang w:val="uk-UA"/>
        </w:rPr>
      </w:pPr>
      <w:r w:rsidRPr="00E2583C">
        <w:rPr>
          <w:sz w:val="28"/>
          <w:szCs w:val="28"/>
          <w:bdr w:val="none" w:sz="0" w:space="0" w:color="auto" w:frame="1"/>
          <w:lang w:val="uk-UA"/>
        </w:rPr>
        <w:t>9.1. Освітній процес в Університеті – це інтелектуальна, творча діяльність у сфері вищої освіти і науки, яка провадиться через систему науково-методичних і педагогічних заходів та яка спрямована на розвиток особистості осіб, які навчаються, шляхом формування та застосування їхніх компетентностей а також на формування гармонійно розвиненої особистості.</w:t>
      </w:r>
    </w:p>
    <w:p w:rsidR="008F16D7" w:rsidRPr="00E2583C" w:rsidRDefault="008F16D7" w:rsidP="008F16D7">
      <w:pPr>
        <w:tabs>
          <w:tab w:val="left" w:pos="540"/>
          <w:tab w:val="left" w:pos="720"/>
        </w:tabs>
        <w:ind w:firstLine="720"/>
        <w:jc w:val="both"/>
        <w:textAlignment w:val="baseline"/>
        <w:rPr>
          <w:sz w:val="28"/>
          <w:szCs w:val="28"/>
          <w:bdr w:val="none" w:sz="0" w:space="0" w:color="auto" w:frame="1"/>
          <w:lang w:val="uk-UA"/>
        </w:rPr>
      </w:pPr>
      <w:r w:rsidRPr="00E2583C">
        <w:rPr>
          <w:sz w:val="28"/>
          <w:szCs w:val="28"/>
          <w:bdr w:val="none" w:sz="0" w:space="0" w:color="auto" w:frame="1"/>
          <w:lang w:val="uk-UA"/>
        </w:rPr>
        <w:t xml:space="preserve">Організація освітнього процесу в Університеті здійснюється відповідно до вимог Законів України «Про освіту», «Про вищу освіту», «Про наукову і науково-технічну діяльність», Ліцензійних умов провадження освітньої </w:t>
      </w:r>
      <w:r w:rsidRPr="00E2583C">
        <w:rPr>
          <w:sz w:val="28"/>
          <w:szCs w:val="28"/>
          <w:bdr w:val="none" w:sz="0" w:space="0" w:color="auto" w:frame="1"/>
          <w:lang w:val="uk-UA"/>
        </w:rPr>
        <w:lastRenderedPageBreak/>
        <w:t>діяльності, стандартів вищої та фахової передвищої освіти, Концепції освітньої діяльності Університету, Положення про організацію освітнього процесу в Університеті, інших нормативних документів Університету, наказів і розпоряджень ректора.</w:t>
      </w:r>
    </w:p>
    <w:p w:rsidR="008F16D7" w:rsidRPr="00E2583C" w:rsidRDefault="008F16D7" w:rsidP="008F16D7">
      <w:pPr>
        <w:tabs>
          <w:tab w:val="left" w:pos="540"/>
          <w:tab w:val="left" w:pos="720"/>
        </w:tabs>
        <w:ind w:firstLine="720"/>
        <w:jc w:val="both"/>
        <w:textAlignment w:val="baseline"/>
        <w:rPr>
          <w:sz w:val="28"/>
          <w:szCs w:val="28"/>
          <w:bdr w:val="none" w:sz="0" w:space="0" w:color="auto" w:frame="1"/>
          <w:lang w:val="uk-UA"/>
        </w:rPr>
      </w:pPr>
      <w:r w:rsidRPr="00E2583C">
        <w:rPr>
          <w:sz w:val="28"/>
          <w:szCs w:val="28"/>
          <w:bdr w:val="none" w:sz="0" w:space="0" w:color="auto" w:frame="1"/>
          <w:lang w:val="uk-UA"/>
        </w:rPr>
        <w:t>Освітній процес здійснюється в аудиторіях, лабораторіях, комп’ютерних класах, на базах практик. За дистанційною формою здобуття освіти, а за необхідності і за іншими формами освітній процес може здійснюватися за допомогою технологій дистанційного навчання. За дуальною формою здобуття освіти освітній процес частково здійснюється на робочому місці у партнерів Університету.</w:t>
      </w:r>
    </w:p>
    <w:p w:rsidR="008F16D7" w:rsidRPr="00E2583C" w:rsidRDefault="008F16D7" w:rsidP="008F16D7">
      <w:pPr>
        <w:tabs>
          <w:tab w:val="left" w:pos="540"/>
          <w:tab w:val="left" w:pos="720"/>
        </w:tabs>
        <w:ind w:firstLine="720"/>
        <w:jc w:val="both"/>
        <w:textAlignment w:val="baseline"/>
        <w:rPr>
          <w:sz w:val="28"/>
          <w:szCs w:val="28"/>
          <w:bdr w:val="none" w:sz="0" w:space="0" w:color="auto" w:frame="1"/>
          <w:lang w:val="uk-UA"/>
        </w:rPr>
      </w:pPr>
      <w:r w:rsidRPr="00E2583C">
        <w:rPr>
          <w:sz w:val="28"/>
          <w:szCs w:val="28"/>
          <w:bdr w:val="none" w:sz="0" w:space="0" w:color="auto" w:frame="1"/>
          <w:lang w:val="uk-UA"/>
        </w:rPr>
        <w:t>9.2. Положення про організацію освітнього процесу в Університеті затверджує вчена рада Університету.</w:t>
      </w:r>
    </w:p>
    <w:p w:rsidR="008F16D7" w:rsidRPr="00E2583C" w:rsidRDefault="008F16D7" w:rsidP="008F16D7">
      <w:pPr>
        <w:tabs>
          <w:tab w:val="left" w:pos="540"/>
          <w:tab w:val="left" w:pos="720"/>
        </w:tabs>
        <w:ind w:firstLine="720"/>
        <w:jc w:val="both"/>
        <w:textAlignment w:val="baseline"/>
        <w:rPr>
          <w:sz w:val="28"/>
          <w:szCs w:val="28"/>
          <w:bdr w:val="none" w:sz="0" w:space="0" w:color="auto" w:frame="1"/>
          <w:lang w:val="uk-UA"/>
        </w:rPr>
      </w:pPr>
      <w:r w:rsidRPr="00E2583C">
        <w:rPr>
          <w:sz w:val="28"/>
          <w:szCs w:val="28"/>
          <w:bdr w:val="none" w:sz="0" w:space="0" w:color="auto" w:frame="1"/>
          <w:lang w:val="uk-UA"/>
        </w:rPr>
        <w:t>9.3. З метою якісної організації освітнього процесу Університет розробляє:</w:t>
      </w:r>
    </w:p>
    <w:p w:rsidR="008F16D7" w:rsidRPr="00E2583C" w:rsidRDefault="008F16D7" w:rsidP="008F16D7">
      <w:pPr>
        <w:pStyle w:val="1"/>
        <w:numPr>
          <w:ilvl w:val="0"/>
          <w:numId w:val="24"/>
        </w:numPr>
        <w:tabs>
          <w:tab w:val="left" w:pos="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освітні програми;</w:t>
      </w:r>
    </w:p>
    <w:p w:rsidR="008F16D7" w:rsidRPr="00E2583C" w:rsidRDefault="008F16D7" w:rsidP="008F16D7">
      <w:pPr>
        <w:pStyle w:val="1"/>
        <w:numPr>
          <w:ilvl w:val="0"/>
          <w:numId w:val="24"/>
        </w:numPr>
        <w:tabs>
          <w:tab w:val="left" w:pos="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навчальні плани;</w:t>
      </w:r>
    </w:p>
    <w:p w:rsidR="008F16D7" w:rsidRPr="00E2583C" w:rsidRDefault="008F16D7" w:rsidP="008F16D7">
      <w:pPr>
        <w:pStyle w:val="1"/>
        <w:numPr>
          <w:ilvl w:val="0"/>
          <w:numId w:val="24"/>
        </w:numPr>
        <w:tabs>
          <w:tab w:val="left" w:pos="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програми навчальних дисциплін;</w:t>
      </w:r>
    </w:p>
    <w:p w:rsidR="008F16D7" w:rsidRPr="00E2583C" w:rsidRDefault="008F16D7" w:rsidP="008F16D7">
      <w:pPr>
        <w:pStyle w:val="1"/>
        <w:numPr>
          <w:ilvl w:val="0"/>
          <w:numId w:val="24"/>
        </w:numPr>
        <w:tabs>
          <w:tab w:val="left" w:pos="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розклади занять і контрольних заходів;</w:t>
      </w:r>
    </w:p>
    <w:p w:rsidR="008F16D7" w:rsidRPr="00E2583C" w:rsidRDefault="008F16D7" w:rsidP="008F16D7">
      <w:pPr>
        <w:pStyle w:val="1"/>
        <w:numPr>
          <w:ilvl w:val="0"/>
          <w:numId w:val="24"/>
        </w:numPr>
        <w:tabs>
          <w:tab w:val="left" w:pos="0"/>
          <w:tab w:val="left" w:pos="720"/>
        </w:tabs>
        <w:jc w:val="both"/>
        <w:textAlignment w:val="baseline"/>
        <w:rPr>
          <w:sz w:val="28"/>
          <w:szCs w:val="28"/>
          <w:bdr w:val="none" w:sz="0" w:space="0" w:color="auto" w:frame="1"/>
          <w:lang w:val="uk-UA"/>
        </w:rPr>
      </w:pPr>
      <w:r w:rsidRPr="00E2583C">
        <w:rPr>
          <w:sz w:val="28"/>
          <w:szCs w:val="28"/>
          <w:bdr w:val="none" w:sz="0" w:space="0" w:color="auto" w:frame="1"/>
          <w:lang w:val="uk-UA"/>
        </w:rPr>
        <w:t>інші нормативні документи.</w:t>
      </w:r>
    </w:p>
    <w:p w:rsidR="008F16D7" w:rsidRPr="00E2583C" w:rsidRDefault="008F16D7" w:rsidP="008F16D7">
      <w:pPr>
        <w:tabs>
          <w:tab w:val="left" w:pos="0"/>
        </w:tabs>
        <w:ind w:firstLine="720"/>
        <w:jc w:val="both"/>
        <w:textAlignment w:val="baseline"/>
        <w:rPr>
          <w:sz w:val="28"/>
          <w:szCs w:val="28"/>
          <w:bdr w:val="none" w:sz="0" w:space="0" w:color="auto" w:frame="1"/>
          <w:lang w:val="uk-UA"/>
        </w:rPr>
      </w:pPr>
      <w:r w:rsidRPr="00E2583C">
        <w:rPr>
          <w:sz w:val="28"/>
          <w:szCs w:val="28"/>
          <w:bdr w:val="none" w:sz="0" w:space="0" w:color="auto" w:frame="1"/>
          <w:lang w:val="uk-UA"/>
        </w:rPr>
        <w:t>9.4. Порядок атестації здобувачів вищої освіти визначається Положенням про організацію освітнього процесу в НУ «Запорізька політехніка», а конкретні форми атестації – освітніми програмами з урахуванням вимог стандартів вищої освіти.</w:t>
      </w:r>
    </w:p>
    <w:p w:rsidR="008F16D7" w:rsidRPr="00E2583C" w:rsidRDefault="008F16D7" w:rsidP="008F16D7">
      <w:pPr>
        <w:tabs>
          <w:tab w:val="left" w:pos="0"/>
        </w:tabs>
        <w:ind w:firstLine="720"/>
        <w:jc w:val="both"/>
        <w:textAlignment w:val="baseline"/>
        <w:rPr>
          <w:sz w:val="28"/>
          <w:szCs w:val="28"/>
          <w:bdr w:val="none" w:sz="0" w:space="0" w:color="auto" w:frame="1"/>
          <w:lang w:val="uk-UA"/>
        </w:rPr>
      </w:pPr>
      <w:r w:rsidRPr="00E2583C">
        <w:rPr>
          <w:sz w:val="28"/>
          <w:szCs w:val="28"/>
          <w:bdr w:val="none" w:sz="0" w:space="0" w:color="auto" w:frame="1"/>
          <w:lang w:val="uk-UA"/>
        </w:rPr>
        <w:t>9.5. Практична підготовка осіб, які навчаються в Університеті, здійснюється шляхом проходження практики на підприємствах, в установах та організаціях згідно з укладеними Університетом договорами або у структурних підрозділах Університету, які забезпечують практичну підготовку. Керівники відповідних структурних підрозділів Університету зобов’язані забезпечити належні умови проходження практики, дотримання правил і норм охорони праці, техніки безпеки і виробничої санітарії відповідно до законодавства. Практична підготовка осіб, які здобувають освіту за дуальною формою, здійснюється шляхом навчання на робочому місці відповідно до договорів з підприємствами, установами та організаціями.</w:t>
      </w:r>
    </w:p>
    <w:p w:rsidR="008F16D7" w:rsidRPr="00E2583C" w:rsidRDefault="008F16D7" w:rsidP="008F16D7">
      <w:pPr>
        <w:tabs>
          <w:tab w:val="left" w:pos="0"/>
        </w:tabs>
        <w:ind w:firstLine="720"/>
        <w:jc w:val="both"/>
        <w:textAlignment w:val="baseline"/>
        <w:rPr>
          <w:sz w:val="28"/>
          <w:szCs w:val="28"/>
          <w:bdr w:val="none" w:sz="0" w:space="0" w:color="auto" w:frame="1"/>
          <w:lang w:val="uk-UA"/>
        </w:rPr>
      </w:pPr>
    </w:p>
    <w:p w:rsidR="008F16D7" w:rsidRPr="00E2583C" w:rsidRDefault="008F16D7" w:rsidP="008F16D7">
      <w:pPr>
        <w:tabs>
          <w:tab w:val="left" w:pos="851"/>
        </w:tabs>
        <w:ind w:firstLine="450"/>
        <w:jc w:val="center"/>
        <w:textAlignment w:val="baseline"/>
        <w:rPr>
          <w:b/>
          <w:bCs/>
          <w:sz w:val="28"/>
          <w:szCs w:val="28"/>
          <w:bdr w:val="none" w:sz="0" w:space="0" w:color="auto" w:frame="1"/>
          <w:lang w:val="uk-UA"/>
        </w:rPr>
      </w:pPr>
      <w:r w:rsidRPr="00E2583C">
        <w:rPr>
          <w:b/>
          <w:bCs/>
          <w:sz w:val="28"/>
          <w:szCs w:val="28"/>
          <w:bdr w:val="none" w:sz="0" w:space="0" w:color="auto" w:frame="1"/>
          <w:lang w:val="uk-UA"/>
        </w:rPr>
        <w:t>10. МІЖНАРОДНЕ СПІВРОБІТНИЦТВО</w:t>
      </w:r>
    </w:p>
    <w:p w:rsidR="008F16D7" w:rsidRPr="00E2583C" w:rsidRDefault="008F16D7" w:rsidP="008F16D7">
      <w:pPr>
        <w:tabs>
          <w:tab w:val="left" w:pos="851"/>
        </w:tabs>
        <w:ind w:firstLine="450"/>
        <w:jc w:val="both"/>
        <w:textAlignment w:val="baseline"/>
        <w:rPr>
          <w:bCs/>
          <w:sz w:val="28"/>
          <w:szCs w:val="28"/>
          <w:bdr w:val="none" w:sz="0" w:space="0" w:color="auto" w:frame="1"/>
          <w:lang w:val="uk-UA"/>
        </w:rPr>
      </w:pPr>
    </w:p>
    <w:p w:rsidR="008F16D7" w:rsidRPr="00E2583C" w:rsidRDefault="008F16D7" w:rsidP="008F16D7">
      <w:pPr>
        <w:jc w:val="both"/>
        <w:rPr>
          <w:sz w:val="28"/>
          <w:szCs w:val="28"/>
          <w:lang w:val="uk-UA"/>
        </w:rPr>
      </w:pPr>
      <w:r w:rsidRPr="00E2583C">
        <w:rPr>
          <w:sz w:val="28"/>
          <w:szCs w:val="28"/>
          <w:lang w:val="uk-UA"/>
        </w:rPr>
        <w:tab/>
        <w:t>10.1. Міжнародне співробітництво (діяльність)– це невід’ємна складова діяльності НУ «Запорізька політехніка», яка здійснюється шляхом укладення договорів про співробітництво, встановлення прямих зв’язків з закладами вищої освіти, науковими установами та підприємствами іноземних держав, міжнародними організаціями, фондами, участь у міжнародних науково-дослідних, освітніх програмах (</w:t>
      </w:r>
      <w:proofErr w:type="spellStart"/>
      <w:r w:rsidRPr="00E2583C">
        <w:rPr>
          <w:sz w:val="28"/>
          <w:szCs w:val="28"/>
          <w:lang w:val="uk-UA"/>
        </w:rPr>
        <w:t>проєктах</w:t>
      </w:r>
      <w:proofErr w:type="spellEnd"/>
      <w:r w:rsidRPr="00E2583C">
        <w:rPr>
          <w:sz w:val="28"/>
          <w:szCs w:val="28"/>
          <w:lang w:val="uk-UA"/>
        </w:rPr>
        <w:t xml:space="preserve">), тощо. </w:t>
      </w:r>
    </w:p>
    <w:p w:rsidR="008F16D7" w:rsidRPr="00E2583C" w:rsidRDefault="008F16D7" w:rsidP="008F16D7">
      <w:pPr>
        <w:jc w:val="both"/>
        <w:rPr>
          <w:sz w:val="28"/>
          <w:szCs w:val="28"/>
          <w:lang w:val="uk-UA"/>
        </w:rPr>
      </w:pPr>
      <w:r w:rsidRPr="00E2583C">
        <w:rPr>
          <w:sz w:val="28"/>
          <w:szCs w:val="28"/>
          <w:lang w:val="uk-UA"/>
        </w:rPr>
        <w:lastRenderedPageBreak/>
        <w:tab/>
        <w:t>10.2. Міжнародне співробітництво (діяльність) здійснюється на рівні Університету, факультетів</w:t>
      </w:r>
      <w:r w:rsidR="002D6DA1" w:rsidRPr="00E2583C">
        <w:rPr>
          <w:sz w:val="28"/>
          <w:szCs w:val="28"/>
          <w:lang w:val="uk-UA"/>
        </w:rPr>
        <w:t xml:space="preserve"> (ННІ)</w:t>
      </w:r>
      <w:r w:rsidRPr="00E2583C">
        <w:rPr>
          <w:sz w:val="28"/>
          <w:szCs w:val="28"/>
          <w:lang w:val="uk-UA"/>
        </w:rPr>
        <w:t xml:space="preserve">, кафедр, наукових підрозділів, спільних міжнародних структур, студентських і молодіжних організацій і на індивідуальному рівні відповідно до законодавства України. </w:t>
      </w:r>
    </w:p>
    <w:p w:rsidR="008F16D7" w:rsidRPr="00E2583C" w:rsidRDefault="008F16D7" w:rsidP="008F16D7">
      <w:pPr>
        <w:ind w:firstLine="709"/>
        <w:jc w:val="both"/>
        <w:rPr>
          <w:sz w:val="28"/>
          <w:szCs w:val="28"/>
          <w:lang w:val="uk-UA"/>
        </w:rPr>
      </w:pPr>
      <w:r w:rsidRPr="00E2583C">
        <w:rPr>
          <w:sz w:val="28"/>
          <w:szCs w:val="28"/>
          <w:lang w:val="uk-UA"/>
        </w:rPr>
        <w:t xml:space="preserve">10.3. Міжнародне співробітництво (діяльність) НУ «Запорізька політехніка» охоплює міжнародні відносини і міжнародний протокол, міжнародну освітню, науково-технічну та інноваційну діяльність, організаційну та зовнішньоекономічну діяльність. </w:t>
      </w:r>
    </w:p>
    <w:p w:rsidR="008F16D7" w:rsidRPr="00E2583C" w:rsidRDefault="008F16D7" w:rsidP="008F16D7">
      <w:pPr>
        <w:ind w:firstLine="709"/>
        <w:jc w:val="both"/>
        <w:rPr>
          <w:sz w:val="28"/>
          <w:szCs w:val="28"/>
          <w:lang w:val="uk-UA"/>
        </w:rPr>
      </w:pPr>
      <w:r w:rsidRPr="00E2583C">
        <w:rPr>
          <w:sz w:val="28"/>
          <w:szCs w:val="28"/>
          <w:lang w:val="uk-UA"/>
        </w:rPr>
        <w:t>10.4. Міжнародне співробітництво здійснюється з метою розширення участі факультетів</w:t>
      </w:r>
      <w:r w:rsidR="002D6DA1" w:rsidRPr="00E2583C">
        <w:rPr>
          <w:sz w:val="28"/>
          <w:szCs w:val="28"/>
          <w:lang w:val="uk-UA"/>
        </w:rPr>
        <w:t xml:space="preserve"> (ННІ)</w:t>
      </w:r>
      <w:r w:rsidRPr="00E2583C">
        <w:rPr>
          <w:sz w:val="28"/>
          <w:szCs w:val="28"/>
          <w:lang w:val="uk-UA"/>
        </w:rPr>
        <w:t xml:space="preserve">, кафедр, центрів та інших підрозділів у міжнародних освітніх і наукових програмах та </w:t>
      </w:r>
      <w:proofErr w:type="spellStart"/>
      <w:r w:rsidRPr="00E2583C">
        <w:rPr>
          <w:sz w:val="28"/>
          <w:szCs w:val="28"/>
          <w:lang w:val="uk-UA"/>
        </w:rPr>
        <w:t>проєктах</w:t>
      </w:r>
      <w:proofErr w:type="spellEnd"/>
      <w:r w:rsidRPr="00E2583C">
        <w:rPr>
          <w:sz w:val="28"/>
          <w:szCs w:val="28"/>
          <w:lang w:val="uk-UA"/>
        </w:rPr>
        <w:t xml:space="preserve"> для перетворення НУ «Запорізька політехніка» в інтернаціональний  заклад вищої освіти з високими стандартами якості освіти та науки, входження до групи провідних університетів світу і для збільшення на цій основі надходжень до НУ «Запорізька політехніка» за різними видами міжнародної діяльності. </w:t>
      </w:r>
    </w:p>
    <w:p w:rsidR="008F16D7" w:rsidRPr="00E2583C" w:rsidRDefault="008F16D7" w:rsidP="008F16D7">
      <w:pPr>
        <w:jc w:val="both"/>
        <w:rPr>
          <w:sz w:val="28"/>
          <w:szCs w:val="28"/>
          <w:lang w:val="uk-UA"/>
        </w:rPr>
      </w:pPr>
      <w:r w:rsidRPr="00E2583C">
        <w:rPr>
          <w:sz w:val="28"/>
          <w:szCs w:val="28"/>
          <w:lang w:val="uk-UA"/>
        </w:rPr>
        <w:tab/>
        <w:t>10.5. НУ «Запорізька політехніка» здійснює міжнародне співробітництво, встановлює міжнародні зв’язки, укладає прямі договори про співробітництво з закладами вищої освіти, науковими установами та підприємствами іноземних держав, міжнародними організаціями відповідно до законодавства.</w:t>
      </w:r>
    </w:p>
    <w:p w:rsidR="008F16D7" w:rsidRPr="00E2583C" w:rsidRDefault="008F16D7" w:rsidP="008F16D7">
      <w:pPr>
        <w:jc w:val="both"/>
        <w:rPr>
          <w:sz w:val="28"/>
          <w:szCs w:val="28"/>
          <w:lang w:val="uk-UA"/>
        </w:rPr>
      </w:pPr>
      <w:r w:rsidRPr="00E2583C">
        <w:rPr>
          <w:sz w:val="28"/>
          <w:szCs w:val="28"/>
          <w:lang w:val="uk-UA"/>
        </w:rPr>
        <w:tab/>
        <w:t>Основними напрямами міжнародного співробітництва  НУ «Запорізька політехніка» є :</w:t>
      </w:r>
    </w:p>
    <w:p w:rsidR="008F16D7" w:rsidRPr="00E2583C" w:rsidRDefault="008F16D7" w:rsidP="008F16D7">
      <w:pPr>
        <w:jc w:val="both"/>
        <w:rPr>
          <w:sz w:val="28"/>
          <w:szCs w:val="28"/>
          <w:lang w:val="uk-UA"/>
        </w:rPr>
      </w:pPr>
      <w:r w:rsidRPr="00E2583C">
        <w:rPr>
          <w:sz w:val="28"/>
          <w:szCs w:val="28"/>
          <w:lang w:val="uk-UA"/>
        </w:rPr>
        <w:t xml:space="preserve">1) участь у програмах двостороннього та багатостороннього міждержавного і </w:t>
      </w:r>
      <w:proofErr w:type="spellStart"/>
      <w:r w:rsidRPr="00E2583C">
        <w:rPr>
          <w:sz w:val="28"/>
          <w:szCs w:val="28"/>
          <w:lang w:val="uk-UA"/>
        </w:rPr>
        <w:t>міжуніверситетського</w:t>
      </w:r>
      <w:proofErr w:type="spellEnd"/>
      <w:r w:rsidRPr="00E2583C">
        <w:rPr>
          <w:sz w:val="28"/>
          <w:szCs w:val="28"/>
          <w:lang w:val="uk-UA"/>
        </w:rPr>
        <w:t xml:space="preserve"> обміну студентами, аспірантами, докторантами, педагогічними, науково-педагогічними та науковими працівниками;</w:t>
      </w:r>
    </w:p>
    <w:p w:rsidR="008F16D7" w:rsidRPr="00E2583C" w:rsidRDefault="008F16D7" w:rsidP="008F16D7">
      <w:pPr>
        <w:jc w:val="both"/>
        <w:rPr>
          <w:sz w:val="28"/>
          <w:szCs w:val="28"/>
          <w:lang w:val="uk-UA"/>
        </w:rPr>
      </w:pPr>
      <w:r w:rsidRPr="00E2583C">
        <w:rPr>
          <w:sz w:val="28"/>
          <w:szCs w:val="28"/>
          <w:lang w:val="uk-UA"/>
        </w:rPr>
        <w:t>2) проведення спільних наукових досліджень з науковими установами, університетами іноземних держав;</w:t>
      </w:r>
    </w:p>
    <w:p w:rsidR="008F16D7" w:rsidRPr="00E2583C" w:rsidRDefault="008F16D7" w:rsidP="008F16D7">
      <w:pPr>
        <w:jc w:val="both"/>
        <w:rPr>
          <w:sz w:val="28"/>
          <w:szCs w:val="28"/>
          <w:lang w:val="uk-UA"/>
        </w:rPr>
      </w:pPr>
      <w:r w:rsidRPr="00E2583C">
        <w:rPr>
          <w:sz w:val="28"/>
          <w:szCs w:val="28"/>
          <w:lang w:val="uk-UA"/>
        </w:rPr>
        <w:t>3) організація міжнародних конференцій, симпозіумів та інших заходів;</w:t>
      </w:r>
    </w:p>
    <w:p w:rsidR="008F16D7" w:rsidRPr="00E2583C" w:rsidRDefault="008F16D7" w:rsidP="008F16D7">
      <w:pPr>
        <w:jc w:val="both"/>
        <w:rPr>
          <w:sz w:val="28"/>
          <w:szCs w:val="28"/>
          <w:lang w:val="uk-UA"/>
        </w:rPr>
      </w:pPr>
      <w:r w:rsidRPr="00E2583C">
        <w:rPr>
          <w:sz w:val="28"/>
          <w:szCs w:val="28"/>
          <w:lang w:val="uk-UA"/>
        </w:rPr>
        <w:t>4) участь у міжнародних освітніх та наукових програмах;</w:t>
      </w:r>
    </w:p>
    <w:p w:rsidR="008F16D7" w:rsidRPr="00E2583C" w:rsidRDefault="008F16D7" w:rsidP="008F16D7">
      <w:pPr>
        <w:jc w:val="both"/>
        <w:rPr>
          <w:sz w:val="28"/>
          <w:szCs w:val="28"/>
          <w:lang w:val="uk-UA"/>
        </w:rPr>
      </w:pPr>
      <w:r w:rsidRPr="00E2583C">
        <w:rPr>
          <w:sz w:val="28"/>
          <w:szCs w:val="28"/>
          <w:lang w:val="uk-UA"/>
        </w:rPr>
        <w:t>5) спільна видавнича діяльність із закладами вищої освіти, науковими установами та міжнародними організаціями;</w:t>
      </w:r>
    </w:p>
    <w:p w:rsidR="008F16D7" w:rsidRPr="00E2583C" w:rsidRDefault="008F16D7" w:rsidP="008F16D7">
      <w:pPr>
        <w:jc w:val="both"/>
        <w:rPr>
          <w:sz w:val="28"/>
          <w:szCs w:val="28"/>
          <w:lang w:val="uk-UA"/>
        </w:rPr>
      </w:pPr>
      <w:r w:rsidRPr="00E2583C">
        <w:rPr>
          <w:sz w:val="28"/>
          <w:szCs w:val="28"/>
          <w:lang w:val="uk-UA"/>
        </w:rPr>
        <w:t>6) створення спільних освітніх і наукових програм з іноземними закладами вищої освіти, науковими установами, організаціями;</w:t>
      </w:r>
    </w:p>
    <w:p w:rsidR="008F16D7" w:rsidRPr="00E2583C" w:rsidRDefault="008F16D7" w:rsidP="008F16D7">
      <w:pPr>
        <w:jc w:val="both"/>
        <w:rPr>
          <w:sz w:val="28"/>
          <w:szCs w:val="28"/>
          <w:lang w:val="uk-UA"/>
        </w:rPr>
      </w:pPr>
      <w:r w:rsidRPr="00E2583C">
        <w:rPr>
          <w:sz w:val="28"/>
          <w:szCs w:val="28"/>
          <w:lang w:val="uk-UA"/>
        </w:rPr>
        <w:t>7) надання послуг, пов’язаних із здобуттям вищої та післядипломної освіти, іноземним громадянам в Україні, організація підготовки осіб з числа іноземних громадян до вступу в заклади вищої освіти України;</w:t>
      </w:r>
    </w:p>
    <w:p w:rsidR="008F16D7" w:rsidRPr="00E2583C" w:rsidRDefault="008F16D7" w:rsidP="008F16D7">
      <w:pPr>
        <w:jc w:val="both"/>
        <w:rPr>
          <w:sz w:val="28"/>
          <w:szCs w:val="28"/>
          <w:lang w:val="uk-UA"/>
        </w:rPr>
      </w:pPr>
      <w:r w:rsidRPr="00E2583C">
        <w:rPr>
          <w:sz w:val="28"/>
          <w:szCs w:val="28"/>
          <w:lang w:val="uk-UA"/>
        </w:rPr>
        <w:t>8) відрядження за кордон педагогічних, науково-педагогічних та наукових працівників для педагогічної, науково-педагогічної та наукової роботи, стажування відповідно до укладених міжнародних договорів;</w:t>
      </w:r>
    </w:p>
    <w:p w:rsidR="008F16D7" w:rsidRPr="00E2583C" w:rsidRDefault="008F16D7" w:rsidP="008F16D7">
      <w:pPr>
        <w:jc w:val="both"/>
        <w:rPr>
          <w:sz w:val="28"/>
          <w:szCs w:val="28"/>
          <w:lang w:val="uk-UA"/>
        </w:rPr>
      </w:pPr>
      <w:r w:rsidRPr="00E2583C">
        <w:rPr>
          <w:sz w:val="28"/>
          <w:szCs w:val="28"/>
          <w:lang w:val="uk-UA"/>
        </w:rPr>
        <w:t>9) залучення педагогічних, науково-педагогічних та наукових працівників іноземних закладів вищої освіти для участі в педагогічній, науково-педагогічній та науковій роботі в Університеті;</w:t>
      </w:r>
    </w:p>
    <w:p w:rsidR="008F16D7" w:rsidRPr="00E2583C" w:rsidRDefault="008F16D7" w:rsidP="008F16D7">
      <w:pPr>
        <w:jc w:val="both"/>
        <w:rPr>
          <w:sz w:val="28"/>
          <w:szCs w:val="28"/>
          <w:lang w:val="uk-UA"/>
        </w:rPr>
      </w:pPr>
      <w:r w:rsidRPr="00E2583C">
        <w:rPr>
          <w:sz w:val="28"/>
          <w:szCs w:val="28"/>
          <w:lang w:val="uk-UA"/>
        </w:rPr>
        <w:t>10) сприяння академічній мобільності наукових, науково-педагогічних працівників та осіб, які навчаються.</w:t>
      </w:r>
    </w:p>
    <w:p w:rsidR="008F16D7" w:rsidRPr="00E2583C" w:rsidRDefault="008F16D7" w:rsidP="008F16D7">
      <w:pPr>
        <w:jc w:val="both"/>
        <w:rPr>
          <w:sz w:val="28"/>
          <w:szCs w:val="28"/>
          <w:lang w:val="uk-UA"/>
        </w:rPr>
      </w:pPr>
      <w:r w:rsidRPr="00E2583C">
        <w:rPr>
          <w:sz w:val="28"/>
          <w:szCs w:val="28"/>
          <w:lang w:val="uk-UA"/>
        </w:rPr>
        <w:lastRenderedPageBreak/>
        <w:tab/>
        <w:t xml:space="preserve">10.6. Валютні та матеріальні надходження від зовнішньоекономічної діяльності НУ «Запорізька політехніка» використовуються для забезпечення виконання статутних завдань Університету. </w:t>
      </w:r>
    </w:p>
    <w:p w:rsidR="008F16D7" w:rsidRPr="00E2583C" w:rsidRDefault="008F16D7" w:rsidP="008F16D7">
      <w:pPr>
        <w:tabs>
          <w:tab w:val="left" w:pos="900"/>
        </w:tabs>
        <w:jc w:val="both"/>
        <w:rPr>
          <w:sz w:val="28"/>
          <w:szCs w:val="28"/>
          <w:lang w:val="uk-UA"/>
        </w:rPr>
      </w:pPr>
      <w:r w:rsidRPr="00E2583C">
        <w:rPr>
          <w:sz w:val="28"/>
          <w:szCs w:val="28"/>
          <w:lang w:val="uk-UA"/>
        </w:rPr>
        <w:tab/>
      </w:r>
      <w:bookmarkStart w:id="182" w:name="n1043"/>
      <w:bookmarkEnd w:id="182"/>
    </w:p>
    <w:p w:rsidR="008F16D7" w:rsidRPr="00E2583C" w:rsidRDefault="008F16D7" w:rsidP="008F16D7">
      <w:pPr>
        <w:tabs>
          <w:tab w:val="left" w:pos="900"/>
        </w:tabs>
        <w:jc w:val="center"/>
        <w:rPr>
          <w:b/>
          <w:bCs/>
          <w:sz w:val="28"/>
          <w:szCs w:val="28"/>
          <w:bdr w:val="none" w:sz="0" w:space="0" w:color="auto" w:frame="1"/>
          <w:lang w:val="uk-UA"/>
        </w:rPr>
      </w:pPr>
      <w:r w:rsidRPr="00E2583C">
        <w:rPr>
          <w:b/>
          <w:bCs/>
          <w:sz w:val="28"/>
          <w:szCs w:val="28"/>
          <w:bdr w:val="none" w:sz="0" w:space="0" w:color="auto" w:frame="1"/>
          <w:lang w:val="uk-UA"/>
        </w:rPr>
        <w:t>11. ДЖЕРЕЛА НАДХОДЖЕННЯ І ПОРЯДОК ВИКОРИСТАННЯ</w:t>
      </w:r>
      <w:bookmarkStart w:id="183" w:name="n1053"/>
      <w:bookmarkEnd w:id="183"/>
      <w:r w:rsidRPr="00E2583C">
        <w:rPr>
          <w:b/>
          <w:bCs/>
          <w:sz w:val="28"/>
          <w:szCs w:val="28"/>
          <w:bdr w:val="none" w:sz="0" w:space="0" w:color="auto" w:frame="1"/>
          <w:lang w:val="uk-UA"/>
        </w:rPr>
        <w:t>МАЙНА ТА КОШТІВ УНІВЕРСИТЕТУ</w:t>
      </w:r>
    </w:p>
    <w:p w:rsidR="008F16D7" w:rsidRPr="00E2583C" w:rsidRDefault="008F16D7" w:rsidP="008F16D7">
      <w:pPr>
        <w:tabs>
          <w:tab w:val="left" w:pos="851"/>
        </w:tabs>
        <w:ind w:firstLine="450"/>
        <w:jc w:val="center"/>
        <w:textAlignment w:val="baseline"/>
        <w:rPr>
          <w:bCs/>
          <w:sz w:val="28"/>
          <w:szCs w:val="28"/>
          <w:bdr w:val="none" w:sz="0" w:space="0" w:color="auto" w:frame="1"/>
          <w:lang w:val="uk-UA"/>
        </w:rPr>
      </w:pPr>
    </w:p>
    <w:p w:rsidR="008F16D7" w:rsidRPr="00E2583C" w:rsidRDefault="008F16D7" w:rsidP="008F16D7">
      <w:pPr>
        <w:jc w:val="both"/>
        <w:textAlignment w:val="baseline"/>
        <w:rPr>
          <w:bCs/>
          <w:sz w:val="28"/>
          <w:szCs w:val="28"/>
          <w:bdr w:val="none" w:sz="0" w:space="0" w:color="auto" w:frame="1"/>
          <w:lang w:val="uk-UA"/>
        </w:rPr>
      </w:pPr>
      <w:r w:rsidRPr="00E2583C">
        <w:rPr>
          <w:bCs/>
          <w:sz w:val="28"/>
          <w:szCs w:val="28"/>
          <w:bdr w:val="none" w:sz="0" w:space="0" w:color="auto" w:frame="1"/>
          <w:lang w:val="uk-UA"/>
        </w:rPr>
        <w:tab/>
        <w:t>11.1. Матеріально-технічна база Університету включає будівлі, споруди, землю, комунікації, обладнання, транспортні засоби, службове житло та інші матеріальні цінності.</w:t>
      </w:r>
    </w:p>
    <w:p w:rsidR="008F16D7" w:rsidRPr="00E2583C" w:rsidRDefault="008F16D7" w:rsidP="008F16D7">
      <w:pPr>
        <w:jc w:val="both"/>
        <w:textAlignment w:val="baseline"/>
        <w:rPr>
          <w:bCs/>
          <w:sz w:val="28"/>
          <w:szCs w:val="28"/>
          <w:bdr w:val="none" w:sz="0" w:space="0" w:color="auto" w:frame="1"/>
          <w:lang w:val="uk-UA"/>
        </w:rPr>
      </w:pPr>
      <w:r w:rsidRPr="00E2583C">
        <w:rPr>
          <w:bCs/>
          <w:sz w:val="28"/>
          <w:szCs w:val="28"/>
          <w:bdr w:val="none" w:sz="0" w:space="0" w:color="auto" w:frame="1"/>
          <w:lang w:val="uk-UA"/>
        </w:rPr>
        <w:tab/>
        <w:t>Майно закріплюється за Університетом на праві господарського відання і не може бути предметом застави, а також не підлягає вилученню, відчуженню, приватизації або використанню не за призначенням, передачі у власність юридичним, фізичним особам без згоди МОН України та конференції трудового колективу Університету, крім випадків, передбачених законодавством.</w:t>
      </w:r>
    </w:p>
    <w:p w:rsidR="008F16D7" w:rsidRPr="00E2583C" w:rsidRDefault="008F16D7" w:rsidP="008F16D7">
      <w:pPr>
        <w:jc w:val="both"/>
        <w:textAlignment w:val="baseline"/>
        <w:rPr>
          <w:bCs/>
          <w:sz w:val="28"/>
          <w:szCs w:val="28"/>
          <w:bdr w:val="none" w:sz="0" w:space="0" w:color="auto" w:frame="1"/>
          <w:lang w:val="uk-UA"/>
        </w:rPr>
      </w:pPr>
      <w:r w:rsidRPr="00E2583C">
        <w:rPr>
          <w:bCs/>
          <w:sz w:val="28"/>
          <w:szCs w:val="28"/>
          <w:bdr w:val="none" w:sz="0" w:space="0" w:color="auto" w:frame="1"/>
          <w:lang w:val="uk-UA"/>
        </w:rPr>
        <w:tab/>
        <w:t>11.2. Землекористування та реалізація прав власника земельних ділянок, у тому числі набуття та припинення відповідних прав на землю, здійснюється Університетом відповідно до Земельного кодексу України.</w:t>
      </w:r>
      <w:bookmarkStart w:id="184" w:name="n1055"/>
      <w:bookmarkStart w:id="185" w:name="n1056"/>
      <w:bookmarkEnd w:id="184"/>
      <w:bookmarkEnd w:id="185"/>
    </w:p>
    <w:p w:rsidR="008F16D7" w:rsidRPr="00E2583C" w:rsidRDefault="008F16D7" w:rsidP="008F16D7">
      <w:pPr>
        <w:jc w:val="both"/>
        <w:textAlignment w:val="baseline"/>
        <w:rPr>
          <w:bCs/>
          <w:sz w:val="28"/>
          <w:szCs w:val="28"/>
          <w:bdr w:val="none" w:sz="0" w:space="0" w:color="auto" w:frame="1"/>
          <w:lang w:val="uk-UA"/>
        </w:rPr>
      </w:pPr>
      <w:r w:rsidRPr="00E2583C">
        <w:rPr>
          <w:bCs/>
          <w:sz w:val="28"/>
          <w:szCs w:val="28"/>
          <w:bdr w:val="none" w:sz="0" w:space="0" w:color="auto" w:frame="1"/>
          <w:lang w:val="uk-UA"/>
        </w:rPr>
        <w:tab/>
        <w:t>Передача в оренду закріплених за Університетом на праві господарського відання об</w:t>
      </w:r>
      <w:r w:rsidRPr="00E2583C">
        <w:rPr>
          <w:bCs/>
          <w:sz w:val="28"/>
          <w:szCs w:val="28"/>
          <w:bdr w:val="none" w:sz="0" w:space="0" w:color="auto" w:frame="1"/>
        </w:rPr>
        <w:t>’</w:t>
      </w:r>
      <w:proofErr w:type="spellStart"/>
      <w:r w:rsidRPr="00E2583C">
        <w:rPr>
          <w:bCs/>
          <w:sz w:val="28"/>
          <w:szCs w:val="28"/>
          <w:bdr w:val="none" w:sz="0" w:space="0" w:color="auto" w:frame="1"/>
          <w:lang w:val="uk-UA"/>
        </w:rPr>
        <w:t>єктів</w:t>
      </w:r>
      <w:proofErr w:type="spellEnd"/>
      <w:r w:rsidRPr="00E2583C">
        <w:rPr>
          <w:bCs/>
          <w:sz w:val="28"/>
          <w:szCs w:val="28"/>
          <w:bdr w:val="none" w:sz="0" w:space="0" w:color="auto" w:frame="1"/>
          <w:lang w:val="uk-UA"/>
        </w:rPr>
        <w:t xml:space="preserve"> власності здійснюється без права їх викупу відповідно до законодавства.</w:t>
      </w:r>
    </w:p>
    <w:p w:rsidR="008F16D7" w:rsidRPr="00E2583C" w:rsidRDefault="008F16D7" w:rsidP="008F16D7">
      <w:pPr>
        <w:jc w:val="both"/>
        <w:textAlignment w:val="baseline"/>
        <w:rPr>
          <w:sz w:val="28"/>
          <w:szCs w:val="28"/>
          <w:bdr w:val="none" w:sz="0" w:space="0" w:color="auto" w:frame="1"/>
          <w:lang w:val="uk-UA"/>
        </w:rPr>
      </w:pPr>
      <w:bookmarkStart w:id="186" w:name="n1057"/>
      <w:bookmarkStart w:id="187" w:name="n1058"/>
      <w:bookmarkEnd w:id="186"/>
      <w:bookmarkEnd w:id="187"/>
      <w:r w:rsidRPr="00E2583C">
        <w:rPr>
          <w:sz w:val="28"/>
          <w:szCs w:val="28"/>
          <w:bdr w:val="none" w:sz="0" w:space="0" w:color="auto" w:frame="1"/>
          <w:lang w:val="uk-UA"/>
        </w:rPr>
        <w:tab/>
        <w:t>Будівлі, споруди і приміщення Університету повинні відповідати вимогам доступності згідно з державними будівельними нормами і стандартами. Проєктування, будівництво та реконструкція будівель, споруд і приміщень Університету здійснюються з урахуванням потреб осіб з особливими освітніми потребами. Якщо відповідні об’єкти неможливо повністю пристосувати для потреб осіб з особливими освітніми потребами, здійснюється їх розумне пристосування з урахуванням універсального дизайну.</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 xml:space="preserve">Університет самостійно визначає зміст і форми фінансових та господарських стосунків із структурними підрозділами, крім випадків, передбачених законодавством та актами МОН </w:t>
      </w:r>
      <w:r w:rsidRPr="00E2583C">
        <w:rPr>
          <w:sz w:val="28"/>
          <w:szCs w:val="28"/>
          <w:lang w:val="uk-UA"/>
        </w:rPr>
        <w:t>України</w:t>
      </w:r>
      <w:r w:rsidRPr="00E2583C">
        <w:rPr>
          <w:sz w:val="28"/>
          <w:szCs w:val="28"/>
          <w:bdr w:val="none" w:sz="0" w:space="0" w:color="auto" w:frame="1"/>
          <w:lang w:val="uk-UA"/>
        </w:rPr>
        <w:t>.</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Повноваження МОН України щодо розпорядження майном Університету здійснюється відповідно до законодавства.</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11.3. Джерелами формування матеріально-технічної бази Університету є:</w:t>
      </w:r>
    </w:p>
    <w:p w:rsidR="008F16D7" w:rsidRPr="00E2583C" w:rsidRDefault="008F16D7" w:rsidP="008F16D7">
      <w:pPr>
        <w:tabs>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1) майно, передане Університетові МОН</w:t>
      </w:r>
      <w:r w:rsidRPr="00E2583C">
        <w:rPr>
          <w:sz w:val="28"/>
          <w:szCs w:val="28"/>
          <w:lang w:val="uk-UA"/>
        </w:rPr>
        <w:t xml:space="preserve"> України</w:t>
      </w:r>
      <w:r w:rsidRPr="00E2583C">
        <w:rPr>
          <w:sz w:val="28"/>
          <w:szCs w:val="28"/>
          <w:bdr w:val="none" w:sz="0" w:space="0" w:color="auto" w:frame="1"/>
          <w:lang w:val="uk-UA"/>
        </w:rPr>
        <w:t>;</w:t>
      </w:r>
    </w:p>
    <w:p w:rsidR="008F16D7" w:rsidRPr="00E2583C" w:rsidRDefault="008F16D7" w:rsidP="008F16D7">
      <w:pPr>
        <w:tabs>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2) кошти, отримані із загального фонду Державного бюджету;</w:t>
      </w:r>
    </w:p>
    <w:p w:rsidR="008F16D7" w:rsidRPr="00E2583C" w:rsidRDefault="008F16D7" w:rsidP="008F16D7">
      <w:pPr>
        <w:tabs>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3) капітальні вкладення, субсидії та дотації з Державного бюджету;</w:t>
      </w:r>
    </w:p>
    <w:p w:rsidR="008F16D7" w:rsidRPr="00E2583C" w:rsidRDefault="008F16D7" w:rsidP="008F16D7">
      <w:pPr>
        <w:tabs>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4) фінансова допомога міжнародних організацій, вітчизняних та іноземних інвесторів;</w:t>
      </w:r>
    </w:p>
    <w:p w:rsidR="008F16D7" w:rsidRPr="00E2583C" w:rsidRDefault="008F16D7" w:rsidP="008F16D7">
      <w:pPr>
        <w:tabs>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5) безоплатні або благодійні внески, пожертвування юридичних і фізичних осіб;</w:t>
      </w:r>
    </w:p>
    <w:p w:rsidR="008F16D7" w:rsidRPr="00E2583C" w:rsidRDefault="008F16D7" w:rsidP="008F16D7">
      <w:pPr>
        <w:tabs>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lastRenderedPageBreak/>
        <w:t>6) надходження від надання платних послуг;</w:t>
      </w:r>
    </w:p>
    <w:p w:rsidR="008F16D7" w:rsidRPr="00E2583C" w:rsidRDefault="008F16D7" w:rsidP="008F16D7">
      <w:pPr>
        <w:tabs>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7) інше майно та кошти, набуті на підставах, дозволених законодавством України;</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Залучені кошти спрямовуються на провадження статутної діяльності Університету в порядку і на умовах, визначених законодавством та цим Статутом.</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11.4.Університет у порядку, визначеному законодавством, та відповідно до  цього Статуту має право:</w:t>
      </w:r>
    </w:p>
    <w:p w:rsidR="008F16D7" w:rsidRPr="00E2583C" w:rsidRDefault="008F16D7" w:rsidP="008F16D7">
      <w:pPr>
        <w:tabs>
          <w:tab w:val="left" w:pos="720"/>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1) власності на об’єкти права інтелектуальної власності, створені за власні кошти або кошти державного чи місцевих бюджетів (крім випадків, визначених законодавством);</w:t>
      </w:r>
    </w:p>
    <w:p w:rsidR="008F16D7" w:rsidRPr="00E2583C" w:rsidRDefault="008F16D7" w:rsidP="008F16D7">
      <w:pPr>
        <w:tabs>
          <w:tab w:val="left" w:pos="720"/>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2) засновувати сталий фонд (</w:t>
      </w:r>
      <w:proofErr w:type="spellStart"/>
      <w:r w:rsidRPr="00E2583C">
        <w:rPr>
          <w:sz w:val="28"/>
          <w:szCs w:val="28"/>
          <w:bdr w:val="none" w:sz="0" w:space="0" w:color="auto" w:frame="1"/>
          <w:lang w:val="uk-UA"/>
        </w:rPr>
        <w:t>ендавмент</w:t>
      </w:r>
      <w:proofErr w:type="spellEnd"/>
      <w:r w:rsidRPr="00E2583C">
        <w:rPr>
          <w:sz w:val="28"/>
          <w:szCs w:val="28"/>
          <w:bdr w:val="none" w:sz="0" w:space="0" w:color="auto" w:frame="1"/>
          <w:lang w:val="uk-UA"/>
        </w:rPr>
        <w:t>) Університету та розпоряджатися доходами від його використання відповідно до умов функціонування сталого фонду, а також отримувати майно, кошти і матеріальні цінності, зокрема будинки, споруди, обладнання, транспортні засоби, від державних органів, органів місцевого самоврядування, юридичних і фізичних осіб, у тому числі як благодійну допомогу;</w:t>
      </w:r>
    </w:p>
    <w:p w:rsidR="008F16D7" w:rsidRPr="00E2583C" w:rsidRDefault="008F16D7" w:rsidP="008F16D7">
      <w:pPr>
        <w:tabs>
          <w:tab w:val="left" w:pos="720"/>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3) провадити фінансово-господарську діяльність в Україні та за кордоном;</w:t>
      </w:r>
    </w:p>
    <w:p w:rsidR="008F16D7" w:rsidRPr="00E2583C" w:rsidRDefault="008F16D7" w:rsidP="008F16D7">
      <w:pPr>
        <w:tabs>
          <w:tab w:val="left" w:pos="720"/>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4) використовувати майно, закріплене за ним на праві господарського відання, у тому числі для провадження господарської діяльності, передавати його в оренду та в користування відповідно до законодавства;</w:t>
      </w:r>
    </w:p>
    <w:p w:rsidR="008F16D7" w:rsidRPr="00E2583C" w:rsidRDefault="008F16D7" w:rsidP="008F16D7">
      <w:pPr>
        <w:tabs>
          <w:tab w:val="left" w:pos="720"/>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5) створювати власні або використовувати за договором інші матеріально-технічні бази для провадження освітньої, наукової, інноваційної або господарської діяльності;</w:t>
      </w:r>
    </w:p>
    <w:p w:rsidR="008F16D7" w:rsidRPr="00E2583C" w:rsidRDefault="008F16D7" w:rsidP="008F16D7">
      <w:pPr>
        <w:tabs>
          <w:tab w:val="left" w:pos="720"/>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6) створювати та розвивати власну базу соціально-побутових об’єктів, мережу спортивно-оздоровчих, лікувально-профілактичних і культурно-мистецьких структурних підрозділів;</w:t>
      </w:r>
    </w:p>
    <w:p w:rsidR="008F16D7" w:rsidRPr="00E2583C" w:rsidRDefault="008F16D7" w:rsidP="008F16D7">
      <w:pPr>
        <w:tabs>
          <w:tab w:val="left" w:pos="720"/>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7) здійснювати капітальне будівництво, реконструкцію, проводити капітальний і поточний ремонт основних фондів;</w:t>
      </w:r>
    </w:p>
    <w:p w:rsidR="008F16D7" w:rsidRPr="00E2583C" w:rsidRDefault="008F16D7" w:rsidP="008F16D7">
      <w:pPr>
        <w:tabs>
          <w:tab w:val="left" w:pos="720"/>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8) спрямовувати кошти на соціальну підтримку науково-педагогічних, наукових, педагогічних та інших працівників Університету та осіб, які навчаються в Університеті;</w:t>
      </w:r>
    </w:p>
    <w:p w:rsidR="008F16D7" w:rsidRPr="00E2583C" w:rsidRDefault="008F16D7" w:rsidP="008F16D7">
      <w:pPr>
        <w:tabs>
          <w:tab w:val="left" w:pos="720"/>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9) відкривати поточні та депозитні рахунки у національній та іноземній валютах відповідно до законодавства;</w:t>
      </w:r>
    </w:p>
    <w:p w:rsidR="008F16D7" w:rsidRPr="00E2583C" w:rsidRDefault="008F16D7" w:rsidP="008F16D7">
      <w:pPr>
        <w:tabs>
          <w:tab w:val="left" w:pos="720"/>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10) брати участь у формуванні статутного капіталу інноваційних структур і утворених за участі НУ «Запорізька політехніка» малих підприємств, що розробляють і впроваджують інноваційну продукцію, шляхом внесення до них нематеріальних активів (майнових прав на об’єкти права інтелектуальної власності);</w:t>
      </w:r>
    </w:p>
    <w:p w:rsidR="008F16D7" w:rsidRPr="00E2583C" w:rsidRDefault="008F16D7" w:rsidP="008F16D7">
      <w:pPr>
        <w:tabs>
          <w:tab w:val="left" w:pos="720"/>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11) засновувати  заклади освіти і наукові установи;</w:t>
      </w:r>
    </w:p>
    <w:p w:rsidR="008F16D7" w:rsidRPr="00E2583C" w:rsidRDefault="008F16D7" w:rsidP="008F16D7">
      <w:pPr>
        <w:tabs>
          <w:tab w:val="left" w:pos="720"/>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12) засновувати підприємства для провадження інноваційної та/або виробничої діяльності;</w:t>
      </w:r>
    </w:p>
    <w:p w:rsidR="008F16D7" w:rsidRPr="00E2583C" w:rsidRDefault="008F16D7" w:rsidP="008F16D7">
      <w:pPr>
        <w:tabs>
          <w:tab w:val="left" w:pos="720"/>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 xml:space="preserve">13) здійснювати перекази в іноземній валюті внесків за колективне членство у міжнародних освітніх і наукових асоціаціях, а також за передплату на </w:t>
      </w:r>
      <w:r w:rsidRPr="00E2583C">
        <w:rPr>
          <w:sz w:val="28"/>
          <w:szCs w:val="28"/>
          <w:bdr w:val="none" w:sz="0" w:space="0" w:color="auto" w:frame="1"/>
          <w:lang w:val="uk-UA"/>
        </w:rPr>
        <w:lastRenderedPageBreak/>
        <w:t>іноземні наукові видання та доступ до світових інформаційних мереж та баз даних;</w:t>
      </w:r>
    </w:p>
    <w:p w:rsidR="008F16D7" w:rsidRPr="00E2583C" w:rsidRDefault="008F16D7" w:rsidP="008F16D7">
      <w:pPr>
        <w:tabs>
          <w:tab w:val="left" w:pos="720"/>
          <w:tab w:val="left" w:pos="851"/>
          <w:tab w:val="left" w:pos="993"/>
        </w:tabs>
        <w:jc w:val="both"/>
        <w:textAlignment w:val="baseline"/>
        <w:rPr>
          <w:sz w:val="28"/>
          <w:szCs w:val="28"/>
          <w:bdr w:val="none" w:sz="0" w:space="0" w:color="auto" w:frame="1"/>
          <w:lang w:val="uk-UA"/>
        </w:rPr>
      </w:pPr>
      <w:r w:rsidRPr="00E2583C">
        <w:rPr>
          <w:sz w:val="28"/>
          <w:szCs w:val="28"/>
          <w:bdr w:val="none" w:sz="0" w:space="0" w:color="auto" w:frame="1"/>
          <w:lang w:val="uk-UA"/>
        </w:rPr>
        <w:t>14) шляхом внесення нематеріальних активів (майнових прав на об’єкти права інтелектуальної власності) брати участь у формуванні статутного капіталу інноваційних структур різних типів (наукових, технологічних парків, бізнес-інкубаторів тощо);</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11.5. Фінансування Університету здійснюється за рахунок коштів:</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1) загального фонду на підготовку фахівців у межах державного замовлення та проведення науково-дослідних робіт;</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2) спеціального фонду, який формується за рахунок: доходів від надання платних освітніх послуг; надходжень від господарської діяльності, плати за оренду приміщень і майна; коштів, одержаних за підготовку, перепідготовку, підвищення кваліфікації фахівців, надання додаткових освітніх послуг згідно з укладеними договорами з юридичними й фізичними особами; інших доходів згідно із законодавством України.</w:t>
      </w:r>
      <w:r w:rsidRPr="00E2583C">
        <w:rPr>
          <w:sz w:val="28"/>
          <w:szCs w:val="28"/>
          <w:bdr w:val="none" w:sz="0" w:space="0" w:color="auto" w:frame="1"/>
          <w:lang w:val="uk-UA"/>
        </w:rPr>
        <w:tab/>
        <w:t xml:space="preserve"> </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Місцеві державні адміністрації, органи місцевого самоврядування можуть здійснювати фінансування Університету у встановленому законодавством порядку.</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r>
      <w:r w:rsidRPr="00E2583C">
        <w:rPr>
          <w:sz w:val="28"/>
          <w:szCs w:val="28"/>
          <w:bdr w:val="none" w:sz="0" w:space="0" w:color="auto" w:frame="1"/>
          <w:lang w:val="uk-UA"/>
        </w:rPr>
        <w:tab/>
        <w:t>Фінансовий план (кошторис) Університету обов’язково включає витрати, пов’язані з розвитком матеріально-технічної і лабораторної бази, із забезпеченням ліцензованими програмними продуктами для провадження освітньої і наукової діяльності, а також з проходженням виробничих і переддипломних практик здобувачами вищої освіти.</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Кошти, отримані Університетом як плата за навчання, підготовку, перепідготовку, підвищення кваліфікації кадрів або за надання освітніх послуг, не можуть бути вилучені в дохід державного або місцевих бюджетів.</w:t>
      </w:r>
    </w:p>
    <w:p w:rsidR="008F16D7" w:rsidRPr="00E2583C" w:rsidRDefault="008F16D7" w:rsidP="008F16D7">
      <w:pPr>
        <w:jc w:val="both"/>
        <w:rPr>
          <w:sz w:val="28"/>
          <w:szCs w:val="28"/>
          <w:lang w:val="uk-UA"/>
        </w:rPr>
      </w:pPr>
      <w:r w:rsidRPr="00E2583C">
        <w:rPr>
          <w:sz w:val="28"/>
          <w:szCs w:val="28"/>
          <w:lang w:val="uk-UA"/>
        </w:rPr>
        <w:tab/>
        <w:t xml:space="preserve">11.6. Доходи (прибутки) НУ «Запорізька політехніка» або їх частина не розподіляються серед засновників Університету, працівників (крім оплати їхньої праці, нарахування єдиного соціального внеску), членів органів управління та інших пов’язаних з ними осіб та використовуються виключно для фінансування видатків на утримання НУ «Запорізька політехніка», реалізації мети (цілей, завдань) та напрямів його діяльності, визначених цим Статутом. </w:t>
      </w:r>
    </w:p>
    <w:p w:rsidR="008F16D7" w:rsidRPr="00E2583C" w:rsidRDefault="008F16D7" w:rsidP="008F16D7">
      <w:pPr>
        <w:jc w:val="both"/>
        <w:textAlignment w:val="baseline"/>
        <w:rPr>
          <w:sz w:val="28"/>
          <w:szCs w:val="28"/>
          <w:bdr w:val="none" w:sz="0" w:space="0" w:color="auto" w:frame="1"/>
          <w:lang w:val="uk-UA"/>
        </w:rPr>
      </w:pPr>
      <w:bookmarkStart w:id="188" w:name="n1060"/>
      <w:bookmarkStart w:id="189" w:name="n1061"/>
      <w:bookmarkStart w:id="190" w:name="n1063"/>
      <w:bookmarkStart w:id="191" w:name="n1079"/>
      <w:bookmarkStart w:id="192" w:name="n1086"/>
      <w:bookmarkStart w:id="193" w:name="n1088"/>
      <w:bookmarkStart w:id="194" w:name="n1103"/>
      <w:bookmarkEnd w:id="188"/>
      <w:bookmarkEnd w:id="189"/>
      <w:bookmarkEnd w:id="190"/>
      <w:bookmarkEnd w:id="191"/>
      <w:bookmarkEnd w:id="192"/>
      <w:bookmarkEnd w:id="193"/>
      <w:bookmarkEnd w:id="194"/>
      <w:r w:rsidRPr="00E2583C">
        <w:rPr>
          <w:sz w:val="28"/>
          <w:szCs w:val="28"/>
          <w:lang w:val="uk-UA"/>
        </w:rPr>
        <w:tab/>
      </w:r>
      <w:r w:rsidRPr="00E2583C">
        <w:rPr>
          <w:sz w:val="28"/>
          <w:szCs w:val="28"/>
          <w:bdr w:val="none" w:sz="0" w:space="0" w:color="auto" w:frame="1"/>
          <w:lang w:val="uk-UA"/>
        </w:rPr>
        <w:t xml:space="preserve">11.7. </w:t>
      </w:r>
      <w:bookmarkStart w:id="195" w:name="n1104"/>
      <w:bookmarkEnd w:id="195"/>
      <w:r w:rsidRPr="00E2583C">
        <w:rPr>
          <w:sz w:val="28"/>
          <w:szCs w:val="28"/>
          <w:bdr w:val="none" w:sz="0" w:space="0" w:color="auto" w:frame="1"/>
          <w:lang w:val="uk-UA"/>
        </w:rPr>
        <w:t>Університет відповідно до законодавства та цього Статуту може надавати фізичним та юридичним особам платні послуги за умови забезпечення надання належного рівня освітніх послуг як основного статутного виду діяльності.</w:t>
      </w:r>
    </w:p>
    <w:p w:rsidR="008F16D7" w:rsidRPr="00E2583C" w:rsidRDefault="008F16D7" w:rsidP="008F16D7">
      <w:pPr>
        <w:jc w:val="both"/>
        <w:textAlignment w:val="baseline"/>
        <w:rPr>
          <w:sz w:val="28"/>
          <w:szCs w:val="28"/>
          <w:bdr w:val="none" w:sz="0" w:space="0" w:color="auto" w:frame="1"/>
          <w:lang w:val="uk-UA"/>
        </w:rPr>
      </w:pPr>
      <w:bookmarkStart w:id="196" w:name="n1105"/>
      <w:bookmarkStart w:id="197" w:name="n1106"/>
      <w:bookmarkEnd w:id="196"/>
      <w:bookmarkEnd w:id="197"/>
      <w:r w:rsidRPr="00E2583C">
        <w:rPr>
          <w:sz w:val="28"/>
          <w:szCs w:val="28"/>
          <w:bdr w:val="none" w:sz="0" w:space="0" w:color="auto" w:frame="1"/>
          <w:lang w:val="uk-UA"/>
        </w:rPr>
        <w:tab/>
        <w:t>Порядок надання платних освітніх та інших послуг, включаючи порядок визначення їх вартості для здобувачів вищої освіти, встановлюється Міністерством освіти і науки України, центральним органом виконавчої влади, що забезпечує формування та реалізує державну політику у сфері економічного розвитку і торгівлі, та центральним органом виконавчої влади, що забезпечує формування державної фінансової, бюджетної, податкової політики.</w:t>
      </w:r>
    </w:p>
    <w:p w:rsidR="008F16D7" w:rsidRPr="00E2583C" w:rsidRDefault="008F16D7" w:rsidP="008F16D7">
      <w:pPr>
        <w:jc w:val="both"/>
        <w:textAlignment w:val="baseline"/>
        <w:rPr>
          <w:sz w:val="28"/>
          <w:szCs w:val="28"/>
          <w:bdr w:val="none" w:sz="0" w:space="0" w:color="auto" w:frame="1"/>
          <w:lang w:val="uk-UA"/>
        </w:rPr>
      </w:pPr>
      <w:bookmarkStart w:id="198" w:name="n1107"/>
      <w:bookmarkEnd w:id="198"/>
      <w:r w:rsidRPr="00E2583C">
        <w:rPr>
          <w:sz w:val="28"/>
          <w:szCs w:val="28"/>
          <w:bdr w:val="none" w:sz="0" w:space="0" w:color="auto" w:frame="1"/>
          <w:lang w:val="uk-UA"/>
        </w:rPr>
        <w:lastRenderedPageBreak/>
        <w:tab/>
        <w:t>НУ «Запорізька політехніка» має право надавати додатково платні освітні та інші послуги виключно понад обсяги, встановлені державним стандартом, та поза діяльністю, що фінансується за рахунок коштів відповідних бюджетів.</w:t>
      </w:r>
    </w:p>
    <w:p w:rsidR="008F16D7" w:rsidRPr="00E2583C" w:rsidRDefault="008F16D7" w:rsidP="008F16D7">
      <w:pPr>
        <w:jc w:val="both"/>
        <w:textAlignment w:val="baseline"/>
        <w:rPr>
          <w:sz w:val="28"/>
          <w:szCs w:val="28"/>
          <w:bdr w:val="none" w:sz="0" w:space="0" w:color="auto" w:frame="1"/>
          <w:lang w:val="uk-UA"/>
        </w:rPr>
      </w:pPr>
      <w:bookmarkStart w:id="199" w:name="n1108"/>
      <w:bookmarkEnd w:id="199"/>
      <w:r w:rsidRPr="00E2583C">
        <w:rPr>
          <w:sz w:val="28"/>
          <w:szCs w:val="28"/>
          <w:bdr w:val="none" w:sz="0" w:space="0" w:color="auto" w:frame="1"/>
          <w:lang w:val="uk-UA"/>
        </w:rPr>
        <w:tab/>
        <w:t>Платні освітні послуги можуть надаватися тими самими структурними підрозділами, що здійснюють освітній процес за державним замовленням, або утвореними для надання платних послуг окремими структурними підрозділами НУ «Запорізька політехніка», що діють на підставі положення, затвердженого відповідно до законодавства та Статуту НУ «Запорізька політехніка».</w:t>
      </w:r>
    </w:p>
    <w:p w:rsidR="008F16D7" w:rsidRPr="00E2583C" w:rsidRDefault="008F16D7" w:rsidP="008F16D7">
      <w:pPr>
        <w:jc w:val="both"/>
        <w:textAlignment w:val="baseline"/>
        <w:rPr>
          <w:sz w:val="28"/>
          <w:szCs w:val="28"/>
          <w:bdr w:val="none" w:sz="0" w:space="0" w:color="auto" w:frame="1"/>
          <w:lang w:val="uk-UA"/>
        </w:rPr>
      </w:pPr>
      <w:bookmarkStart w:id="200" w:name="n1109"/>
      <w:bookmarkEnd w:id="200"/>
      <w:r w:rsidRPr="00E2583C">
        <w:rPr>
          <w:sz w:val="28"/>
          <w:szCs w:val="28"/>
          <w:bdr w:val="none" w:sz="0" w:space="0" w:color="auto" w:frame="1"/>
          <w:lang w:val="uk-UA"/>
        </w:rPr>
        <w:tab/>
        <w:t xml:space="preserve">Платні освітні та інші послуги надаються НУ «Запорізька політехніка» за умови відповідності матеріально-технічної бази вимогам законодавства, а у разі встановлення законодавством вимог щодо необхідності ліцензування або отримання дозволів для надання платної послуги </w:t>
      </w:r>
      <w:r w:rsidRPr="00E2583C">
        <w:rPr>
          <w:sz w:val="28"/>
          <w:szCs w:val="28"/>
          <w:lang w:val="uk-UA"/>
        </w:rPr>
        <w:t>–</w:t>
      </w:r>
      <w:r w:rsidRPr="00E2583C">
        <w:rPr>
          <w:sz w:val="28"/>
          <w:szCs w:val="28"/>
          <w:bdr w:val="none" w:sz="0" w:space="0" w:color="auto" w:frame="1"/>
          <w:lang w:val="uk-UA"/>
        </w:rPr>
        <w:t xml:space="preserve"> після отримання таких дозвільних документів.</w:t>
      </w:r>
    </w:p>
    <w:p w:rsidR="008F16D7" w:rsidRPr="00E2583C" w:rsidRDefault="008F16D7" w:rsidP="008F16D7">
      <w:pPr>
        <w:jc w:val="both"/>
        <w:textAlignment w:val="baseline"/>
        <w:rPr>
          <w:sz w:val="28"/>
          <w:szCs w:val="28"/>
          <w:bdr w:val="none" w:sz="0" w:space="0" w:color="auto" w:frame="1"/>
          <w:lang w:val="uk-UA"/>
        </w:rPr>
      </w:pPr>
      <w:bookmarkStart w:id="201" w:name="n1110"/>
      <w:bookmarkEnd w:id="201"/>
      <w:r w:rsidRPr="00E2583C">
        <w:rPr>
          <w:sz w:val="28"/>
          <w:szCs w:val="28"/>
          <w:bdr w:val="none" w:sz="0" w:space="0" w:color="auto" w:frame="1"/>
          <w:lang w:val="uk-UA"/>
        </w:rPr>
        <w:tab/>
        <w:t xml:space="preserve">Розмір плати за весь строк навчання для здобуття відповідного ступеня вищої освіти, підвищення кваліфікації, </w:t>
      </w:r>
      <w:bookmarkStart w:id="202" w:name="n1111"/>
      <w:bookmarkStart w:id="203" w:name="n1112"/>
      <w:bookmarkEnd w:id="202"/>
      <w:bookmarkEnd w:id="203"/>
      <w:r w:rsidRPr="00E2583C">
        <w:rPr>
          <w:sz w:val="28"/>
          <w:szCs w:val="28"/>
          <w:bdr w:val="none" w:sz="0" w:space="0" w:color="auto" w:frame="1"/>
          <w:lang w:val="uk-UA"/>
        </w:rPr>
        <w:t>а також порядок оплати освітньої послуги (разово, щороку, щосеместрово, щомісяця) встановлюються у договорі, що укладається між Університетом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Розмір плати за весь строк навчання для здобуття відповідного ступеня вищої освіти, підвищення кваліфікації встановлюється НУ  «Запорізька політехніка» в національній валюті.</w:t>
      </w:r>
      <w:bookmarkStart w:id="204" w:name="n1113"/>
      <w:bookmarkEnd w:id="204"/>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НУ «Запорізька політехніка» має право змінювати плату за навчання у порядку, передбаченому договором, не частіше одного разу на рік і не більш як на офіційно визначений рівень інфляції за попередній календарний рік.</w:t>
      </w:r>
    </w:p>
    <w:p w:rsidR="008F16D7" w:rsidRPr="00E2583C" w:rsidRDefault="008F16D7" w:rsidP="008F16D7">
      <w:pPr>
        <w:jc w:val="both"/>
        <w:textAlignment w:val="baseline"/>
        <w:rPr>
          <w:sz w:val="28"/>
          <w:szCs w:val="28"/>
          <w:bdr w:val="none" w:sz="0" w:space="0" w:color="auto" w:frame="1"/>
          <w:lang w:val="uk-UA"/>
        </w:rPr>
      </w:pPr>
      <w:bookmarkStart w:id="205" w:name="n1114"/>
      <w:bookmarkEnd w:id="205"/>
      <w:r w:rsidRPr="00E2583C">
        <w:rPr>
          <w:sz w:val="28"/>
          <w:szCs w:val="28"/>
          <w:bdr w:val="none" w:sz="0" w:space="0" w:color="auto" w:frame="1"/>
          <w:lang w:val="uk-UA"/>
        </w:rPr>
        <w:tab/>
        <w:t>Розмір плати за весь строк навчання або за надання додаткових освітніх послуг підлягає оприлюдненню у засобах масової інформації, на офіційних веб-сайтах, на інформаційних стендах та в будь-який інший спосіб.</w:t>
      </w:r>
      <w:bookmarkStart w:id="206" w:name="n1115"/>
      <w:bookmarkEnd w:id="206"/>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11.8. Університет самостійно розпоряджається доходами та іншими надходженнями, одержаними від надання дозволених законодавством платних послуг. Фінансування діяльності Університету та його платежі можуть здійснюватися в національній або іноземних валютах згідно з законодавством України.</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 xml:space="preserve">Власні надходження НУ «Запорізька політехніка», отримані від плати за послуги, що надаються згідно з освітньою, науковою та навчально-виробничою діяльністю, благодійні внески та гранти відповідно до рішення, прийнятого вченою радою НУ «Запорізька політехніка», зараховуються на спеціальні реєстраційні рахунки, відкриті в територіальному органі центрального органу виконавчої влади у сфері казначейського обслуговування бюджетних коштів, або на поточні та/або вкладні (депозитні) рахунки установ державних банків. Зазначені доходи, а також відсотки, отримані від розміщення коштів НУ «Запорізька політехніка» на вкладних </w:t>
      </w:r>
      <w:r w:rsidRPr="00E2583C">
        <w:rPr>
          <w:sz w:val="28"/>
          <w:szCs w:val="28"/>
          <w:bdr w:val="none" w:sz="0" w:space="0" w:color="auto" w:frame="1"/>
          <w:lang w:val="uk-UA"/>
        </w:rPr>
        <w:lastRenderedPageBreak/>
        <w:t xml:space="preserve">(депозитних) рахунках в установах державних банків, включаються до фінансового плану (кошторису) НУ «Запорізька політехніка» і можуть використовуватися на придбання майна і його використання, капітальне будівництво та ремонт приміщень, поліпшення матеріально-технічного,  навчально-лабораторного,  навчально-методичного забезпечення освітнього процесу  тощо  в межах  статутної діяльності НУ «Запорізька політехніка». </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11.9. Оплата праці в Університеті здійснюється відповідно до законодавства про працю України, законів України «Про освіту», «Про вищу освіту», «Про наукову і науково-технічну діяльність» за схемами посадових окладів і тарифними ставками, що їх встановлює Кабінет Міністрів України, та інших нормативно-правових актів України, а також згідно з генеральною, галузевими, регіональними угодами, колективними договорами та окремими положеннями Університету, затвердженими ректором.</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Форми і системи оплати праці, умови і показники преміювання працівників Університету, порядок встановлення надбавок, а також порядок встановлення і скасування підвищених посадових окладів, стипендій, доплат для працівників розробляються відповідно до законодавства України, колективних договорів, визначаються в окремих положеннях та затверджуються ректором Університету.</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11.10. Стипендіальний фонд Університету використовується згідно з державними нормативними актами і положеннями про порядок призначення і виплати стипендій, затвердженими ректором.</w:t>
      </w:r>
    </w:p>
    <w:p w:rsidR="008F16D7" w:rsidRPr="00E2583C" w:rsidRDefault="008F16D7" w:rsidP="008F16D7">
      <w:pPr>
        <w:jc w:val="both"/>
        <w:textAlignment w:val="baseline"/>
        <w:rPr>
          <w:sz w:val="28"/>
          <w:szCs w:val="28"/>
          <w:bdr w:val="none" w:sz="0" w:space="0" w:color="auto" w:frame="1"/>
          <w:lang w:val="uk-UA"/>
        </w:rPr>
      </w:pPr>
      <w:r w:rsidRPr="00E2583C">
        <w:rPr>
          <w:sz w:val="28"/>
          <w:szCs w:val="28"/>
          <w:bdr w:val="none" w:sz="0" w:space="0" w:color="auto" w:frame="1"/>
          <w:lang w:val="uk-UA"/>
        </w:rPr>
        <w:tab/>
        <w:t>11.11.Збитки, завдані Університету внаслідок порушення його майнових прав громадянами, юридичними особами й державними органами, відшкодовуються Університету у встановленому законодавством порядку.</w:t>
      </w:r>
    </w:p>
    <w:p w:rsidR="008F16D7" w:rsidRPr="00E2583C" w:rsidRDefault="008F16D7" w:rsidP="008F16D7">
      <w:pPr>
        <w:tabs>
          <w:tab w:val="left" w:pos="851"/>
        </w:tabs>
        <w:jc w:val="both"/>
        <w:textAlignment w:val="baseline"/>
        <w:rPr>
          <w:sz w:val="28"/>
          <w:szCs w:val="28"/>
          <w:bdr w:val="none" w:sz="0" w:space="0" w:color="auto" w:frame="1"/>
          <w:lang w:val="uk-UA"/>
        </w:rPr>
      </w:pPr>
      <w:r w:rsidRPr="00E2583C">
        <w:rPr>
          <w:sz w:val="28"/>
          <w:szCs w:val="28"/>
          <w:bdr w:val="none" w:sz="0" w:space="0" w:color="auto" w:frame="1"/>
          <w:lang w:val="uk-UA"/>
        </w:rPr>
        <w:tab/>
      </w:r>
      <w:r w:rsidRPr="00E2583C">
        <w:rPr>
          <w:sz w:val="28"/>
          <w:szCs w:val="28"/>
          <w:bdr w:val="none" w:sz="0" w:space="0" w:color="auto" w:frame="1"/>
          <w:lang w:val="uk-UA"/>
        </w:rPr>
        <w:tab/>
      </w:r>
      <w:r w:rsidRPr="00E2583C">
        <w:rPr>
          <w:sz w:val="28"/>
          <w:szCs w:val="28"/>
          <w:bdr w:val="none" w:sz="0" w:space="0" w:color="auto" w:frame="1"/>
          <w:lang w:val="uk-UA"/>
        </w:rPr>
        <w:tab/>
      </w:r>
    </w:p>
    <w:p w:rsidR="008F16D7" w:rsidRPr="00E2583C" w:rsidRDefault="008F16D7" w:rsidP="008F16D7">
      <w:pPr>
        <w:tabs>
          <w:tab w:val="left" w:pos="900"/>
        </w:tabs>
        <w:jc w:val="center"/>
        <w:rPr>
          <w:b/>
          <w:sz w:val="28"/>
          <w:szCs w:val="28"/>
          <w:lang w:val="uk-UA"/>
        </w:rPr>
      </w:pPr>
      <w:bookmarkStart w:id="207" w:name="_Toc460587361"/>
      <w:r w:rsidRPr="00E2583C">
        <w:rPr>
          <w:b/>
          <w:sz w:val="28"/>
          <w:szCs w:val="28"/>
          <w:lang w:val="uk-UA"/>
        </w:rPr>
        <w:t>12. ПОРЯДОК ЗВІТНОСТІ ТА КОНТРОЛЮ ЗА ПРОВАДЖЕННЯМ  ФІНАНСОВО-ГОСПОДАРСЬКОЇ ДІЯЛЬНОСТІ</w:t>
      </w:r>
      <w:bookmarkEnd w:id="207"/>
    </w:p>
    <w:p w:rsidR="008F16D7" w:rsidRPr="00E2583C" w:rsidRDefault="008F16D7" w:rsidP="008F16D7">
      <w:pPr>
        <w:jc w:val="center"/>
        <w:rPr>
          <w:sz w:val="28"/>
          <w:szCs w:val="28"/>
          <w:lang w:val="uk-UA"/>
        </w:rPr>
      </w:pPr>
    </w:p>
    <w:p w:rsidR="008F16D7" w:rsidRPr="00E2583C" w:rsidRDefault="008F16D7" w:rsidP="008F16D7">
      <w:pPr>
        <w:jc w:val="both"/>
        <w:rPr>
          <w:sz w:val="28"/>
          <w:szCs w:val="28"/>
          <w:lang w:val="uk-UA"/>
        </w:rPr>
      </w:pPr>
      <w:r w:rsidRPr="00E2583C">
        <w:rPr>
          <w:sz w:val="28"/>
          <w:szCs w:val="28"/>
          <w:lang w:val="uk-UA"/>
        </w:rPr>
        <w:tab/>
        <w:t xml:space="preserve">12.1. НУ «Запорізька політехніка» подає фінансову, бюджетну, статистичну та податкову звітність відповідно до законодавства. </w:t>
      </w:r>
    </w:p>
    <w:p w:rsidR="008F16D7" w:rsidRPr="00E2583C" w:rsidRDefault="008F16D7" w:rsidP="008F16D7">
      <w:pPr>
        <w:jc w:val="both"/>
        <w:rPr>
          <w:sz w:val="28"/>
          <w:szCs w:val="28"/>
          <w:lang w:val="uk-UA"/>
        </w:rPr>
      </w:pPr>
      <w:r w:rsidRPr="00E2583C">
        <w:rPr>
          <w:sz w:val="28"/>
          <w:szCs w:val="28"/>
          <w:lang w:val="uk-UA"/>
        </w:rPr>
        <w:tab/>
        <w:t xml:space="preserve">12.2. Форми фінансової, бюджетної, статистичної та податкової звітності та порядок їх заповнення встановлюються центральним органом виконавчої влади, що забезпечують формування та реалізацію державної та бюджетної політики, єдиної державної податкової політики, державної політики з адміністрування єдиного внеску на загальнообов’язкове державне соціальне страхування, державної політики у сфері статистики. Бюджетна звітність відображає стан виконання бюджету, містить інформацію в розрізі бюджетної класифікації. Фінансова звітність НУ «Запорізька політехніка» складається згідно з національними положеннями (стандартами) бухгалтерського обліку та іншими нормативно-правовими актами центрального органу виконавчої влади, що забезпечує формування державної бюджетної політики. </w:t>
      </w:r>
    </w:p>
    <w:p w:rsidR="008F16D7" w:rsidRPr="00E2583C" w:rsidRDefault="008F16D7" w:rsidP="008F16D7">
      <w:pPr>
        <w:jc w:val="both"/>
        <w:rPr>
          <w:sz w:val="28"/>
          <w:szCs w:val="28"/>
          <w:lang w:val="uk-UA"/>
        </w:rPr>
      </w:pPr>
      <w:r w:rsidRPr="00E2583C">
        <w:rPr>
          <w:sz w:val="28"/>
          <w:szCs w:val="28"/>
          <w:lang w:val="uk-UA"/>
        </w:rPr>
        <w:lastRenderedPageBreak/>
        <w:tab/>
        <w:t xml:space="preserve">12.3. НУ «Запорізька політехніка» самостійно здійснює оперативний, бухгалтерський та фінансовий облік своєї роботи, веде статистичну звітність, подає відомості на вимогу органів, яким законодавством України надано право контролю за відповідними напрямами діяльності. </w:t>
      </w:r>
    </w:p>
    <w:p w:rsidR="008F16D7" w:rsidRPr="00E2583C" w:rsidRDefault="008F16D7" w:rsidP="008F16D7">
      <w:pPr>
        <w:jc w:val="both"/>
        <w:rPr>
          <w:sz w:val="28"/>
          <w:szCs w:val="28"/>
          <w:lang w:val="uk-UA"/>
        </w:rPr>
      </w:pPr>
      <w:r w:rsidRPr="00E2583C">
        <w:rPr>
          <w:sz w:val="28"/>
          <w:szCs w:val="28"/>
          <w:lang w:val="uk-UA"/>
        </w:rPr>
        <w:tab/>
        <w:t>Кошторис Університету на поточний рік і зміни до нього, звіт про використання та надходження коштів, інформація щодо проведення тендерних процедур, штатний розпис на поточний рік, а також бюджет Університету та річний, у тому числі фінансовий, звіт публікуються на веб-сайті НУ «Запорізька політехніка»</w:t>
      </w:r>
    </w:p>
    <w:p w:rsidR="008F16D7" w:rsidRPr="00E2583C" w:rsidRDefault="008F16D7" w:rsidP="008F16D7">
      <w:pPr>
        <w:jc w:val="both"/>
        <w:rPr>
          <w:sz w:val="28"/>
          <w:szCs w:val="28"/>
          <w:lang w:val="uk-UA"/>
        </w:rPr>
      </w:pPr>
      <w:r w:rsidRPr="00E2583C">
        <w:rPr>
          <w:sz w:val="28"/>
          <w:szCs w:val="28"/>
          <w:lang w:val="uk-UA"/>
        </w:rPr>
        <w:tab/>
        <w:t xml:space="preserve">12.4. Головний бухгалтер НУ «Запорізька політехніка» здійснює постійний контроль за додержанням порядку ведення бухгалтерського обліку, забезпечує складання та подання фінансової та бюджетної звітності відповідно до встановлених вимог. </w:t>
      </w:r>
    </w:p>
    <w:p w:rsidR="008F16D7" w:rsidRPr="00E2583C" w:rsidRDefault="008F16D7" w:rsidP="008F16D7">
      <w:pPr>
        <w:jc w:val="both"/>
        <w:rPr>
          <w:sz w:val="28"/>
          <w:szCs w:val="28"/>
          <w:lang w:val="uk-UA"/>
        </w:rPr>
      </w:pPr>
      <w:r w:rsidRPr="00E2583C">
        <w:rPr>
          <w:sz w:val="28"/>
          <w:szCs w:val="28"/>
          <w:lang w:val="uk-UA"/>
        </w:rPr>
        <w:tab/>
        <w:t xml:space="preserve">12.5. Ректор і головний бухгалтер Університету несуть персональну відповідальність за достовірність бухгалтерської, фінансової, статистичної та податкової звітності Університету. </w:t>
      </w:r>
    </w:p>
    <w:p w:rsidR="008F16D7" w:rsidRPr="00E2583C" w:rsidRDefault="008F16D7" w:rsidP="008F16D7">
      <w:pPr>
        <w:jc w:val="both"/>
        <w:rPr>
          <w:sz w:val="28"/>
          <w:szCs w:val="28"/>
          <w:lang w:val="uk-UA"/>
        </w:rPr>
      </w:pPr>
      <w:r w:rsidRPr="00E2583C">
        <w:rPr>
          <w:sz w:val="28"/>
          <w:szCs w:val="28"/>
          <w:lang w:val="uk-UA"/>
        </w:rPr>
        <w:tab/>
        <w:t>12.6. Державний нагляд (контроль) за дотриманням Університетом законодавства у сфері освіти і науки та стандартів освітньої діяльності здійснює МОН України шляхом здійснення державного нагляду (контролю) за діяльністю закладів освіти.</w:t>
      </w:r>
    </w:p>
    <w:p w:rsidR="008F16D7" w:rsidRPr="00E2583C" w:rsidRDefault="008F16D7" w:rsidP="008F16D7">
      <w:pPr>
        <w:jc w:val="both"/>
        <w:rPr>
          <w:sz w:val="28"/>
          <w:szCs w:val="28"/>
          <w:lang w:val="uk-UA"/>
        </w:rPr>
      </w:pPr>
      <w:r w:rsidRPr="00E2583C">
        <w:rPr>
          <w:sz w:val="28"/>
          <w:szCs w:val="28"/>
          <w:lang w:val="uk-UA"/>
        </w:rPr>
        <w:tab/>
        <w:t xml:space="preserve">Аудит діяльності Університету здійснюється відповідно до законодавства. </w:t>
      </w:r>
    </w:p>
    <w:p w:rsidR="008F16D7" w:rsidRPr="00E2583C" w:rsidRDefault="008F16D7" w:rsidP="008F16D7">
      <w:pPr>
        <w:tabs>
          <w:tab w:val="left" w:pos="900"/>
        </w:tabs>
        <w:jc w:val="both"/>
        <w:rPr>
          <w:sz w:val="28"/>
          <w:szCs w:val="28"/>
          <w:lang w:val="uk-UA"/>
        </w:rPr>
      </w:pPr>
    </w:p>
    <w:p w:rsidR="008F16D7" w:rsidRPr="00E2583C" w:rsidRDefault="008F16D7" w:rsidP="008F16D7">
      <w:pPr>
        <w:tabs>
          <w:tab w:val="left" w:pos="900"/>
        </w:tabs>
        <w:jc w:val="center"/>
        <w:rPr>
          <w:b/>
          <w:sz w:val="28"/>
          <w:szCs w:val="28"/>
          <w:lang w:val="uk-UA"/>
        </w:rPr>
      </w:pPr>
    </w:p>
    <w:p w:rsidR="008F16D7" w:rsidRPr="00E2583C" w:rsidRDefault="008F16D7" w:rsidP="008F16D7">
      <w:pPr>
        <w:tabs>
          <w:tab w:val="left" w:pos="900"/>
        </w:tabs>
        <w:jc w:val="center"/>
        <w:rPr>
          <w:b/>
          <w:sz w:val="28"/>
          <w:szCs w:val="28"/>
          <w:lang w:val="uk-UA"/>
        </w:rPr>
      </w:pPr>
      <w:r w:rsidRPr="00E2583C">
        <w:rPr>
          <w:b/>
          <w:sz w:val="28"/>
          <w:szCs w:val="28"/>
          <w:lang w:val="uk-UA"/>
        </w:rPr>
        <w:t>13. ВНЕСЕННЯ ЗМІН ТА ДОПОВНЕНЬ ДО СТАТУТУ</w:t>
      </w:r>
    </w:p>
    <w:p w:rsidR="008F16D7" w:rsidRPr="00E2583C" w:rsidRDefault="008F16D7" w:rsidP="008F16D7">
      <w:pPr>
        <w:jc w:val="both"/>
        <w:rPr>
          <w:sz w:val="28"/>
          <w:szCs w:val="28"/>
          <w:lang w:val="uk-UA"/>
        </w:rPr>
      </w:pPr>
    </w:p>
    <w:p w:rsidR="008F16D7" w:rsidRPr="00E2583C" w:rsidRDefault="008F16D7" w:rsidP="008F16D7">
      <w:pPr>
        <w:pStyle w:val="a5"/>
        <w:spacing w:before="0" w:beforeAutospacing="0" w:after="0" w:afterAutospacing="0"/>
        <w:jc w:val="both"/>
        <w:rPr>
          <w:sz w:val="28"/>
          <w:szCs w:val="28"/>
          <w:lang w:val="uk-UA"/>
        </w:rPr>
      </w:pPr>
      <w:r w:rsidRPr="00E2583C">
        <w:rPr>
          <w:sz w:val="28"/>
          <w:szCs w:val="28"/>
          <w:lang w:val="uk-UA"/>
        </w:rPr>
        <w:tab/>
        <w:t xml:space="preserve">13.1. Статут, зміни та доповнення до Статуту погоджує конференція трудового колективу Університету за поданням вченої ради Університету і затверджує МОН України. </w:t>
      </w:r>
    </w:p>
    <w:p w:rsidR="008F16D7" w:rsidRPr="00E2583C" w:rsidRDefault="008F16D7" w:rsidP="008F16D7">
      <w:pPr>
        <w:pStyle w:val="a5"/>
        <w:spacing w:before="0" w:beforeAutospacing="0" w:after="0" w:afterAutospacing="0"/>
        <w:jc w:val="both"/>
        <w:rPr>
          <w:sz w:val="28"/>
          <w:szCs w:val="28"/>
          <w:lang w:val="uk-UA"/>
        </w:rPr>
      </w:pPr>
      <w:r w:rsidRPr="00E2583C">
        <w:rPr>
          <w:sz w:val="28"/>
          <w:szCs w:val="28"/>
          <w:lang w:val="uk-UA"/>
        </w:rPr>
        <w:tab/>
        <w:t>13.2. Зміни та доповнення до Статуту оформлюються шляхом викладення його в новій редакції, розробляються, погоджуються і затверджуються у тому самому порядку, що і сам Статут.</w:t>
      </w:r>
    </w:p>
    <w:p w:rsidR="008F16D7" w:rsidRPr="00E2583C" w:rsidRDefault="008F16D7" w:rsidP="008F16D7">
      <w:pPr>
        <w:pStyle w:val="a5"/>
        <w:spacing w:before="0" w:beforeAutospacing="0" w:after="0" w:afterAutospacing="0"/>
        <w:jc w:val="both"/>
        <w:rPr>
          <w:sz w:val="28"/>
          <w:lang w:val="uk-UA"/>
        </w:rPr>
      </w:pPr>
      <w:r w:rsidRPr="00E2583C">
        <w:rPr>
          <w:sz w:val="28"/>
          <w:lang w:val="uk-UA"/>
        </w:rPr>
        <w:tab/>
      </w:r>
    </w:p>
    <w:p w:rsidR="008F16D7" w:rsidRPr="00E2583C" w:rsidRDefault="008F16D7" w:rsidP="008F16D7">
      <w:pPr>
        <w:pStyle w:val="a5"/>
        <w:tabs>
          <w:tab w:val="left" w:pos="900"/>
          <w:tab w:val="left" w:pos="1620"/>
        </w:tabs>
        <w:spacing w:before="0" w:beforeAutospacing="0" w:after="0" w:afterAutospacing="0"/>
        <w:jc w:val="center"/>
        <w:rPr>
          <w:b/>
          <w:sz w:val="28"/>
          <w:szCs w:val="28"/>
          <w:lang w:val="uk-UA"/>
        </w:rPr>
      </w:pPr>
      <w:r w:rsidRPr="00E2583C">
        <w:rPr>
          <w:b/>
          <w:sz w:val="28"/>
          <w:szCs w:val="28"/>
          <w:lang w:val="uk-UA"/>
        </w:rPr>
        <w:t xml:space="preserve">14. ПОРЯДОК РЕОРГАНІЗАЦІЇ ТА ЛІКВІДАЦІЇ </w:t>
      </w:r>
    </w:p>
    <w:p w:rsidR="008F16D7" w:rsidRPr="00E2583C" w:rsidRDefault="008F16D7" w:rsidP="008F16D7">
      <w:pPr>
        <w:pStyle w:val="a5"/>
        <w:tabs>
          <w:tab w:val="left" w:pos="900"/>
          <w:tab w:val="left" w:pos="1620"/>
        </w:tabs>
        <w:spacing w:before="0" w:beforeAutospacing="0" w:after="0" w:afterAutospacing="0"/>
        <w:jc w:val="both"/>
        <w:rPr>
          <w:sz w:val="28"/>
          <w:szCs w:val="28"/>
          <w:lang w:val="uk-UA"/>
        </w:rPr>
      </w:pPr>
    </w:p>
    <w:p w:rsidR="008F16D7" w:rsidRPr="00E2583C" w:rsidRDefault="008F16D7" w:rsidP="008F16D7">
      <w:pPr>
        <w:pStyle w:val="2"/>
        <w:tabs>
          <w:tab w:val="left" w:pos="720"/>
          <w:tab w:val="left" w:pos="1260"/>
        </w:tabs>
        <w:ind w:firstLine="709"/>
        <w:rPr>
          <w:szCs w:val="28"/>
          <w:lang w:val="uk-UA"/>
        </w:rPr>
      </w:pPr>
      <w:r w:rsidRPr="00E2583C">
        <w:rPr>
          <w:szCs w:val="28"/>
          <w:lang w:val="uk-UA"/>
        </w:rPr>
        <w:t xml:space="preserve">14.1. Ліквідація та реорганізація Університету здійснюється відповідно до законодавства. </w:t>
      </w:r>
    </w:p>
    <w:p w:rsidR="008F16D7" w:rsidRPr="00E2583C" w:rsidRDefault="008F16D7" w:rsidP="008F16D7">
      <w:pPr>
        <w:pStyle w:val="2"/>
        <w:tabs>
          <w:tab w:val="left" w:pos="720"/>
          <w:tab w:val="left" w:pos="1260"/>
        </w:tabs>
        <w:ind w:firstLine="709"/>
        <w:rPr>
          <w:szCs w:val="28"/>
          <w:lang w:val="uk-UA"/>
        </w:rPr>
      </w:pPr>
      <w:r w:rsidRPr="00E2583C">
        <w:rPr>
          <w:szCs w:val="28"/>
          <w:lang w:val="uk-UA"/>
        </w:rPr>
        <w:t>14.2. Ліквідація НУ «Запорізька політехніка» здійснюється у порядку, визначеному законодавством,ліквідаційною комісією, яка створюється Міністерством освіти і науки України. До складу ліквідаційної комісії входять представники Міністерства освіти і науки України та Університету.</w:t>
      </w:r>
    </w:p>
    <w:p w:rsidR="008F16D7" w:rsidRPr="00E2583C" w:rsidRDefault="008F16D7" w:rsidP="008F16D7">
      <w:pPr>
        <w:pStyle w:val="2"/>
        <w:tabs>
          <w:tab w:val="left" w:pos="720"/>
          <w:tab w:val="left" w:pos="1260"/>
        </w:tabs>
        <w:ind w:firstLine="709"/>
        <w:rPr>
          <w:szCs w:val="28"/>
          <w:lang w:val="uk-UA"/>
        </w:rPr>
      </w:pPr>
      <w:r w:rsidRPr="00E2583C">
        <w:rPr>
          <w:szCs w:val="28"/>
          <w:lang w:val="uk-UA"/>
        </w:rPr>
        <w:t xml:space="preserve">З моменту призначення ліквідаційної комісії до неї переходять повноваження щодо управління Університетом. Ліквідаційна комісія складає ліквідаційний баланс і подає його для затвердження Міністерству освіти і </w:t>
      </w:r>
      <w:r w:rsidRPr="00E2583C">
        <w:rPr>
          <w:szCs w:val="28"/>
          <w:lang w:val="uk-UA"/>
        </w:rPr>
        <w:lastRenderedPageBreak/>
        <w:t>науки України. Кредитори та інші юридичні особи, що перебувають у договірних відносинах з Університетом, повідомляються про його ліквідацію у визначеному законодавством порядку. Порядок і строки подання заяв і претензій кредиторами визначаються відповідно до чинного законодавства.</w:t>
      </w:r>
    </w:p>
    <w:p w:rsidR="008F16D7" w:rsidRPr="00E2583C" w:rsidRDefault="008F16D7" w:rsidP="008F16D7">
      <w:pPr>
        <w:pStyle w:val="2"/>
        <w:tabs>
          <w:tab w:val="left" w:pos="720"/>
          <w:tab w:val="left" w:pos="1260"/>
        </w:tabs>
        <w:ind w:firstLine="709"/>
        <w:rPr>
          <w:szCs w:val="28"/>
          <w:lang w:val="uk-UA"/>
        </w:rPr>
      </w:pPr>
      <w:r w:rsidRPr="00E2583C">
        <w:rPr>
          <w:szCs w:val="28"/>
          <w:lang w:val="uk-UA"/>
        </w:rPr>
        <w:t>14.3. Реорганізація чи ліквідація Університету не повинна порушувати права та інтереси осіб, які здобувають освіту в Університеті. Обов’язок щодо вирішення всіх питань продовження безперервного здобуття вищої освіти такими особами покладається на засновника Університету.</w:t>
      </w:r>
    </w:p>
    <w:p w:rsidR="008F16D7" w:rsidRPr="00E2583C" w:rsidRDefault="008F16D7" w:rsidP="008F16D7">
      <w:pPr>
        <w:pStyle w:val="2"/>
        <w:tabs>
          <w:tab w:val="left" w:pos="720"/>
          <w:tab w:val="left" w:pos="1260"/>
        </w:tabs>
        <w:ind w:firstLine="709"/>
        <w:rPr>
          <w:szCs w:val="28"/>
          <w:lang w:val="uk-UA"/>
        </w:rPr>
      </w:pPr>
      <w:r w:rsidRPr="00E2583C">
        <w:rPr>
          <w:szCs w:val="28"/>
          <w:lang w:val="uk-UA"/>
        </w:rPr>
        <w:t>14.4. При реорганізації чи ліквідації Університету вивільнюваним працівникам гарантується додержання їхніх прав та інтересів відповідно до трудового законодавства України.</w:t>
      </w:r>
    </w:p>
    <w:p w:rsidR="008F16D7" w:rsidRPr="00E2583C" w:rsidRDefault="008F16D7" w:rsidP="008F16D7">
      <w:pPr>
        <w:pStyle w:val="2"/>
        <w:tabs>
          <w:tab w:val="left" w:pos="720"/>
          <w:tab w:val="left" w:pos="1260"/>
        </w:tabs>
        <w:ind w:firstLine="709"/>
        <w:rPr>
          <w:szCs w:val="28"/>
          <w:lang w:val="uk-UA"/>
        </w:rPr>
      </w:pPr>
      <w:r w:rsidRPr="00E2583C">
        <w:rPr>
          <w:szCs w:val="28"/>
          <w:lang w:val="uk-UA"/>
        </w:rPr>
        <w:t>Реорганізація чи ліквідація Університету не повинна порушувати права та інтереси осіб, які навчаються в Університеті.</w:t>
      </w:r>
    </w:p>
    <w:p w:rsidR="008F16D7" w:rsidRPr="00E2583C" w:rsidRDefault="008F16D7" w:rsidP="008F16D7">
      <w:pPr>
        <w:pStyle w:val="2"/>
        <w:tabs>
          <w:tab w:val="left" w:pos="720"/>
          <w:tab w:val="left" w:pos="1260"/>
        </w:tabs>
        <w:ind w:firstLine="709"/>
        <w:rPr>
          <w:szCs w:val="28"/>
          <w:lang w:val="uk-UA"/>
        </w:rPr>
      </w:pPr>
      <w:r w:rsidRPr="00E2583C">
        <w:rPr>
          <w:szCs w:val="28"/>
          <w:lang w:val="uk-UA"/>
        </w:rPr>
        <w:t>14.5. У разі припинення Університету (у результаті ліквідації, злиття, приєднання, поділу або перетворення) його активи передаються одній або кільком неприбутковим установам відповідного типу (неприбутковим закладам вищої освіти) або зараховуються до Державного бюджету України.</w:t>
      </w:r>
    </w:p>
    <w:p w:rsidR="008F16D7" w:rsidRPr="00E2583C" w:rsidRDefault="008F16D7" w:rsidP="008F16D7">
      <w:pPr>
        <w:pStyle w:val="2"/>
        <w:tabs>
          <w:tab w:val="left" w:pos="720"/>
          <w:tab w:val="left" w:pos="1260"/>
        </w:tabs>
        <w:ind w:firstLine="709"/>
        <w:rPr>
          <w:szCs w:val="28"/>
          <w:lang w:val="uk-UA"/>
        </w:rPr>
      </w:pPr>
      <w:r w:rsidRPr="00E2583C">
        <w:rPr>
          <w:szCs w:val="28"/>
          <w:lang w:val="uk-UA"/>
        </w:rPr>
        <w:t>14.6. Університет вважається таким, що припинив свою діяльність з дати внесення до Єдиного державного реєстру юридичних осіб, фізичних осіб-підприємців та громадських формувань запису про його припинення.</w:t>
      </w:r>
    </w:p>
    <w:p w:rsidR="008F16D7" w:rsidRPr="00E2583C" w:rsidRDefault="008F16D7" w:rsidP="008F16D7">
      <w:pPr>
        <w:pStyle w:val="2"/>
        <w:tabs>
          <w:tab w:val="left" w:pos="720"/>
          <w:tab w:val="left" w:pos="1260"/>
        </w:tabs>
        <w:ind w:firstLine="709"/>
        <w:rPr>
          <w:szCs w:val="28"/>
          <w:lang w:val="uk-UA"/>
        </w:rPr>
      </w:pPr>
    </w:p>
    <w:p w:rsidR="008F16D7" w:rsidRPr="00E2583C" w:rsidRDefault="008F16D7" w:rsidP="008F16D7">
      <w:pPr>
        <w:pStyle w:val="2"/>
        <w:tabs>
          <w:tab w:val="left" w:pos="720"/>
          <w:tab w:val="left" w:pos="1260"/>
        </w:tabs>
        <w:ind w:firstLine="709"/>
        <w:rPr>
          <w:szCs w:val="28"/>
          <w:lang w:val="uk-UA"/>
        </w:rPr>
      </w:pPr>
    </w:p>
    <w:p w:rsidR="008F16D7" w:rsidRPr="00E2583C" w:rsidRDefault="008F16D7" w:rsidP="008F16D7">
      <w:pPr>
        <w:pStyle w:val="2"/>
        <w:tabs>
          <w:tab w:val="left" w:pos="720"/>
          <w:tab w:val="left" w:pos="1260"/>
        </w:tabs>
        <w:ind w:firstLine="709"/>
        <w:rPr>
          <w:szCs w:val="28"/>
          <w:lang w:val="uk-UA"/>
        </w:rPr>
      </w:pPr>
    </w:p>
    <w:p w:rsidR="008F16D7" w:rsidRPr="00E2583C" w:rsidRDefault="008F16D7" w:rsidP="008F16D7">
      <w:pPr>
        <w:pStyle w:val="2"/>
        <w:tabs>
          <w:tab w:val="left" w:pos="720"/>
          <w:tab w:val="left" w:pos="1260"/>
        </w:tabs>
        <w:ind w:firstLine="709"/>
        <w:rPr>
          <w:szCs w:val="28"/>
          <w:lang w:val="uk-UA"/>
        </w:rPr>
      </w:pPr>
    </w:p>
    <w:p w:rsidR="008F16D7" w:rsidRPr="00E2583C" w:rsidRDefault="008F16D7" w:rsidP="008F16D7">
      <w:pPr>
        <w:pStyle w:val="2"/>
        <w:tabs>
          <w:tab w:val="left" w:pos="720"/>
          <w:tab w:val="left" w:pos="1260"/>
        </w:tabs>
        <w:ind w:firstLine="709"/>
        <w:rPr>
          <w:szCs w:val="28"/>
          <w:lang w:val="uk-UA"/>
        </w:rPr>
      </w:pPr>
    </w:p>
    <w:p w:rsidR="008F16D7" w:rsidRPr="00E2583C" w:rsidRDefault="008F16D7" w:rsidP="008F16D7">
      <w:pPr>
        <w:pStyle w:val="2"/>
        <w:tabs>
          <w:tab w:val="left" w:pos="720"/>
          <w:tab w:val="left" w:pos="1260"/>
        </w:tabs>
        <w:ind w:firstLine="709"/>
        <w:rPr>
          <w:szCs w:val="28"/>
          <w:lang w:val="uk-UA"/>
        </w:rPr>
      </w:pPr>
    </w:p>
    <w:p w:rsidR="008F16D7" w:rsidRPr="00E2583C" w:rsidRDefault="008F16D7" w:rsidP="008F16D7">
      <w:pPr>
        <w:pStyle w:val="2"/>
        <w:tabs>
          <w:tab w:val="left" w:pos="720"/>
          <w:tab w:val="left" w:pos="1260"/>
        </w:tabs>
        <w:ind w:firstLine="709"/>
        <w:rPr>
          <w:szCs w:val="28"/>
          <w:lang w:val="uk-UA"/>
        </w:rPr>
      </w:pPr>
    </w:p>
    <w:p w:rsidR="008F16D7" w:rsidRPr="00E2583C" w:rsidRDefault="008F16D7" w:rsidP="008F16D7">
      <w:pPr>
        <w:pStyle w:val="2"/>
        <w:tabs>
          <w:tab w:val="left" w:pos="720"/>
          <w:tab w:val="left" w:pos="1260"/>
        </w:tabs>
        <w:ind w:firstLine="709"/>
        <w:rPr>
          <w:szCs w:val="28"/>
          <w:lang w:val="uk-UA"/>
        </w:rPr>
      </w:pPr>
    </w:p>
    <w:p w:rsidR="008F16D7" w:rsidRPr="00E2583C" w:rsidRDefault="00271FEB" w:rsidP="008F16D7">
      <w:pPr>
        <w:pStyle w:val="2"/>
        <w:tabs>
          <w:tab w:val="left" w:pos="720"/>
          <w:tab w:val="left" w:pos="1260"/>
        </w:tabs>
        <w:ind w:firstLine="709"/>
        <w:rPr>
          <w:szCs w:val="28"/>
          <w:lang w:val="uk-UA"/>
        </w:rPr>
      </w:pPr>
      <w:r w:rsidRPr="00E2583C">
        <w:rPr>
          <w:szCs w:val="28"/>
          <w:lang w:val="uk-UA"/>
        </w:rPr>
        <w:t>В.о. р</w:t>
      </w:r>
      <w:r w:rsidR="008F16D7" w:rsidRPr="00E2583C">
        <w:rPr>
          <w:szCs w:val="28"/>
          <w:lang w:val="uk-UA"/>
        </w:rPr>
        <w:t>ектор</w:t>
      </w:r>
      <w:r w:rsidRPr="00E2583C">
        <w:rPr>
          <w:szCs w:val="28"/>
          <w:lang w:val="uk-UA"/>
        </w:rPr>
        <w:t>а</w:t>
      </w:r>
      <w:r w:rsidR="008F16D7" w:rsidRPr="00E2583C">
        <w:rPr>
          <w:szCs w:val="28"/>
          <w:lang w:val="uk-UA"/>
        </w:rPr>
        <w:t xml:space="preserve"> Національного університету</w:t>
      </w:r>
    </w:p>
    <w:p w:rsidR="008F16D7" w:rsidRDefault="008F16D7" w:rsidP="008F16D7">
      <w:pPr>
        <w:pStyle w:val="2"/>
        <w:tabs>
          <w:tab w:val="left" w:pos="720"/>
          <w:tab w:val="left" w:pos="1260"/>
        </w:tabs>
        <w:ind w:firstLine="709"/>
        <w:rPr>
          <w:szCs w:val="28"/>
          <w:lang w:val="uk-UA"/>
        </w:rPr>
      </w:pPr>
      <w:r w:rsidRPr="00E2583C">
        <w:rPr>
          <w:szCs w:val="28"/>
          <w:lang w:val="uk-UA"/>
        </w:rPr>
        <w:t>«Запорізька політехніка»</w:t>
      </w:r>
      <w:r w:rsidR="00271FEB" w:rsidRPr="00E2583C">
        <w:rPr>
          <w:szCs w:val="28"/>
          <w:lang w:val="uk-UA"/>
        </w:rPr>
        <w:tab/>
      </w:r>
      <w:r w:rsidR="00271FEB" w:rsidRPr="00E2583C">
        <w:rPr>
          <w:szCs w:val="28"/>
          <w:lang w:val="uk-UA"/>
        </w:rPr>
        <w:tab/>
      </w:r>
      <w:r w:rsidR="00271FEB" w:rsidRPr="00E2583C">
        <w:rPr>
          <w:szCs w:val="28"/>
          <w:lang w:val="uk-UA"/>
        </w:rPr>
        <w:tab/>
      </w:r>
      <w:r w:rsidR="00271FEB" w:rsidRPr="00E2583C">
        <w:rPr>
          <w:szCs w:val="28"/>
          <w:lang w:val="uk-UA"/>
        </w:rPr>
        <w:tab/>
        <w:t>Сергій ЯРИМБАШ</w:t>
      </w:r>
    </w:p>
    <w:p w:rsidR="008F16D7" w:rsidRDefault="008F16D7" w:rsidP="008F16D7">
      <w:pPr>
        <w:rPr>
          <w:lang w:val="uk-UA"/>
        </w:rPr>
      </w:pPr>
    </w:p>
    <w:p w:rsidR="008F16D7" w:rsidRDefault="008F16D7" w:rsidP="008F16D7">
      <w:pPr>
        <w:rPr>
          <w:lang w:val="uk-UA"/>
        </w:rPr>
      </w:pPr>
    </w:p>
    <w:p w:rsidR="008F16D7" w:rsidRDefault="008F16D7" w:rsidP="008F16D7">
      <w:pPr>
        <w:rPr>
          <w:lang w:val="uk-UA"/>
        </w:rPr>
      </w:pPr>
    </w:p>
    <w:p w:rsidR="00D83CCE" w:rsidRPr="008F16D7" w:rsidRDefault="00D83CCE">
      <w:pPr>
        <w:rPr>
          <w:lang w:val="uk-UA"/>
        </w:rPr>
      </w:pPr>
    </w:p>
    <w:sectPr w:rsidR="00D83CCE" w:rsidRPr="008F16D7">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5F1" w:rsidRDefault="004325F1" w:rsidP="0054436B">
      <w:r>
        <w:separator/>
      </w:r>
    </w:p>
  </w:endnote>
  <w:endnote w:type="continuationSeparator" w:id="0">
    <w:p w:rsidR="004325F1" w:rsidRDefault="004325F1" w:rsidP="0054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5F1" w:rsidRDefault="004325F1" w:rsidP="0054436B">
      <w:r>
        <w:separator/>
      </w:r>
    </w:p>
  </w:footnote>
  <w:footnote w:type="continuationSeparator" w:id="0">
    <w:p w:rsidR="004325F1" w:rsidRDefault="004325F1" w:rsidP="00544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214972"/>
      <w:docPartObj>
        <w:docPartGallery w:val="Page Numbers (Top of Page)"/>
        <w:docPartUnique/>
      </w:docPartObj>
    </w:sdtPr>
    <w:sdtEndPr>
      <w:rPr>
        <w:sz w:val="28"/>
        <w:szCs w:val="28"/>
      </w:rPr>
    </w:sdtEndPr>
    <w:sdtContent>
      <w:p w:rsidR="0054436B" w:rsidRPr="0054436B" w:rsidRDefault="0054436B">
        <w:pPr>
          <w:pStyle w:val="a9"/>
          <w:jc w:val="right"/>
          <w:rPr>
            <w:sz w:val="28"/>
            <w:szCs w:val="28"/>
          </w:rPr>
        </w:pPr>
        <w:r w:rsidRPr="0054436B">
          <w:rPr>
            <w:sz w:val="28"/>
            <w:szCs w:val="28"/>
          </w:rPr>
          <w:fldChar w:fldCharType="begin"/>
        </w:r>
        <w:r w:rsidRPr="0054436B">
          <w:rPr>
            <w:sz w:val="28"/>
            <w:szCs w:val="28"/>
          </w:rPr>
          <w:instrText>PAGE   \* MERGEFORMAT</w:instrText>
        </w:r>
        <w:r w:rsidRPr="0054436B">
          <w:rPr>
            <w:sz w:val="28"/>
            <w:szCs w:val="28"/>
          </w:rPr>
          <w:fldChar w:fldCharType="separate"/>
        </w:r>
        <w:r w:rsidR="00376A4E">
          <w:rPr>
            <w:noProof/>
            <w:sz w:val="28"/>
            <w:szCs w:val="28"/>
          </w:rPr>
          <w:t>59</w:t>
        </w:r>
        <w:r w:rsidRPr="0054436B">
          <w:rPr>
            <w:sz w:val="28"/>
            <w:szCs w:val="28"/>
          </w:rPr>
          <w:fldChar w:fldCharType="end"/>
        </w:r>
      </w:p>
    </w:sdtContent>
  </w:sdt>
  <w:p w:rsidR="0054436B" w:rsidRDefault="0054436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15D8"/>
    <w:multiLevelType w:val="hybridMultilevel"/>
    <w:tmpl w:val="5892459A"/>
    <w:lvl w:ilvl="0" w:tplc="2E5A8E8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
    <w:nsid w:val="0BBC7024"/>
    <w:multiLevelType w:val="hybridMultilevel"/>
    <w:tmpl w:val="BA62BDA0"/>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nsid w:val="0DA47F66"/>
    <w:multiLevelType w:val="hybridMultilevel"/>
    <w:tmpl w:val="9718D800"/>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nsid w:val="26BA6193"/>
    <w:multiLevelType w:val="hybridMultilevel"/>
    <w:tmpl w:val="0936AC36"/>
    <w:lvl w:ilvl="0" w:tplc="661E24D2">
      <w:start w:val="1"/>
      <w:numFmt w:val="decimal"/>
      <w:lvlText w:val="%1)"/>
      <w:lvlJc w:val="left"/>
      <w:pPr>
        <w:ind w:left="912" w:hanging="552"/>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nsid w:val="33447610"/>
    <w:multiLevelType w:val="hybridMultilevel"/>
    <w:tmpl w:val="5D945FFE"/>
    <w:lvl w:ilvl="0" w:tplc="87C40F0A">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nsid w:val="37F441D6"/>
    <w:multiLevelType w:val="hybridMultilevel"/>
    <w:tmpl w:val="3EE893D6"/>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nsid w:val="3970486C"/>
    <w:multiLevelType w:val="hybridMultilevel"/>
    <w:tmpl w:val="4790B4F2"/>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7">
    <w:nsid w:val="49977657"/>
    <w:multiLevelType w:val="hybridMultilevel"/>
    <w:tmpl w:val="7A9655D0"/>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
    <w:nsid w:val="4EFB42EF"/>
    <w:multiLevelType w:val="hybridMultilevel"/>
    <w:tmpl w:val="0D9A0B00"/>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nsid w:val="53F47C34"/>
    <w:multiLevelType w:val="hybridMultilevel"/>
    <w:tmpl w:val="45006F72"/>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nsid w:val="69B05649"/>
    <w:multiLevelType w:val="hybridMultilevel"/>
    <w:tmpl w:val="E7B25DAA"/>
    <w:lvl w:ilvl="0" w:tplc="2E5A8E8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1">
    <w:nsid w:val="7A1255BA"/>
    <w:multiLevelType w:val="hybridMultilevel"/>
    <w:tmpl w:val="EFD08C96"/>
    <w:lvl w:ilvl="0" w:tplc="20000011">
      <w:start w:val="1"/>
      <w:numFmt w:val="decimal"/>
      <w:lvlText w:val="%1)"/>
      <w:lvlJc w:val="left"/>
      <w:pPr>
        <w:ind w:left="720" w:hanging="360"/>
      </w:pPr>
      <w:rPr>
        <w:rFonts w:cs="Times New Roman"/>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num>
  <w:num w:numId="13">
    <w:abstractNumId w:val="0"/>
  </w:num>
  <w:num w:numId="14">
    <w:abstractNumId w:val="0"/>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6D7"/>
    <w:rsid w:val="000110E1"/>
    <w:rsid w:val="000162B1"/>
    <w:rsid w:val="000A19D7"/>
    <w:rsid w:val="000E36C1"/>
    <w:rsid w:val="001E41D9"/>
    <w:rsid w:val="0020260C"/>
    <w:rsid w:val="00271FEB"/>
    <w:rsid w:val="002D6DA1"/>
    <w:rsid w:val="00376A4E"/>
    <w:rsid w:val="004325F1"/>
    <w:rsid w:val="0054436B"/>
    <w:rsid w:val="00592AAF"/>
    <w:rsid w:val="005D0D51"/>
    <w:rsid w:val="005D37B2"/>
    <w:rsid w:val="00605D5F"/>
    <w:rsid w:val="00634C19"/>
    <w:rsid w:val="006F6633"/>
    <w:rsid w:val="00710CE4"/>
    <w:rsid w:val="008B2AF5"/>
    <w:rsid w:val="008D136D"/>
    <w:rsid w:val="008F16D7"/>
    <w:rsid w:val="008F5B76"/>
    <w:rsid w:val="009929FF"/>
    <w:rsid w:val="0099410C"/>
    <w:rsid w:val="00994FE9"/>
    <w:rsid w:val="00A026AE"/>
    <w:rsid w:val="00A13A19"/>
    <w:rsid w:val="00A56555"/>
    <w:rsid w:val="00AA0CC7"/>
    <w:rsid w:val="00B43E45"/>
    <w:rsid w:val="00B43F07"/>
    <w:rsid w:val="00BF5BCF"/>
    <w:rsid w:val="00C22C2A"/>
    <w:rsid w:val="00D54040"/>
    <w:rsid w:val="00D83CCE"/>
    <w:rsid w:val="00D961A9"/>
    <w:rsid w:val="00E038B7"/>
    <w:rsid w:val="00E2583C"/>
    <w:rsid w:val="00E32329"/>
    <w:rsid w:val="00EB1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6D7"/>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F16D7"/>
    <w:rPr>
      <w:rFonts w:ascii="Times New Roman" w:hAnsi="Times New Roman" w:cs="Times New Roman" w:hint="default"/>
      <w:color w:val="0000FF"/>
      <w:u w:val="single"/>
    </w:rPr>
  </w:style>
  <w:style w:type="character" w:styleId="a4">
    <w:name w:val="Emphasis"/>
    <w:basedOn w:val="a0"/>
    <w:qFormat/>
    <w:rsid w:val="008F16D7"/>
    <w:rPr>
      <w:rFonts w:ascii="Times New Roman" w:hAnsi="Times New Roman" w:cs="Times New Roman" w:hint="default"/>
      <w:i/>
      <w:iCs w:val="0"/>
    </w:rPr>
  </w:style>
  <w:style w:type="paragraph" w:styleId="a5">
    <w:name w:val="Normal (Web)"/>
    <w:basedOn w:val="a"/>
    <w:semiHidden/>
    <w:unhideWhenUsed/>
    <w:rsid w:val="008F16D7"/>
    <w:pPr>
      <w:spacing w:before="100" w:beforeAutospacing="1" w:after="100" w:afterAutospacing="1"/>
    </w:pPr>
    <w:rPr>
      <w:sz w:val="24"/>
      <w:szCs w:val="24"/>
    </w:rPr>
  </w:style>
  <w:style w:type="paragraph" w:styleId="2">
    <w:name w:val="Body Text 2"/>
    <w:basedOn w:val="a"/>
    <w:link w:val="20"/>
    <w:semiHidden/>
    <w:unhideWhenUsed/>
    <w:rsid w:val="008F16D7"/>
    <w:pPr>
      <w:jc w:val="both"/>
    </w:pPr>
    <w:rPr>
      <w:sz w:val="28"/>
    </w:rPr>
  </w:style>
  <w:style w:type="character" w:customStyle="1" w:styleId="20">
    <w:name w:val="Основной текст 2 Знак"/>
    <w:basedOn w:val="a0"/>
    <w:link w:val="2"/>
    <w:semiHidden/>
    <w:rsid w:val="008F16D7"/>
    <w:rPr>
      <w:rFonts w:ascii="Times New Roman" w:eastAsia="Calibri" w:hAnsi="Times New Roman" w:cs="Times New Roman"/>
      <w:sz w:val="28"/>
      <w:szCs w:val="20"/>
      <w:lang w:eastAsia="ru-RU"/>
    </w:rPr>
  </w:style>
  <w:style w:type="paragraph" w:styleId="3">
    <w:name w:val="Body Text 3"/>
    <w:basedOn w:val="a"/>
    <w:link w:val="30"/>
    <w:semiHidden/>
    <w:unhideWhenUsed/>
    <w:rsid w:val="008F16D7"/>
    <w:pPr>
      <w:jc w:val="both"/>
    </w:pPr>
    <w:rPr>
      <w:b/>
      <w:sz w:val="24"/>
      <w:lang w:val="uk-UA"/>
    </w:rPr>
  </w:style>
  <w:style w:type="character" w:customStyle="1" w:styleId="30">
    <w:name w:val="Основной текст 3 Знак"/>
    <w:basedOn w:val="a0"/>
    <w:link w:val="3"/>
    <w:semiHidden/>
    <w:rsid w:val="008F16D7"/>
    <w:rPr>
      <w:rFonts w:ascii="Times New Roman" w:eastAsia="Calibri" w:hAnsi="Times New Roman" w:cs="Times New Roman"/>
      <w:b/>
      <w:sz w:val="24"/>
      <w:szCs w:val="20"/>
      <w:lang w:val="uk-UA" w:eastAsia="ru-RU"/>
    </w:rPr>
  </w:style>
  <w:style w:type="paragraph" w:customStyle="1" w:styleId="1">
    <w:name w:val="Абзац списка1"/>
    <w:basedOn w:val="a"/>
    <w:semiHidden/>
    <w:rsid w:val="008F16D7"/>
    <w:pPr>
      <w:ind w:left="720"/>
      <w:contextualSpacing/>
    </w:pPr>
  </w:style>
  <w:style w:type="paragraph" w:customStyle="1" w:styleId="rvps2">
    <w:name w:val="rvps2"/>
    <w:basedOn w:val="a"/>
    <w:semiHidden/>
    <w:rsid w:val="008F16D7"/>
    <w:pPr>
      <w:spacing w:before="100" w:beforeAutospacing="1" w:after="100" w:afterAutospacing="1"/>
    </w:pPr>
    <w:rPr>
      <w:sz w:val="24"/>
      <w:szCs w:val="24"/>
    </w:rPr>
  </w:style>
  <w:style w:type="paragraph" w:customStyle="1" w:styleId="a6">
    <w:name w:val="Стиль"/>
    <w:basedOn w:val="a"/>
    <w:next w:val="a5"/>
    <w:semiHidden/>
    <w:rsid w:val="008F16D7"/>
    <w:pPr>
      <w:spacing w:before="100" w:beforeAutospacing="1" w:after="100" w:afterAutospacing="1"/>
    </w:pPr>
    <w:rPr>
      <w:sz w:val="24"/>
      <w:szCs w:val="24"/>
      <w:lang w:val="uk-UA" w:eastAsia="uk-UA"/>
    </w:rPr>
  </w:style>
  <w:style w:type="paragraph" w:styleId="a7">
    <w:name w:val="Balloon Text"/>
    <w:basedOn w:val="a"/>
    <w:link w:val="a8"/>
    <w:uiPriority w:val="99"/>
    <w:semiHidden/>
    <w:unhideWhenUsed/>
    <w:rsid w:val="00E2583C"/>
    <w:rPr>
      <w:rFonts w:ascii="Tahoma" w:hAnsi="Tahoma" w:cs="Tahoma"/>
      <w:sz w:val="16"/>
      <w:szCs w:val="16"/>
    </w:rPr>
  </w:style>
  <w:style w:type="character" w:customStyle="1" w:styleId="a8">
    <w:name w:val="Текст выноски Знак"/>
    <w:basedOn w:val="a0"/>
    <w:link w:val="a7"/>
    <w:uiPriority w:val="99"/>
    <w:semiHidden/>
    <w:rsid w:val="00E2583C"/>
    <w:rPr>
      <w:rFonts w:ascii="Tahoma" w:eastAsia="Calibri" w:hAnsi="Tahoma" w:cs="Tahoma"/>
      <w:sz w:val="16"/>
      <w:szCs w:val="16"/>
      <w:lang w:eastAsia="ru-RU"/>
    </w:rPr>
  </w:style>
  <w:style w:type="paragraph" w:styleId="a9">
    <w:name w:val="header"/>
    <w:basedOn w:val="a"/>
    <w:link w:val="aa"/>
    <w:uiPriority w:val="99"/>
    <w:unhideWhenUsed/>
    <w:rsid w:val="0054436B"/>
    <w:pPr>
      <w:tabs>
        <w:tab w:val="center" w:pos="4677"/>
        <w:tab w:val="right" w:pos="9355"/>
      </w:tabs>
    </w:pPr>
  </w:style>
  <w:style w:type="character" w:customStyle="1" w:styleId="aa">
    <w:name w:val="Верхний колонтитул Знак"/>
    <w:basedOn w:val="a0"/>
    <w:link w:val="a9"/>
    <w:uiPriority w:val="99"/>
    <w:rsid w:val="0054436B"/>
    <w:rPr>
      <w:rFonts w:ascii="Times New Roman" w:eastAsia="Calibri" w:hAnsi="Times New Roman" w:cs="Times New Roman"/>
      <w:sz w:val="20"/>
      <w:szCs w:val="20"/>
      <w:lang w:eastAsia="ru-RU"/>
    </w:rPr>
  </w:style>
  <w:style w:type="paragraph" w:styleId="ab">
    <w:name w:val="footer"/>
    <w:basedOn w:val="a"/>
    <w:link w:val="ac"/>
    <w:uiPriority w:val="99"/>
    <w:unhideWhenUsed/>
    <w:rsid w:val="0054436B"/>
    <w:pPr>
      <w:tabs>
        <w:tab w:val="center" w:pos="4677"/>
        <w:tab w:val="right" w:pos="9355"/>
      </w:tabs>
    </w:pPr>
  </w:style>
  <w:style w:type="character" w:customStyle="1" w:styleId="ac">
    <w:name w:val="Нижний колонтитул Знак"/>
    <w:basedOn w:val="a0"/>
    <w:link w:val="ab"/>
    <w:uiPriority w:val="99"/>
    <w:rsid w:val="0054436B"/>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6D7"/>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F16D7"/>
    <w:rPr>
      <w:rFonts w:ascii="Times New Roman" w:hAnsi="Times New Roman" w:cs="Times New Roman" w:hint="default"/>
      <w:color w:val="0000FF"/>
      <w:u w:val="single"/>
    </w:rPr>
  </w:style>
  <w:style w:type="character" w:styleId="a4">
    <w:name w:val="Emphasis"/>
    <w:basedOn w:val="a0"/>
    <w:qFormat/>
    <w:rsid w:val="008F16D7"/>
    <w:rPr>
      <w:rFonts w:ascii="Times New Roman" w:hAnsi="Times New Roman" w:cs="Times New Roman" w:hint="default"/>
      <w:i/>
      <w:iCs w:val="0"/>
    </w:rPr>
  </w:style>
  <w:style w:type="paragraph" w:styleId="a5">
    <w:name w:val="Normal (Web)"/>
    <w:basedOn w:val="a"/>
    <w:semiHidden/>
    <w:unhideWhenUsed/>
    <w:rsid w:val="008F16D7"/>
    <w:pPr>
      <w:spacing w:before="100" w:beforeAutospacing="1" w:after="100" w:afterAutospacing="1"/>
    </w:pPr>
    <w:rPr>
      <w:sz w:val="24"/>
      <w:szCs w:val="24"/>
    </w:rPr>
  </w:style>
  <w:style w:type="paragraph" w:styleId="2">
    <w:name w:val="Body Text 2"/>
    <w:basedOn w:val="a"/>
    <w:link w:val="20"/>
    <w:semiHidden/>
    <w:unhideWhenUsed/>
    <w:rsid w:val="008F16D7"/>
    <w:pPr>
      <w:jc w:val="both"/>
    </w:pPr>
    <w:rPr>
      <w:sz w:val="28"/>
    </w:rPr>
  </w:style>
  <w:style w:type="character" w:customStyle="1" w:styleId="20">
    <w:name w:val="Основной текст 2 Знак"/>
    <w:basedOn w:val="a0"/>
    <w:link w:val="2"/>
    <w:semiHidden/>
    <w:rsid w:val="008F16D7"/>
    <w:rPr>
      <w:rFonts w:ascii="Times New Roman" w:eastAsia="Calibri" w:hAnsi="Times New Roman" w:cs="Times New Roman"/>
      <w:sz w:val="28"/>
      <w:szCs w:val="20"/>
      <w:lang w:eastAsia="ru-RU"/>
    </w:rPr>
  </w:style>
  <w:style w:type="paragraph" w:styleId="3">
    <w:name w:val="Body Text 3"/>
    <w:basedOn w:val="a"/>
    <w:link w:val="30"/>
    <w:semiHidden/>
    <w:unhideWhenUsed/>
    <w:rsid w:val="008F16D7"/>
    <w:pPr>
      <w:jc w:val="both"/>
    </w:pPr>
    <w:rPr>
      <w:b/>
      <w:sz w:val="24"/>
      <w:lang w:val="uk-UA"/>
    </w:rPr>
  </w:style>
  <w:style w:type="character" w:customStyle="1" w:styleId="30">
    <w:name w:val="Основной текст 3 Знак"/>
    <w:basedOn w:val="a0"/>
    <w:link w:val="3"/>
    <w:semiHidden/>
    <w:rsid w:val="008F16D7"/>
    <w:rPr>
      <w:rFonts w:ascii="Times New Roman" w:eastAsia="Calibri" w:hAnsi="Times New Roman" w:cs="Times New Roman"/>
      <w:b/>
      <w:sz w:val="24"/>
      <w:szCs w:val="20"/>
      <w:lang w:val="uk-UA" w:eastAsia="ru-RU"/>
    </w:rPr>
  </w:style>
  <w:style w:type="paragraph" w:customStyle="1" w:styleId="1">
    <w:name w:val="Абзац списка1"/>
    <w:basedOn w:val="a"/>
    <w:semiHidden/>
    <w:rsid w:val="008F16D7"/>
    <w:pPr>
      <w:ind w:left="720"/>
      <w:contextualSpacing/>
    </w:pPr>
  </w:style>
  <w:style w:type="paragraph" w:customStyle="1" w:styleId="rvps2">
    <w:name w:val="rvps2"/>
    <w:basedOn w:val="a"/>
    <w:semiHidden/>
    <w:rsid w:val="008F16D7"/>
    <w:pPr>
      <w:spacing w:before="100" w:beforeAutospacing="1" w:after="100" w:afterAutospacing="1"/>
    </w:pPr>
    <w:rPr>
      <w:sz w:val="24"/>
      <w:szCs w:val="24"/>
    </w:rPr>
  </w:style>
  <w:style w:type="paragraph" w:customStyle="1" w:styleId="a6">
    <w:name w:val="Стиль"/>
    <w:basedOn w:val="a"/>
    <w:next w:val="a5"/>
    <w:semiHidden/>
    <w:rsid w:val="008F16D7"/>
    <w:pPr>
      <w:spacing w:before="100" w:beforeAutospacing="1" w:after="100" w:afterAutospacing="1"/>
    </w:pPr>
    <w:rPr>
      <w:sz w:val="24"/>
      <w:szCs w:val="24"/>
      <w:lang w:val="uk-UA" w:eastAsia="uk-UA"/>
    </w:rPr>
  </w:style>
  <w:style w:type="paragraph" w:styleId="a7">
    <w:name w:val="Balloon Text"/>
    <w:basedOn w:val="a"/>
    <w:link w:val="a8"/>
    <w:uiPriority w:val="99"/>
    <w:semiHidden/>
    <w:unhideWhenUsed/>
    <w:rsid w:val="00E2583C"/>
    <w:rPr>
      <w:rFonts w:ascii="Tahoma" w:hAnsi="Tahoma" w:cs="Tahoma"/>
      <w:sz w:val="16"/>
      <w:szCs w:val="16"/>
    </w:rPr>
  </w:style>
  <w:style w:type="character" w:customStyle="1" w:styleId="a8">
    <w:name w:val="Текст выноски Знак"/>
    <w:basedOn w:val="a0"/>
    <w:link w:val="a7"/>
    <w:uiPriority w:val="99"/>
    <w:semiHidden/>
    <w:rsid w:val="00E2583C"/>
    <w:rPr>
      <w:rFonts w:ascii="Tahoma" w:eastAsia="Calibri" w:hAnsi="Tahoma" w:cs="Tahoma"/>
      <w:sz w:val="16"/>
      <w:szCs w:val="16"/>
      <w:lang w:eastAsia="ru-RU"/>
    </w:rPr>
  </w:style>
  <w:style w:type="paragraph" w:styleId="a9">
    <w:name w:val="header"/>
    <w:basedOn w:val="a"/>
    <w:link w:val="aa"/>
    <w:uiPriority w:val="99"/>
    <w:unhideWhenUsed/>
    <w:rsid w:val="0054436B"/>
    <w:pPr>
      <w:tabs>
        <w:tab w:val="center" w:pos="4677"/>
        <w:tab w:val="right" w:pos="9355"/>
      </w:tabs>
    </w:pPr>
  </w:style>
  <w:style w:type="character" w:customStyle="1" w:styleId="aa">
    <w:name w:val="Верхний колонтитул Знак"/>
    <w:basedOn w:val="a0"/>
    <w:link w:val="a9"/>
    <w:uiPriority w:val="99"/>
    <w:rsid w:val="0054436B"/>
    <w:rPr>
      <w:rFonts w:ascii="Times New Roman" w:eastAsia="Calibri" w:hAnsi="Times New Roman" w:cs="Times New Roman"/>
      <w:sz w:val="20"/>
      <w:szCs w:val="20"/>
      <w:lang w:eastAsia="ru-RU"/>
    </w:rPr>
  </w:style>
  <w:style w:type="paragraph" w:styleId="ab">
    <w:name w:val="footer"/>
    <w:basedOn w:val="a"/>
    <w:link w:val="ac"/>
    <w:uiPriority w:val="99"/>
    <w:unhideWhenUsed/>
    <w:rsid w:val="0054436B"/>
    <w:pPr>
      <w:tabs>
        <w:tab w:val="center" w:pos="4677"/>
        <w:tab w:val="right" w:pos="9355"/>
      </w:tabs>
    </w:pPr>
  </w:style>
  <w:style w:type="character" w:customStyle="1" w:styleId="ac">
    <w:name w:val="Нижний колонтитул Знак"/>
    <w:basedOn w:val="a0"/>
    <w:link w:val="ab"/>
    <w:uiPriority w:val="99"/>
    <w:rsid w:val="0054436B"/>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38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zakon3.rada.gov.ua/laws/show/1682-18/paran13" TargetMode="External"/><Relationship Id="rId4" Type="http://schemas.microsoft.com/office/2007/relationships/stylesWithEffects" Target="stylesWithEffects.xml"/><Relationship Id="rId9" Type="http://schemas.openxmlformats.org/officeDocument/2006/relationships/hyperlink" Target="mailto:rector@zp.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557DF-6800-4F31-8D16-6DD3D6DD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21720</Words>
  <Characters>123807</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2021-12-24T12:18:00Z</cp:lastPrinted>
  <dcterms:created xsi:type="dcterms:W3CDTF">2021-12-02T07:59:00Z</dcterms:created>
  <dcterms:modified xsi:type="dcterms:W3CDTF">2021-12-24T12:20:00Z</dcterms:modified>
</cp:coreProperties>
</file>